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4EADD" w14:textId="77777777" w:rsidR="00EF19E0" w:rsidRPr="00E00C48" w:rsidRDefault="00EF19E0" w:rsidP="00EF19E0">
      <w:pPr>
        <w:jc w:val="center"/>
        <w:rPr>
          <w:rFonts w:ascii="Arial" w:hAnsi="Arial" w:cs="Arial"/>
          <w:szCs w:val="24"/>
        </w:rPr>
      </w:pPr>
      <w:r w:rsidRPr="00E00C48">
        <w:rPr>
          <w:rFonts w:ascii="Arial" w:hAnsi="Arial" w:cs="Arial"/>
          <w:szCs w:val="24"/>
        </w:rPr>
        <w:t>ЭРҮҮЛ МЭНДИЙН САЙДЫН ТУШААЛЫН ТӨСӨЛ</w:t>
      </w:r>
    </w:p>
    <w:p w14:paraId="50F302F7" w14:textId="77777777" w:rsidR="00EF19E0" w:rsidRPr="00E00C48" w:rsidRDefault="00EF19E0" w:rsidP="00EF19E0">
      <w:pPr>
        <w:jc w:val="center"/>
        <w:rPr>
          <w:rFonts w:ascii="Arial" w:hAnsi="Arial" w:cs="Arial"/>
          <w:szCs w:val="24"/>
        </w:rPr>
      </w:pPr>
    </w:p>
    <w:p w14:paraId="15C5A00A" w14:textId="77777777" w:rsidR="00EF19E0" w:rsidRPr="00E00C48" w:rsidRDefault="00EF19E0" w:rsidP="00EF19E0">
      <w:pPr>
        <w:rPr>
          <w:rFonts w:ascii="Arial" w:hAnsi="Arial" w:cs="Arial"/>
          <w:szCs w:val="24"/>
        </w:rPr>
      </w:pPr>
    </w:p>
    <w:p w14:paraId="5B78A85D" w14:textId="551FDC4B" w:rsidR="00EF19E0" w:rsidRPr="00E00C48" w:rsidRDefault="00D302D5" w:rsidP="00EF19E0">
      <w:pPr>
        <w:spacing w:line="276" w:lineRule="auto"/>
        <w:jc w:val="center"/>
        <w:rPr>
          <w:rFonts w:ascii="Arial" w:hAnsi="Arial" w:cs="Arial"/>
          <w:szCs w:val="24"/>
        </w:rPr>
      </w:pPr>
      <w:r>
        <w:rPr>
          <w:rFonts w:ascii="Arial" w:hAnsi="Arial" w:cs="Arial"/>
          <w:szCs w:val="24"/>
        </w:rPr>
        <w:t>Журам</w:t>
      </w:r>
      <w:r w:rsidR="00664882" w:rsidRPr="00E00C48">
        <w:rPr>
          <w:rFonts w:ascii="Arial" w:hAnsi="Arial" w:cs="Arial"/>
          <w:szCs w:val="24"/>
        </w:rPr>
        <w:t xml:space="preserve"> батлах </w:t>
      </w:r>
      <w:r w:rsidR="00EF19E0" w:rsidRPr="00E00C48">
        <w:rPr>
          <w:rFonts w:ascii="Arial" w:hAnsi="Arial" w:cs="Arial"/>
          <w:szCs w:val="24"/>
        </w:rPr>
        <w:t>тухай</w:t>
      </w:r>
    </w:p>
    <w:p w14:paraId="3EDFDBAA" w14:textId="77777777" w:rsidR="00EF19E0" w:rsidRPr="00E00C48" w:rsidRDefault="00EF19E0" w:rsidP="00EF19E0">
      <w:pPr>
        <w:spacing w:line="276" w:lineRule="auto"/>
        <w:jc w:val="center"/>
        <w:rPr>
          <w:rFonts w:ascii="Arial" w:hAnsi="Arial" w:cs="Arial"/>
          <w:szCs w:val="24"/>
        </w:rPr>
      </w:pPr>
    </w:p>
    <w:p w14:paraId="2CFAE778" w14:textId="77777777" w:rsidR="00EF19E0" w:rsidRPr="00E00C48" w:rsidRDefault="00EF19E0" w:rsidP="00EF19E0">
      <w:pPr>
        <w:spacing w:line="276" w:lineRule="auto"/>
        <w:jc w:val="center"/>
        <w:rPr>
          <w:rFonts w:ascii="Arial" w:hAnsi="Arial" w:cs="Arial"/>
          <w:szCs w:val="24"/>
        </w:rPr>
      </w:pPr>
    </w:p>
    <w:p w14:paraId="6D234EE5" w14:textId="6018A6D3" w:rsidR="00EF19E0" w:rsidRPr="00E00C48" w:rsidRDefault="00EF19E0" w:rsidP="00535536">
      <w:pPr>
        <w:spacing w:line="360" w:lineRule="auto"/>
        <w:ind w:firstLine="720"/>
        <w:jc w:val="both"/>
        <w:rPr>
          <w:rFonts w:ascii="Arial" w:hAnsi="Arial" w:cs="Arial"/>
          <w:szCs w:val="24"/>
        </w:rPr>
      </w:pPr>
      <w:r w:rsidRPr="00E00C48">
        <w:rPr>
          <w:rFonts w:ascii="Arial" w:hAnsi="Arial" w:cs="Arial"/>
          <w:szCs w:val="24"/>
        </w:rPr>
        <w:t>Монгол Улсын Засгийн газрын тухай хуулийн 20 дугаар зүйлийн 5 дахь хэсгийн 18 дугаар заалт,</w:t>
      </w:r>
      <w:r w:rsidRPr="00E00C48">
        <w:rPr>
          <w:rFonts w:ascii="Arial" w:hAnsi="Arial" w:cs="Arial"/>
          <w:color w:val="FF0000"/>
          <w:szCs w:val="24"/>
        </w:rPr>
        <w:t xml:space="preserve"> </w:t>
      </w:r>
      <w:r w:rsidRPr="00E00C48">
        <w:rPr>
          <w:rFonts w:ascii="Arial" w:hAnsi="Arial" w:cs="Arial"/>
          <w:szCs w:val="24"/>
        </w:rPr>
        <w:t>Яамны эрх</w:t>
      </w:r>
      <w:r w:rsidR="00D752D1">
        <w:rPr>
          <w:rFonts w:ascii="Arial" w:hAnsi="Arial" w:cs="Arial"/>
          <w:szCs w:val="24"/>
        </w:rPr>
        <w:t xml:space="preserve"> </w:t>
      </w:r>
      <w:r w:rsidRPr="00E00C48">
        <w:rPr>
          <w:rFonts w:ascii="Arial" w:hAnsi="Arial" w:cs="Arial"/>
          <w:szCs w:val="24"/>
        </w:rPr>
        <w:t>зүйн байдлын тухай хуулийн 8 дугаар зүйлийн 8.2 дахь заалт, Эрүүл мэндийн тухай хуулийн 8 дугаар зүйлийн 8.1.1 дэх заалтыг тус тус үндэслэн ТУШААХ нь:</w:t>
      </w:r>
    </w:p>
    <w:p w14:paraId="70C98BAA" w14:textId="421822E9" w:rsidR="00EF19E0" w:rsidRPr="00E00C48" w:rsidRDefault="00664882" w:rsidP="00664882">
      <w:pPr>
        <w:pStyle w:val="ListParagraph"/>
        <w:numPr>
          <w:ilvl w:val="0"/>
          <w:numId w:val="27"/>
        </w:numPr>
        <w:tabs>
          <w:tab w:val="left" w:pos="993"/>
        </w:tabs>
        <w:spacing w:line="360" w:lineRule="auto"/>
        <w:ind w:left="142" w:firstLine="567"/>
        <w:jc w:val="both"/>
        <w:rPr>
          <w:rFonts w:ascii="Arial" w:hAnsi="Arial" w:cs="Arial"/>
          <w:sz w:val="24"/>
          <w:szCs w:val="24"/>
        </w:rPr>
      </w:pPr>
      <w:r w:rsidRPr="00E00C48">
        <w:rPr>
          <w:rFonts w:ascii="Arial" w:hAnsi="Arial" w:cs="Arial"/>
          <w:bCs/>
          <w:sz w:val="24"/>
          <w:szCs w:val="24"/>
        </w:rPr>
        <w:t xml:space="preserve"> “Үйлчлүүлэгчийг зөв танин тодруулах журам”-ыг  </w:t>
      </w:r>
      <w:r w:rsidRPr="00E00C48">
        <w:rPr>
          <w:rFonts w:ascii="Arial" w:hAnsi="Arial" w:cs="Arial"/>
          <w:color w:val="000000" w:themeColor="text1"/>
          <w:sz w:val="24"/>
          <w:szCs w:val="24"/>
        </w:rPr>
        <w:t>хавсралтаар баталсугай.</w:t>
      </w:r>
    </w:p>
    <w:p w14:paraId="33002A8C" w14:textId="4E33D797" w:rsidR="00664882" w:rsidRPr="00E00C48" w:rsidRDefault="00D302D5" w:rsidP="00664882">
      <w:pPr>
        <w:pStyle w:val="ListParagraph"/>
        <w:numPr>
          <w:ilvl w:val="0"/>
          <w:numId w:val="27"/>
        </w:numPr>
        <w:tabs>
          <w:tab w:val="left" w:pos="993"/>
        </w:tabs>
        <w:spacing w:line="360" w:lineRule="auto"/>
        <w:ind w:left="142" w:firstLine="567"/>
        <w:jc w:val="both"/>
        <w:rPr>
          <w:rFonts w:ascii="Arial" w:hAnsi="Arial" w:cs="Arial"/>
          <w:sz w:val="24"/>
          <w:szCs w:val="24"/>
        </w:rPr>
      </w:pPr>
      <w:r>
        <w:rPr>
          <w:rFonts w:ascii="Arial" w:hAnsi="Arial" w:cs="Arial"/>
          <w:color w:val="000000" w:themeColor="text1"/>
          <w:sz w:val="24"/>
          <w:szCs w:val="24"/>
        </w:rPr>
        <w:t>Батлагдсан журм</w:t>
      </w:r>
      <w:r w:rsidR="00664882" w:rsidRPr="00E00C48">
        <w:rPr>
          <w:rFonts w:ascii="Arial" w:hAnsi="Arial" w:cs="Arial"/>
          <w:color w:val="000000" w:themeColor="text1"/>
          <w:sz w:val="24"/>
          <w:szCs w:val="24"/>
        </w:rPr>
        <w:t>ыг мөрдөж</w:t>
      </w:r>
      <w:r w:rsidR="00040765">
        <w:rPr>
          <w:rFonts w:ascii="Arial" w:hAnsi="Arial" w:cs="Arial"/>
          <w:color w:val="000000" w:themeColor="text1"/>
          <w:sz w:val="24"/>
          <w:szCs w:val="24"/>
        </w:rPr>
        <w:t>,</w:t>
      </w:r>
      <w:r w:rsidR="00664882" w:rsidRPr="00E00C48">
        <w:rPr>
          <w:rFonts w:ascii="Arial" w:hAnsi="Arial" w:cs="Arial"/>
          <w:color w:val="000000" w:themeColor="text1"/>
          <w:sz w:val="24"/>
          <w:szCs w:val="24"/>
        </w:rPr>
        <w:t xml:space="preserve"> хэрэгжүүлж ажиллахыг </w:t>
      </w:r>
      <w:r w:rsidR="00664882" w:rsidRPr="00E00C48">
        <w:rPr>
          <w:rFonts w:ascii="Arial" w:hAnsi="Arial" w:cs="Arial"/>
          <w:sz w:val="24"/>
          <w:szCs w:val="24"/>
        </w:rPr>
        <w:t>бүх шатны эрүүл мэндийн байгууллагын захирал, дарга нарт үүрэг болгосугай.</w:t>
      </w:r>
    </w:p>
    <w:p w14:paraId="6E87FF2E" w14:textId="186C3F02" w:rsidR="00664882" w:rsidRPr="00E00C48" w:rsidRDefault="00664882" w:rsidP="00664882">
      <w:pPr>
        <w:pStyle w:val="ListParagraph"/>
        <w:numPr>
          <w:ilvl w:val="0"/>
          <w:numId w:val="27"/>
        </w:numPr>
        <w:tabs>
          <w:tab w:val="left" w:pos="993"/>
        </w:tabs>
        <w:spacing w:line="360" w:lineRule="auto"/>
        <w:ind w:left="142" w:firstLine="567"/>
        <w:jc w:val="both"/>
        <w:rPr>
          <w:rFonts w:ascii="Arial" w:hAnsi="Arial" w:cs="Arial"/>
          <w:sz w:val="24"/>
          <w:szCs w:val="24"/>
        </w:rPr>
      </w:pPr>
      <w:r w:rsidRPr="00E00C48">
        <w:rPr>
          <w:rFonts w:ascii="Arial" w:hAnsi="Arial" w:cs="Arial"/>
          <w:sz w:val="24"/>
          <w:szCs w:val="24"/>
        </w:rPr>
        <w:t>Тушаалы</w:t>
      </w:r>
      <w:r w:rsidR="00040765">
        <w:rPr>
          <w:rFonts w:ascii="Arial" w:hAnsi="Arial" w:cs="Arial"/>
          <w:sz w:val="24"/>
          <w:szCs w:val="24"/>
        </w:rPr>
        <w:t>н хэрэгжилтэ</w:t>
      </w:r>
      <w:r w:rsidRPr="00E00C48">
        <w:rPr>
          <w:rFonts w:ascii="Arial" w:hAnsi="Arial" w:cs="Arial"/>
          <w:sz w:val="24"/>
          <w:szCs w:val="24"/>
        </w:rPr>
        <w:t xml:space="preserve">д хяналт тавьж ажиллахыг Эмнэлгийн тусламж, үйлчилгээний газар  /Ж.Нарангэрэл/-т даалгасугай. </w:t>
      </w:r>
    </w:p>
    <w:p w14:paraId="3CD67576" w14:textId="1186E4D6" w:rsidR="00664882" w:rsidRPr="00E00C48" w:rsidRDefault="00664882" w:rsidP="00664882">
      <w:pPr>
        <w:pStyle w:val="ListParagraph"/>
        <w:tabs>
          <w:tab w:val="left" w:pos="993"/>
        </w:tabs>
        <w:spacing w:line="360" w:lineRule="auto"/>
        <w:jc w:val="both"/>
        <w:rPr>
          <w:rFonts w:ascii="Arial" w:hAnsi="Arial" w:cs="Arial"/>
          <w:sz w:val="24"/>
          <w:szCs w:val="24"/>
        </w:rPr>
      </w:pPr>
    </w:p>
    <w:p w14:paraId="3C7A8D10" w14:textId="77777777" w:rsidR="00EF19E0" w:rsidRPr="00E00C48" w:rsidRDefault="00EF19E0" w:rsidP="00EF19E0">
      <w:pPr>
        <w:pStyle w:val="ListParagraph"/>
        <w:rPr>
          <w:rFonts w:ascii="Arial" w:hAnsi="Arial" w:cs="Arial"/>
          <w:sz w:val="24"/>
          <w:szCs w:val="24"/>
        </w:rPr>
      </w:pPr>
    </w:p>
    <w:p w14:paraId="5D0228D6" w14:textId="77777777" w:rsidR="00EF19E0" w:rsidRPr="00E00C48" w:rsidRDefault="00EF19E0" w:rsidP="00EF19E0">
      <w:pPr>
        <w:pStyle w:val="ListParagraph"/>
        <w:rPr>
          <w:rFonts w:ascii="Arial" w:hAnsi="Arial" w:cs="Arial"/>
          <w:sz w:val="24"/>
          <w:szCs w:val="24"/>
        </w:rPr>
      </w:pPr>
    </w:p>
    <w:p w14:paraId="6A6D742E" w14:textId="77777777" w:rsidR="00EF19E0" w:rsidRPr="00E00C48" w:rsidRDefault="00EF19E0" w:rsidP="00EF19E0">
      <w:pPr>
        <w:spacing w:line="276" w:lineRule="auto"/>
        <w:ind w:left="720"/>
        <w:jc w:val="center"/>
        <w:rPr>
          <w:rFonts w:ascii="Arial" w:hAnsi="Arial" w:cs="Arial"/>
          <w:szCs w:val="24"/>
        </w:rPr>
      </w:pPr>
    </w:p>
    <w:p w14:paraId="040F0984" w14:textId="77777777" w:rsidR="00EF19E0" w:rsidRPr="00E00C48" w:rsidRDefault="00EF19E0" w:rsidP="00EF19E0">
      <w:pPr>
        <w:spacing w:line="276" w:lineRule="auto"/>
        <w:ind w:left="720"/>
        <w:jc w:val="center"/>
        <w:rPr>
          <w:rFonts w:ascii="Arial" w:hAnsi="Arial" w:cs="Arial"/>
          <w:szCs w:val="24"/>
        </w:rPr>
      </w:pPr>
    </w:p>
    <w:p w14:paraId="4FECC9A5" w14:textId="77777777" w:rsidR="00EF19E0" w:rsidRPr="00E00C48" w:rsidRDefault="00EF19E0" w:rsidP="00EF19E0">
      <w:pPr>
        <w:spacing w:line="276" w:lineRule="auto"/>
        <w:ind w:left="720"/>
        <w:jc w:val="center"/>
        <w:rPr>
          <w:rFonts w:ascii="Arial" w:hAnsi="Arial" w:cs="Arial"/>
          <w:szCs w:val="24"/>
        </w:rPr>
      </w:pPr>
      <w:r w:rsidRPr="00E00C48">
        <w:rPr>
          <w:rFonts w:ascii="Arial" w:hAnsi="Arial" w:cs="Arial"/>
          <w:szCs w:val="24"/>
        </w:rPr>
        <w:t xml:space="preserve">САЙД </w:t>
      </w:r>
      <w:r w:rsidRPr="00E00C48">
        <w:rPr>
          <w:rFonts w:ascii="Arial" w:hAnsi="Arial" w:cs="Arial"/>
          <w:szCs w:val="24"/>
        </w:rPr>
        <w:tab/>
      </w:r>
      <w:r w:rsidRPr="00E00C48">
        <w:rPr>
          <w:rFonts w:ascii="Arial" w:hAnsi="Arial" w:cs="Arial"/>
          <w:szCs w:val="24"/>
        </w:rPr>
        <w:tab/>
      </w:r>
      <w:r w:rsidRPr="00E00C48">
        <w:rPr>
          <w:rFonts w:ascii="Arial" w:hAnsi="Arial" w:cs="Arial"/>
          <w:szCs w:val="24"/>
        </w:rPr>
        <w:tab/>
      </w:r>
      <w:r w:rsidRPr="00E00C48">
        <w:rPr>
          <w:rFonts w:ascii="Arial" w:hAnsi="Arial" w:cs="Arial"/>
          <w:szCs w:val="24"/>
        </w:rPr>
        <w:tab/>
        <w:t>С.ЭНХБОЛД</w:t>
      </w:r>
    </w:p>
    <w:p w14:paraId="4A009DBA" w14:textId="21391E44" w:rsidR="00EF19E0" w:rsidRDefault="00EF19E0" w:rsidP="00EF19E0">
      <w:pPr>
        <w:spacing w:line="276" w:lineRule="auto"/>
        <w:ind w:left="720"/>
        <w:jc w:val="center"/>
        <w:rPr>
          <w:rFonts w:ascii="Arial" w:hAnsi="Arial" w:cs="Arial"/>
          <w:szCs w:val="24"/>
        </w:rPr>
      </w:pPr>
    </w:p>
    <w:p w14:paraId="274ADE90" w14:textId="77777777" w:rsidR="00AA1BC6" w:rsidRPr="00E00C48" w:rsidRDefault="00AA1BC6" w:rsidP="00EF19E0">
      <w:pPr>
        <w:spacing w:line="276" w:lineRule="auto"/>
        <w:ind w:left="720"/>
        <w:jc w:val="center"/>
        <w:rPr>
          <w:rFonts w:ascii="Arial" w:hAnsi="Arial" w:cs="Arial"/>
          <w:szCs w:val="24"/>
        </w:rPr>
      </w:pPr>
    </w:p>
    <w:p w14:paraId="57A2E00A" w14:textId="11D19065" w:rsidR="00EF19E0" w:rsidRDefault="00EF19E0" w:rsidP="004F3E3B">
      <w:pPr>
        <w:spacing w:line="360" w:lineRule="auto"/>
        <w:ind w:left="4320" w:hanging="4320"/>
        <w:jc w:val="both"/>
        <w:rPr>
          <w:rFonts w:ascii="Arial" w:hAnsi="Arial" w:cs="Arial"/>
          <w:szCs w:val="24"/>
        </w:rPr>
      </w:pPr>
    </w:p>
    <w:p w14:paraId="2F9D2857" w14:textId="3B216D8B" w:rsidR="005F7652" w:rsidRDefault="005F7652" w:rsidP="004F3E3B">
      <w:pPr>
        <w:spacing w:line="360" w:lineRule="auto"/>
        <w:ind w:left="4320" w:hanging="4320"/>
        <w:jc w:val="both"/>
        <w:rPr>
          <w:rFonts w:ascii="Arial" w:hAnsi="Arial" w:cs="Arial"/>
          <w:szCs w:val="24"/>
        </w:rPr>
      </w:pPr>
    </w:p>
    <w:p w14:paraId="0C744278" w14:textId="6326A852" w:rsidR="005F7652" w:rsidRDefault="005F7652" w:rsidP="004F3E3B">
      <w:pPr>
        <w:spacing w:line="360" w:lineRule="auto"/>
        <w:ind w:left="4320" w:hanging="4320"/>
        <w:jc w:val="both"/>
        <w:rPr>
          <w:rFonts w:ascii="Arial" w:hAnsi="Arial" w:cs="Arial"/>
          <w:szCs w:val="24"/>
        </w:rPr>
      </w:pPr>
    </w:p>
    <w:p w14:paraId="5D142A81" w14:textId="69AF7319" w:rsidR="005F7652" w:rsidRDefault="005F7652" w:rsidP="004F3E3B">
      <w:pPr>
        <w:spacing w:line="360" w:lineRule="auto"/>
        <w:ind w:left="4320" w:hanging="4320"/>
        <w:jc w:val="both"/>
        <w:rPr>
          <w:rFonts w:ascii="Arial" w:hAnsi="Arial" w:cs="Arial"/>
          <w:szCs w:val="24"/>
        </w:rPr>
      </w:pPr>
    </w:p>
    <w:p w14:paraId="0ADF76ED" w14:textId="39E22AB4" w:rsidR="005F7652" w:rsidRDefault="005F7652" w:rsidP="004F3E3B">
      <w:pPr>
        <w:spacing w:line="360" w:lineRule="auto"/>
        <w:ind w:left="4320" w:hanging="4320"/>
        <w:jc w:val="both"/>
        <w:rPr>
          <w:rFonts w:ascii="Arial" w:hAnsi="Arial" w:cs="Arial"/>
          <w:szCs w:val="24"/>
        </w:rPr>
      </w:pPr>
    </w:p>
    <w:p w14:paraId="348D159B" w14:textId="2382A976" w:rsidR="005F7652" w:rsidRDefault="005F7652" w:rsidP="004F3E3B">
      <w:pPr>
        <w:spacing w:line="360" w:lineRule="auto"/>
        <w:ind w:left="4320" w:hanging="4320"/>
        <w:jc w:val="both"/>
        <w:rPr>
          <w:rFonts w:ascii="Arial" w:hAnsi="Arial" w:cs="Arial"/>
          <w:szCs w:val="24"/>
        </w:rPr>
      </w:pPr>
    </w:p>
    <w:p w14:paraId="66ABD8A6" w14:textId="69A34EC4" w:rsidR="005F7652" w:rsidRDefault="005F7652" w:rsidP="004F3E3B">
      <w:pPr>
        <w:spacing w:line="360" w:lineRule="auto"/>
        <w:ind w:left="4320" w:hanging="4320"/>
        <w:jc w:val="both"/>
        <w:rPr>
          <w:rFonts w:ascii="Arial" w:hAnsi="Arial" w:cs="Arial"/>
          <w:szCs w:val="24"/>
        </w:rPr>
      </w:pPr>
    </w:p>
    <w:p w14:paraId="391195B6" w14:textId="72A93F28" w:rsidR="005F7652" w:rsidRDefault="005F7652" w:rsidP="004F3E3B">
      <w:pPr>
        <w:spacing w:line="360" w:lineRule="auto"/>
        <w:ind w:left="4320" w:hanging="4320"/>
        <w:jc w:val="both"/>
        <w:rPr>
          <w:rFonts w:ascii="Arial" w:hAnsi="Arial" w:cs="Arial"/>
          <w:szCs w:val="24"/>
        </w:rPr>
      </w:pPr>
    </w:p>
    <w:p w14:paraId="61E8CBC7" w14:textId="77777777" w:rsidR="005F7652" w:rsidRPr="00E00C48" w:rsidRDefault="005F7652" w:rsidP="004F3E3B">
      <w:pPr>
        <w:spacing w:line="360" w:lineRule="auto"/>
        <w:ind w:left="4320" w:hanging="4320"/>
        <w:jc w:val="both"/>
        <w:rPr>
          <w:rFonts w:ascii="Arial" w:hAnsi="Arial" w:cs="Arial"/>
          <w:szCs w:val="24"/>
        </w:rPr>
      </w:pPr>
    </w:p>
    <w:p w14:paraId="1E79C889" w14:textId="77777777" w:rsidR="00EF19E0" w:rsidRPr="00E00C48" w:rsidRDefault="00EF19E0" w:rsidP="00EF19E0">
      <w:pPr>
        <w:ind w:left="4320" w:hanging="4320"/>
        <w:jc w:val="both"/>
        <w:rPr>
          <w:rFonts w:ascii="Arial" w:hAnsi="Arial" w:cs="Arial"/>
          <w:szCs w:val="24"/>
        </w:rPr>
      </w:pPr>
      <w:r w:rsidRPr="00E00C48">
        <w:rPr>
          <w:rFonts w:ascii="Arial" w:hAnsi="Arial" w:cs="Arial"/>
          <w:szCs w:val="24"/>
        </w:rPr>
        <w:tab/>
      </w:r>
    </w:p>
    <w:p w14:paraId="74E5A5E6" w14:textId="77777777" w:rsidR="00EF19E0" w:rsidRPr="00E00C48" w:rsidRDefault="00EF19E0" w:rsidP="00EF19E0">
      <w:pPr>
        <w:ind w:left="3600" w:firstLine="720"/>
        <w:jc w:val="both"/>
        <w:rPr>
          <w:rFonts w:ascii="Arial" w:hAnsi="Arial" w:cs="Arial"/>
          <w:szCs w:val="24"/>
        </w:rPr>
      </w:pPr>
    </w:p>
    <w:p w14:paraId="2FCDAFE5" w14:textId="21F90CFA" w:rsidR="00002E9D" w:rsidRPr="00E00C48" w:rsidRDefault="00002E9D">
      <w:pPr>
        <w:rPr>
          <w:rFonts w:ascii="Arial" w:eastAsia="Arial" w:hAnsi="Arial" w:cs="Arial"/>
          <w:b/>
          <w:szCs w:val="24"/>
        </w:rPr>
      </w:pPr>
    </w:p>
    <w:p w14:paraId="2F7E605C" w14:textId="77777777" w:rsidR="00535536" w:rsidRPr="00E00C48" w:rsidRDefault="00535536">
      <w:pPr>
        <w:rPr>
          <w:rFonts w:ascii="Arial" w:eastAsia="Arial" w:hAnsi="Arial" w:cs="Arial"/>
          <w:b/>
          <w:szCs w:val="24"/>
        </w:rPr>
      </w:pPr>
    </w:p>
    <w:p w14:paraId="1E437A6C" w14:textId="77777777" w:rsidR="00535536" w:rsidRPr="00E00C48" w:rsidRDefault="00535536">
      <w:pPr>
        <w:rPr>
          <w:rFonts w:ascii="Arial" w:eastAsia="Arial" w:hAnsi="Arial" w:cs="Arial"/>
          <w:b/>
          <w:szCs w:val="24"/>
        </w:rPr>
      </w:pPr>
    </w:p>
    <w:p w14:paraId="679D2733" w14:textId="77816240" w:rsidR="00197D71" w:rsidRPr="00D752D1" w:rsidRDefault="00197D71" w:rsidP="008A113F">
      <w:pPr>
        <w:ind w:left="5670"/>
        <w:jc w:val="center"/>
        <w:rPr>
          <w:rFonts w:ascii="Arial" w:eastAsia="Arial" w:hAnsi="Arial" w:cs="Arial"/>
          <w:sz w:val="22"/>
          <w:szCs w:val="24"/>
        </w:rPr>
      </w:pPr>
      <w:r w:rsidRPr="00D752D1">
        <w:rPr>
          <w:rFonts w:ascii="Arial" w:eastAsia="Arial" w:hAnsi="Arial" w:cs="Arial"/>
          <w:sz w:val="22"/>
          <w:szCs w:val="24"/>
        </w:rPr>
        <w:lastRenderedPageBreak/>
        <w:t>Эрүүл мэндийн сайдын 2022 оны....  сарын ... өдрийн</w:t>
      </w:r>
      <w:r w:rsidR="00535536" w:rsidRPr="00D752D1">
        <w:rPr>
          <w:rFonts w:ascii="Arial" w:eastAsia="Arial" w:hAnsi="Arial" w:cs="Arial"/>
          <w:sz w:val="22"/>
          <w:szCs w:val="24"/>
        </w:rPr>
        <w:t xml:space="preserve"> ... дугаар   тушаалын</w:t>
      </w:r>
      <w:r w:rsidRPr="00D752D1">
        <w:rPr>
          <w:rFonts w:ascii="Arial" w:eastAsia="Arial" w:hAnsi="Arial" w:cs="Arial"/>
          <w:sz w:val="22"/>
          <w:szCs w:val="24"/>
        </w:rPr>
        <w:t xml:space="preserve"> хавсралт</w:t>
      </w:r>
    </w:p>
    <w:p w14:paraId="04C3CE73" w14:textId="77777777" w:rsidR="00197D71" w:rsidRPr="00E00C48" w:rsidRDefault="00197D71" w:rsidP="009005BE">
      <w:pPr>
        <w:pBdr>
          <w:top w:val="nil"/>
          <w:left w:val="nil"/>
          <w:bottom w:val="nil"/>
          <w:right w:val="nil"/>
          <w:between w:val="nil"/>
        </w:pBdr>
        <w:jc w:val="center"/>
        <w:rPr>
          <w:rFonts w:ascii="Arial" w:eastAsia="Arial" w:hAnsi="Arial" w:cs="Arial"/>
          <w:b/>
          <w:color w:val="000000"/>
          <w:szCs w:val="24"/>
        </w:rPr>
      </w:pPr>
    </w:p>
    <w:p w14:paraId="6B5018B9" w14:textId="77777777" w:rsidR="00197D71" w:rsidRPr="00E00C48" w:rsidRDefault="00197D71" w:rsidP="009005BE">
      <w:pPr>
        <w:pBdr>
          <w:top w:val="nil"/>
          <w:left w:val="nil"/>
          <w:bottom w:val="nil"/>
          <w:right w:val="nil"/>
          <w:between w:val="nil"/>
        </w:pBdr>
        <w:jc w:val="center"/>
        <w:rPr>
          <w:rFonts w:ascii="Arial" w:eastAsia="Arial" w:hAnsi="Arial" w:cs="Arial"/>
          <w:b/>
          <w:color w:val="000000"/>
          <w:szCs w:val="24"/>
        </w:rPr>
      </w:pPr>
    </w:p>
    <w:p w14:paraId="47A11D5D" w14:textId="2BE9B4BE" w:rsidR="00002E9D" w:rsidRPr="00E00C48" w:rsidRDefault="00387303" w:rsidP="009005BE">
      <w:pPr>
        <w:pBdr>
          <w:top w:val="nil"/>
          <w:left w:val="nil"/>
          <w:bottom w:val="nil"/>
          <w:right w:val="nil"/>
          <w:between w:val="nil"/>
        </w:pBdr>
        <w:jc w:val="center"/>
        <w:rPr>
          <w:rFonts w:ascii="Arial" w:eastAsia="Arial" w:hAnsi="Arial" w:cs="Arial"/>
          <w:b/>
          <w:color w:val="000000"/>
          <w:szCs w:val="24"/>
        </w:rPr>
      </w:pPr>
      <w:r>
        <w:rPr>
          <w:rFonts w:ascii="Arial" w:eastAsia="Arial" w:hAnsi="Arial" w:cs="Arial"/>
          <w:b/>
          <w:color w:val="000000"/>
          <w:szCs w:val="24"/>
        </w:rPr>
        <w:t>ҮЙЛЧЛҮҮЛЭГЧИЙГ</w:t>
      </w:r>
      <w:r w:rsidRPr="00E00C48">
        <w:rPr>
          <w:rFonts w:ascii="Arial" w:eastAsia="Arial" w:hAnsi="Arial" w:cs="Arial"/>
          <w:b/>
          <w:color w:val="000000"/>
          <w:szCs w:val="24"/>
        </w:rPr>
        <w:t xml:space="preserve"> </w:t>
      </w:r>
      <w:r w:rsidR="00D302D5">
        <w:rPr>
          <w:rFonts w:ascii="Arial" w:eastAsia="Arial" w:hAnsi="Arial" w:cs="Arial"/>
          <w:b/>
          <w:color w:val="000000"/>
          <w:szCs w:val="24"/>
        </w:rPr>
        <w:t>ЗӨВ ТАНИН ТОДРУУЛАХ ЖУРАМ</w:t>
      </w:r>
    </w:p>
    <w:p w14:paraId="0EE1C253" w14:textId="5F4A31D8" w:rsidR="00002E9D" w:rsidRPr="00E00C48" w:rsidRDefault="00002E9D">
      <w:pPr>
        <w:pBdr>
          <w:top w:val="nil"/>
          <w:left w:val="nil"/>
          <w:bottom w:val="nil"/>
          <w:right w:val="nil"/>
          <w:between w:val="nil"/>
        </w:pBdr>
        <w:jc w:val="both"/>
        <w:rPr>
          <w:rFonts w:ascii="Arial" w:eastAsia="Arial" w:hAnsi="Arial" w:cs="Arial"/>
          <w:b/>
          <w:color w:val="000000"/>
          <w:szCs w:val="24"/>
        </w:rPr>
      </w:pPr>
    </w:p>
    <w:p w14:paraId="148C9C3E" w14:textId="51F772D7" w:rsidR="009005BE" w:rsidRPr="00E00C48" w:rsidRDefault="009005BE" w:rsidP="009005BE">
      <w:pPr>
        <w:widowControl w:val="0"/>
        <w:autoSpaceDE w:val="0"/>
        <w:autoSpaceDN w:val="0"/>
        <w:adjustRightInd w:val="0"/>
        <w:spacing w:line="276" w:lineRule="auto"/>
        <w:ind w:right="92"/>
        <w:rPr>
          <w:rFonts w:ascii="Arial" w:hAnsi="Arial" w:cs="Arial"/>
          <w:b/>
          <w:iCs/>
          <w:spacing w:val="-2"/>
          <w:szCs w:val="24"/>
        </w:rPr>
      </w:pPr>
      <w:r w:rsidRPr="00E00C48">
        <w:rPr>
          <w:rFonts w:ascii="Arial" w:hAnsi="Arial" w:cs="Arial"/>
          <w:b/>
          <w:iCs/>
          <w:spacing w:val="-2"/>
          <w:szCs w:val="24"/>
        </w:rPr>
        <w:t xml:space="preserve">Нэг. </w:t>
      </w:r>
      <w:r w:rsidR="00984E9A" w:rsidRPr="00E00C48">
        <w:rPr>
          <w:rFonts w:ascii="Arial" w:hAnsi="Arial" w:cs="Arial"/>
          <w:b/>
          <w:iCs/>
          <w:spacing w:val="-2"/>
          <w:szCs w:val="24"/>
        </w:rPr>
        <w:t>Нийтлэг үндэслэл</w:t>
      </w:r>
    </w:p>
    <w:p w14:paraId="0BF1F202" w14:textId="77777777" w:rsidR="009005BE" w:rsidRPr="00E00C48" w:rsidRDefault="009005BE" w:rsidP="009005BE">
      <w:pPr>
        <w:pBdr>
          <w:top w:val="nil"/>
          <w:left w:val="nil"/>
          <w:bottom w:val="nil"/>
          <w:right w:val="nil"/>
          <w:between w:val="nil"/>
        </w:pBdr>
        <w:ind w:firstLine="720"/>
        <w:jc w:val="both"/>
        <w:rPr>
          <w:rFonts w:ascii="Arial" w:eastAsia="Arial" w:hAnsi="Arial" w:cs="Arial"/>
          <w:b/>
          <w:color w:val="000000"/>
          <w:szCs w:val="24"/>
        </w:rPr>
      </w:pPr>
    </w:p>
    <w:p w14:paraId="1CFD94D3" w14:textId="3878A4CF" w:rsidR="00984E9A" w:rsidRDefault="00387303" w:rsidP="00984E9A">
      <w:pPr>
        <w:pStyle w:val="ListParagraph"/>
        <w:numPr>
          <w:ilvl w:val="1"/>
          <w:numId w:val="18"/>
        </w:numPr>
        <w:pBdr>
          <w:top w:val="nil"/>
          <w:left w:val="nil"/>
          <w:bottom w:val="nil"/>
          <w:right w:val="nil"/>
          <w:between w:val="nil"/>
        </w:pBdr>
        <w:spacing w:before="5"/>
        <w:ind w:left="0" w:firstLine="720"/>
        <w:jc w:val="both"/>
        <w:rPr>
          <w:rFonts w:ascii="Arial" w:eastAsia="Arial" w:hAnsi="Arial" w:cs="Arial"/>
          <w:color w:val="000000"/>
          <w:sz w:val="24"/>
          <w:szCs w:val="24"/>
        </w:rPr>
      </w:pPr>
      <w:r>
        <w:rPr>
          <w:rFonts w:ascii="Arial" w:eastAsia="Arial" w:hAnsi="Arial" w:cs="Arial"/>
          <w:color w:val="000000"/>
          <w:sz w:val="24"/>
          <w:szCs w:val="24"/>
        </w:rPr>
        <w:t>Ү</w:t>
      </w:r>
      <w:r w:rsidR="00C84CA7" w:rsidRPr="00E00C48">
        <w:rPr>
          <w:rFonts w:ascii="Arial" w:eastAsia="Arial" w:hAnsi="Arial" w:cs="Arial"/>
          <w:color w:val="000000"/>
          <w:sz w:val="24"/>
          <w:szCs w:val="24"/>
        </w:rPr>
        <w:t xml:space="preserve">йлчлүүлэгчийн аюулгүй байдлын </w:t>
      </w:r>
      <w:r>
        <w:rPr>
          <w:rFonts w:ascii="Arial" w:eastAsia="Arial" w:hAnsi="Arial" w:cs="Arial"/>
          <w:color w:val="000000"/>
          <w:sz w:val="24"/>
          <w:szCs w:val="24"/>
        </w:rPr>
        <w:t>о</w:t>
      </w:r>
      <w:r w:rsidRPr="00E00C48">
        <w:rPr>
          <w:rFonts w:ascii="Arial" w:eastAsia="Arial" w:hAnsi="Arial" w:cs="Arial"/>
          <w:color w:val="000000"/>
          <w:sz w:val="24"/>
          <w:szCs w:val="24"/>
        </w:rPr>
        <w:t xml:space="preserve">лон улсын </w:t>
      </w:r>
      <w:r w:rsidR="00C84CA7" w:rsidRPr="00E00C48">
        <w:rPr>
          <w:rFonts w:ascii="Arial" w:eastAsia="Arial" w:hAnsi="Arial" w:cs="Arial"/>
          <w:color w:val="000000"/>
          <w:sz w:val="24"/>
          <w:szCs w:val="24"/>
        </w:rPr>
        <w:t>нэгдүгээр зорилт</w:t>
      </w:r>
      <w:r w:rsidR="00C84CA7" w:rsidRPr="00E00C48">
        <w:rPr>
          <w:rFonts w:ascii="Arial" w:eastAsia="Arial" w:hAnsi="Arial" w:cs="Arial"/>
          <w:sz w:val="24"/>
          <w:szCs w:val="24"/>
        </w:rPr>
        <w:t>ыг</w:t>
      </w:r>
      <w:r w:rsidR="00C84CA7" w:rsidRPr="00E00C48">
        <w:rPr>
          <w:rFonts w:ascii="Arial" w:eastAsia="Arial" w:hAnsi="Arial" w:cs="Arial"/>
          <w:color w:val="000000"/>
          <w:sz w:val="24"/>
          <w:szCs w:val="24"/>
        </w:rPr>
        <w:t xml:space="preserve"> хангах үүднээс </w:t>
      </w:r>
      <w:r w:rsidR="009005BE" w:rsidRPr="00E00C48">
        <w:rPr>
          <w:rFonts w:ascii="Arial" w:eastAsia="Arial" w:hAnsi="Arial" w:cs="Arial"/>
          <w:color w:val="000000"/>
          <w:sz w:val="24"/>
          <w:szCs w:val="24"/>
        </w:rPr>
        <w:t>эрүүл мэндийн байгуул</w:t>
      </w:r>
      <w:r w:rsidR="00040765">
        <w:rPr>
          <w:rFonts w:ascii="Arial" w:eastAsia="Arial" w:hAnsi="Arial" w:cs="Arial"/>
          <w:color w:val="000000"/>
          <w:sz w:val="24"/>
          <w:szCs w:val="24"/>
        </w:rPr>
        <w:t>л</w:t>
      </w:r>
      <w:r w:rsidR="009005BE" w:rsidRPr="00E00C48">
        <w:rPr>
          <w:rFonts w:ascii="Arial" w:eastAsia="Arial" w:hAnsi="Arial" w:cs="Arial"/>
          <w:color w:val="000000"/>
          <w:sz w:val="24"/>
          <w:szCs w:val="24"/>
        </w:rPr>
        <w:t>ага бүр</w:t>
      </w:r>
      <w:r w:rsidR="00C84CA7" w:rsidRPr="00E00C48">
        <w:rPr>
          <w:rFonts w:ascii="Arial" w:eastAsia="Arial" w:hAnsi="Arial" w:cs="Arial"/>
          <w:color w:val="000000"/>
          <w:sz w:val="24"/>
          <w:szCs w:val="24"/>
        </w:rPr>
        <w:t xml:space="preserve"> үйлчлүүлэгчийг </w:t>
      </w:r>
      <w:r w:rsidR="00C84CA7" w:rsidRPr="00E00C48">
        <w:rPr>
          <w:rFonts w:ascii="Arial" w:eastAsia="Arial" w:hAnsi="Arial" w:cs="Arial"/>
          <w:sz w:val="24"/>
          <w:szCs w:val="24"/>
        </w:rPr>
        <w:t xml:space="preserve">“ЗӨВ” </w:t>
      </w:r>
      <w:r>
        <w:rPr>
          <w:rFonts w:ascii="Arial" w:eastAsia="Arial" w:hAnsi="Arial" w:cs="Arial"/>
          <w:color w:val="000000"/>
          <w:sz w:val="24"/>
          <w:szCs w:val="24"/>
        </w:rPr>
        <w:t>танин тодруулгыг</w:t>
      </w:r>
      <w:r w:rsidR="00C84CA7" w:rsidRPr="00E00C48">
        <w:rPr>
          <w:rFonts w:ascii="Arial" w:eastAsia="Arial" w:hAnsi="Arial" w:cs="Arial"/>
          <w:color w:val="000000"/>
          <w:sz w:val="24"/>
          <w:szCs w:val="24"/>
        </w:rPr>
        <w:t xml:space="preserve"> </w:t>
      </w:r>
      <w:r>
        <w:rPr>
          <w:rFonts w:ascii="Arial" w:eastAsia="Arial" w:hAnsi="Arial" w:cs="Arial"/>
          <w:color w:val="000000"/>
          <w:sz w:val="24"/>
          <w:szCs w:val="24"/>
        </w:rPr>
        <w:t>хийж</w:t>
      </w:r>
      <w:r w:rsidR="00C84CA7" w:rsidRPr="00E00C48">
        <w:rPr>
          <w:rFonts w:ascii="Arial" w:eastAsia="Arial" w:hAnsi="Arial" w:cs="Arial"/>
          <w:color w:val="000000"/>
          <w:sz w:val="24"/>
          <w:szCs w:val="24"/>
        </w:rPr>
        <w:t>, үйлчлүү</w:t>
      </w:r>
      <w:r>
        <w:rPr>
          <w:rFonts w:ascii="Arial" w:eastAsia="Arial" w:hAnsi="Arial" w:cs="Arial"/>
          <w:color w:val="000000"/>
          <w:sz w:val="24"/>
          <w:szCs w:val="24"/>
        </w:rPr>
        <w:t>лэгчийн аюулгүй байдлыг хангахтай</w:t>
      </w:r>
      <w:r w:rsidR="00FA6B34">
        <w:rPr>
          <w:rFonts w:ascii="Arial" w:eastAsia="Arial" w:hAnsi="Arial" w:cs="Arial"/>
          <w:color w:val="000000"/>
          <w:sz w:val="24"/>
          <w:szCs w:val="24"/>
        </w:rPr>
        <w:t xml:space="preserve"> холбоотой асуудлыг энэхүү журм</w:t>
      </w:r>
      <w:r>
        <w:rPr>
          <w:rFonts w:ascii="Arial" w:eastAsia="Arial" w:hAnsi="Arial" w:cs="Arial"/>
          <w:color w:val="000000"/>
          <w:sz w:val="24"/>
          <w:szCs w:val="24"/>
        </w:rPr>
        <w:t>аар зохицуулна.</w:t>
      </w:r>
    </w:p>
    <w:p w14:paraId="2DA45E08" w14:textId="45841092" w:rsidR="00356993" w:rsidRDefault="007B6E39" w:rsidP="00356993">
      <w:pPr>
        <w:pStyle w:val="ListParagraph"/>
        <w:numPr>
          <w:ilvl w:val="1"/>
          <w:numId w:val="18"/>
        </w:numPr>
        <w:shd w:val="clear" w:color="auto" w:fill="FFFFFF"/>
        <w:tabs>
          <w:tab w:val="left" w:pos="1170"/>
        </w:tabs>
        <w:spacing w:after="240"/>
        <w:ind w:left="0" w:firstLine="720"/>
        <w:jc w:val="both"/>
        <w:rPr>
          <w:rFonts w:ascii="Arial" w:eastAsia="Arial" w:hAnsi="Arial" w:cs="Arial"/>
          <w:sz w:val="24"/>
          <w:szCs w:val="24"/>
        </w:rPr>
      </w:pPr>
      <w:r>
        <w:rPr>
          <w:rFonts w:ascii="Arial" w:eastAsia="Arial" w:hAnsi="Arial" w:cs="Arial"/>
          <w:sz w:val="24"/>
          <w:szCs w:val="24"/>
        </w:rPr>
        <w:t>Энэхүү журмыг</w:t>
      </w:r>
      <w:r w:rsidR="00356993" w:rsidRPr="00E00C48">
        <w:rPr>
          <w:rFonts w:ascii="Arial" w:eastAsia="Arial" w:hAnsi="Arial" w:cs="Arial"/>
          <w:sz w:val="24"/>
          <w:szCs w:val="24"/>
        </w:rPr>
        <w:t xml:space="preserve"> эрүүл мэндийн байгуул</w:t>
      </w:r>
      <w:r w:rsidR="00040765">
        <w:rPr>
          <w:rFonts w:ascii="Arial" w:eastAsia="Arial" w:hAnsi="Arial" w:cs="Arial"/>
          <w:sz w:val="24"/>
          <w:szCs w:val="24"/>
        </w:rPr>
        <w:t>л</w:t>
      </w:r>
      <w:r w:rsidR="00356993" w:rsidRPr="00E00C48">
        <w:rPr>
          <w:rFonts w:ascii="Arial" w:eastAsia="Arial" w:hAnsi="Arial" w:cs="Arial"/>
          <w:sz w:val="24"/>
          <w:szCs w:val="24"/>
        </w:rPr>
        <w:t>ага бүр зайлшгүй мөрдөж, тусламж</w:t>
      </w:r>
      <w:r w:rsidR="00040765">
        <w:rPr>
          <w:rFonts w:ascii="Arial" w:eastAsia="Arial" w:hAnsi="Arial" w:cs="Arial"/>
          <w:sz w:val="24"/>
          <w:szCs w:val="24"/>
        </w:rPr>
        <w:t>,</w:t>
      </w:r>
      <w:r w:rsidR="00356993" w:rsidRPr="00E00C48">
        <w:rPr>
          <w:rFonts w:ascii="Arial" w:eastAsia="Arial" w:hAnsi="Arial" w:cs="Arial"/>
          <w:sz w:val="24"/>
          <w:szCs w:val="24"/>
        </w:rPr>
        <w:t xml:space="preserve"> үйлчилгээний тасралтгүй байдлыг хангаж үйлчлүүлэгчийг буруу танин тодруулснаас үүсэх тохиолдол, алдаанаас сэргийлж ажиллах үүрэгтэй.</w:t>
      </w:r>
    </w:p>
    <w:p w14:paraId="031338E8" w14:textId="56D15C60" w:rsidR="00356993" w:rsidRPr="00E00C48" w:rsidRDefault="00356993" w:rsidP="00356993">
      <w:pPr>
        <w:pStyle w:val="ListParagraph"/>
        <w:numPr>
          <w:ilvl w:val="1"/>
          <w:numId w:val="18"/>
        </w:numPr>
        <w:shd w:val="clear" w:color="auto" w:fill="FFFFFF"/>
        <w:tabs>
          <w:tab w:val="left" w:pos="1170"/>
        </w:tabs>
        <w:spacing w:after="240"/>
        <w:ind w:left="0" w:firstLine="720"/>
        <w:jc w:val="both"/>
        <w:rPr>
          <w:rFonts w:ascii="Arial" w:eastAsia="Arial" w:hAnsi="Arial" w:cs="Arial"/>
          <w:sz w:val="24"/>
          <w:szCs w:val="24"/>
        </w:rPr>
      </w:pPr>
      <w:r w:rsidRPr="00E00C48">
        <w:rPr>
          <w:rFonts w:ascii="Arial" w:eastAsia="Arial" w:hAnsi="Arial" w:cs="Arial"/>
          <w:sz w:val="24"/>
          <w:szCs w:val="24"/>
        </w:rPr>
        <w:t xml:space="preserve">Үйлчлүүлэгчийг зөв танин тодруулах үйл ажиллагааны </w:t>
      </w:r>
      <w:r w:rsidR="00FA6B34">
        <w:rPr>
          <w:rFonts w:ascii="Arial" w:eastAsia="Arial" w:hAnsi="Arial" w:cs="Arial"/>
          <w:sz w:val="24"/>
          <w:szCs w:val="24"/>
        </w:rPr>
        <w:t>журм</w:t>
      </w:r>
      <w:r>
        <w:rPr>
          <w:rFonts w:ascii="Arial" w:eastAsia="Arial" w:hAnsi="Arial" w:cs="Arial"/>
          <w:sz w:val="24"/>
          <w:szCs w:val="24"/>
        </w:rPr>
        <w:t>ын</w:t>
      </w:r>
      <w:r w:rsidRPr="00E00C48">
        <w:rPr>
          <w:rFonts w:ascii="Arial" w:eastAsia="Arial" w:hAnsi="Arial" w:cs="Arial"/>
          <w:sz w:val="24"/>
          <w:szCs w:val="24"/>
        </w:rPr>
        <w:t xml:space="preserve"> хэрэгжилтэд </w:t>
      </w:r>
      <w:r>
        <w:rPr>
          <w:rFonts w:ascii="Arial" w:eastAsia="Arial" w:hAnsi="Arial" w:cs="Arial"/>
          <w:sz w:val="24"/>
          <w:szCs w:val="24"/>
        </w:rPr>
        <w:t xml:space="preserve">эрүүл мэндийн байгууллагын </w:t>
      </w:r>
      <w:r w:rsidRPr="00E00C48">
        <w:rPr>
          <w:rFonts w:ascii="Arial" w:eastAsia="Arial" w:hAnsi="Arial" w:cs="Arial"/>
          <w:sz w:val="24"/>
          <w:szCs w:val="24"/>
        </w:rPr>
        <w:t>тасаг</w:t>
      </w:r>
      <w:r>
        <w:rPr>
          <w:rFonts w:ascii="Arial" w:eastAsia="Arial" w:hAnsi="Arial" w:cs="Arial"/>
          <w:sz w:val="24"/>
          <w:szCs w:val="24"/>
        </w:rPr>
        <w:t>, нэгжийн эрхлэгч,</w:t>
      </w:r>
      <w:r w:rsidRPr="00E00C48">
        <w:rPr>
          <w:rFonts w:ascii="Arial" w:eastAsia="Arial" w:hAnsi="Arial" w:cs="Arial"/>
          <w:sz w:val="24"/>
          <w:szCs w:val="24"/>
        </w:rPr>
        <w:t xml:space="preserve"> эрүүл мэндийн тусламж, үйлчилгээний чанар, аюулгүй байдлын алба</w:t>
      </w:r>
      <w:r w:rsidRPr="00E00C48">
        <w:rPr>
          <w:rFonts w:ascii="Arial" w:eastAsia="Arial" w:hAnsi="Arial" w:cs="Arial"/>
          <w:sz w:val="24"/>
          <w:szCs w:val="24"/>
          <w:lang w:val="en-US"/>
        </w:rPr>
        <w:t xml:space="preserve"> /</w:t>
      </w:r>
      <w:r w:rsidRPr="00E00C48">
        <w:rPr>
          <w:rFonts w:ascii="Arial" w:eastAsia="Arial" w:hAnsi="Arial" w:cs="Arial"/>
          <w:sz w:val="24"/>
          <w:szCs w:val="24"/>
        </w:rPr>
        <w:t>баг</w:t>
      </w:r>
      <w:r w:rsidRPr="00E00C48">
        <w:rPr>
          <w:rFonts w:ascii="Arial" w:eastAsia="Arial" w:hAnsi="Arial" w:cs="Arial"/>
          <w:sz w:val="24"/>
          <w:szCs w:val="24"/>
          <w:lang w:val="en-US"/>
        </w:rPr>
        <w:t>/</w:t>
      </w:r>
      <w:r w:rsidRPr="00E00C48">
        <w:rPr>
          <w:rFonts w:ascii="Arial" w:eastAsia="Arial" w:hAnsi="Arial" w:cs="Arial"/>
          <w:sz w:val="24"/>
          <w:szCs w:val="24"/>
        </w:rPr>
        <w:t xml:space="preserve"> хяналт тавьж ажиллана.</w:t>
      </w:r>
    </w:p>
    <w:p w14:paraId="5E22BE57" w14:textId="3F3AB52F" w:rsidR="00002E9D" w:rsidRPr="00967D33" w:rsidRDefault="00356993" w:rsidP="00967D33">
      <w:pPr>
        <w:pStyle w:val="ListParagraph"/>
        <w:numPr>
          <w:ilvl w:val="1"/>
          <w:numId w:val="18"/>
        </w:numPr>
        <w:shd w:val="clear" w:color="auto" w:fill="FFFFFF"/>
        <w:tabs>
          <w:tab w:val="left" w:pos="1170"/>
        </w:tabs>
        <w:spacing w:after="240"/>
        <w:ind w:left="0" w:firstLine="720"/>
        <w:jc w:val="both"/>
        <w:rPr>
          <w:rFonts w:ascii="Arial" w:eastAsia="Arial" w:hAnsi="Arial" w:cs="Arial"/>
          <w:sz w:val="24"/>
          <w:szCs w:val="24"/>
        </w:rPr>
      </w:pPr>
      <w:r w:rsidRPr="00E00C48">
        <w:rPr>
          <w:rFonts w:ascii="Arial" w:eastAsia="Arial" w:hAnsi="Arial" w:cs="Arial"/>
          <w:sz w:val="24"/>
          <w:szCs w:val="24"/>
        </w:rPr>
        <w:t xml:space="preserve"> Үйлчлүүлэгчийг зөв танин тодруулаагүйгээс үүссэн тохиолдлыг тусламж</w:t>
      </w:r>
      <w:r w:rsidR="00040765">
        <w:rPr>
          <w:rFonts w:ascii="Arial" w:eastAsia="Arial" w:hAnsi="Arial" w:cs="Arial"/>
          <w:sz w:val="24"/>
          <w:szCs w:val="24"/>
        </w:rPr>
        <w:t>,</w:t>
      </w:r>
      <w:r w:rsidRPr="00E00C48">
        <w:rPr>
          <w:rFonts w:ascii="Arial" w:eastAsia="Arial" w:hAnsi="Arial" w:cs="Arial"/>
          <w:sz w:val="24"/>
          <w:szCs w:val="24"/>
        </w:rPr>
        <w:t xml:space="preserve"> үйлчилгээний чанар, аюулгүй байдлын алба /баг/ нь </w:t>
      </w:r>
      <w:r>
        <w:rPr>
          <w:rFonts w:ascii="Arial" w:eastAsia="Arial" w:hAnsi="Arial" w:cs="Arial"/>
          <w:sz w:val="24"/>
          <w:szCs w:val="24"/>
        </w:rPr>
        <w:t xml:space="preserve">Эрүүл мэндийн </w:t>
      </w:r>
      <w:r w:rsidRPr="00E00C48">
        <w:rPr>
          <w:rFonts w:ascii="Arial" w:eastAsia="Arial" w:hAnsi="Arial" w:cs="Arial"/>
          <w:sz w:val="24"/>
          <w:szCs w:val="24"/>
        </w:rPr>
        <w:t>сайдын холбогдох журмын дагуу бүртгэн, хариу арга хэмжээ авч ажиллана</w:t>
      </w:r>
      <w:r>
        <w:rPr>
          <w:rFonts w:ascii="Arial" w:eastAsia="Arial" w:hAnsi="Arial" w:cs="Arial"/>
          <w:sz w:val="24"/>
          <w:szCs w:val="24"/>
        </w:rPr>
        <w:t>.</w:t>
      </w:r>
    </w:p>
    <w:p w14:paraId="46AF9AD3" w14:textId="77777777" w:rsidR="006C05A8" w:rsidRPr="00E00C48" w:rsidRDefault="006C05A8" w:rsidP="006C05A8">
      <w:pPr>
        <w:widowControl w:val="0"/>
        <w:autoSpaceDE w:val="0"/>
        <w:autoSpaceDN w:val="0"/>
        <w:adjustRightInd w:val="0"/>
        <w:spacing w:line="276" w:lineRule="auto"/>
        <w:ind w:right="92"/>
        <w:jc w:val="both"/>
        <w:rPr>
          <w:rFonts w:ascii="Arial" w:hAnsi="Arial" w:cs="Arial"/>
          <w:b/>
          <w:bCs/>
          <w:spacing w:val="1"/>
          <w:szCs w:val="24"/>
        </w:rPr>
      </w:pPr>
      <w:r w:rsidRPr="00E00C48">
        <w:rPr>
          <w:rFonts w:ascii="Arial" w:hAnsi="Arial" w:cs="Arial"/>
          <w:b/>
          <w:bCs/>
          <w:spacing w:val="1"/>
          <w:szCs w:val="24"/>
        </w:rPr>
        <w:t>Хоёр. Нэр томьёог дор дурдсан утгаар ойлгоно:</w:t>
      </w:r>
    </w:p>
    <w:p w14:paraId="1E5F9998" w14:textId="77777777" w:rsidR="00002E9D" w:rsidRPr="00E00C48" w:rsidRDefault="00002E9D" w:rsidP="00387303">
      <w:pPr>
        <w:pBdr>
          <w:top w:val="nil"/>
          <w:left w:val="nil"/>
          <w:bottom w:val="nil"/>
          <w:right w:val="nil"/>
          <w:between w:val="nil"/>
        </w:pBdr>
        <w:spacing w:line="276" w:lineRule="auto"/>
        <w:jc w:val="both"/>
        <w:rPr>
          <w:rFonts w:ascii="Arial" w:eastAsia="Arial" w:hAnsi="Arial" w:cs="Arial"/>
          <w:i/>
          <w:color w:val="000000"/>
          <w:szCs w:val="24"/>
        </w:rPr>
      </w:pPr>
    </w:p>
    <w:p w14:paraId="69E8B62A" w14:textId="56A52E00" w:rsidR="00387303" w:rsidRPr="00387303" w:rsidRDefault="00C84CA7" w:rsidP="00B84261">
      <w:pPr>
        <w:ind w:firstLine="426"/>
        <w:jc w:val="both"/>
        <w:rPr>
          <w:rFonts w:ascii="Arial" w:eastAsia="Arial" w:hAnsi="Arial" w:cs="Arial"/>
          <w:szCs w:val="24"/>
        </w:rPr>
      </w:pPr>
      <w:r w:rsidRPr="00E00C48">
        <w:rPr>
          <w:rFonts w:ascii="Arial" w:eastAsia="Arial" w:hAnsi="Arial" w:cs="Arial"/>
          <w:b/>
          <w:szCs w:val="24"/>
        </w:rPr>
        <w:t xml:space="preserve"> </w:t>
      </w:r>
      <w:r w:rsidR="00531649" w:rsidRPr="00E00C48">
        <w:rPr>
          <w:rFonts w:ascii="Arial" w:eastAsia="Arial" w:hAnsi="Arial" w:cs="Arial"/>
          <w:b/>
          <w:szCs w:val="24"/>
        </w:rPr>
        <w:t xml:space="preserve">  </w:t>
      </w:r>
      <w:r w:rsidRPr="00E00C48">
        <w:rPr>
          <w:rFonts w:ascii="Arial" w:eastAsia="Arial" w:hAnsi="Arial" w:cs="Arial"/>
          <w:b/>
          <w:szCs w:val="24"/>
        </w:rPr>
        <w:t xml:space="preserve"> </w:t>
      </w:r>
      <w:r w:rsidR="006C05A8" w:rsidRPr="00E00C48">
        <w:rPr>
          <w:rFonts w:ascii="Arial" w:eastAsia="Arial" w:hAnsi="Arial" w:cs="Arial"/>
          <w:b/>
          <w:szCs w:val="24"/>
        </w:rPr>
        <w:t xml:space="preserve">  </w:t>
      </w:r>
      <w:r w:rsidR="006C05A8" w:rsidRPr="00E00C48">
        <w:rPr>
          <w:rFonts w:ascii="Arial" w:eastAsia="Arial" w:hAnsi="Arial" w:cs="Arial"/>
          <w:szCs w:val="24"/>
        </w:rPr>
        <w:t>2.1</w:t>
      </w:r>
      <w:r w:rsidR="006C05A8" w:rsidRPr="00E00C48">
        <w:rPr>
          <w:rFonts w:ascii="Arial" w:eastAsia="Arial" w:hAnsi="Arial" w:cs="Arial"/>
          <w:b/>
          <w:i/>
          <w:szCs w:val="24"/>
        </w:rPr>
        <w:t xml:space="preserve">. </w:t>
      </w:r>
      <w:r w:rsidR="00387303" w:rsidRPr="00B84261">
        <w:rPr>
          <w:rFonts w:ascii="Arial" w:eastAsia="Arial" w:hAnsi="Arial" w:cs="Arial"/>
          <w:b/>
          <w:szCs w:val="24"/>
        </w:rPr>
        <w:t>Үй</w:t>
      </w:r>
      <w:r w:rsidR="001F2C71">
        <w:rPr>
          <w:rFonts w:ascii="Arial" w:eastAsia="Arial" w:hAnsi="Arial" w:cs="Arial"/>
          <w:b/>
          <w:szCs w:val="24"/>
        </w:rPr>
        <w:t>лчлүүлэгчийг зөв танин тодруулах</w:t>
      </w:r>
      <w:r w:rsidR="00387303" w:rsidRPr="00387303">
        <w:rPr>
          <w:rFonts w:ascii="Arial" w:eastAsia="Arial" w:hAnsi="Arial" w:cs="Arial"/>
          <w:szCs w:val="24"/>
        </w:rPr>
        <w:t xml:space="preserve"> гэж</w:t>
      </w:r>
      <w:r w:rsidR="00387303">
        <w:rPr>
          <w:rFonts w:ascii="Arial" w:eastAsia="Arial" w:hAnsi="Arial" w:cs="Arial"/>
          <w:szCs w:val="24"/>
        </w:rPr>
        <w:t xml:space="preserve"> </w:t>
      </w:r>
      <w:r w:rsidR="00B84261">
        <w:rPr>
          <w:rFonts w:ascii="Arial" w:hAnsi="Arial" w:cs="Arial"/>
          <w:szCs w:val="24"/>
        </w:rPr>
        <w:t>тусламж, үйлчилгээ үзүүлэх зорилгоор</w:t>
      </w:r>
      <w:r w:rsidR="00B84261">
        <w:rPr>
          <w:rFonts w:ascii="Arial" w:eastAsia="Arial" w:hAnsi="Arial" w:cs="Arial"/>
          <w:szCs w:val="24"/>
        </w:rPr>
        <w:t xml:space="preserve"> </w:t>
      </w:r>
      <w:r w:rsidR="00387303">
        <w:rPr>
          <w:rFonts w:ascii="Arial" w:eastAsia="Arial" w:hAnsi="Arial" w:cs="Arial"/>
          <w:szCs w:val="24"/>
        </w:rPr>
        <w:t>т</w:t>
      </w:r>
      <w:r w:rsidR="00387303" w:rsidRPr="00387303">
        <w:rPr>
          <w:rFonts w:ascii="Arial" w:eastAsia="Arial" w:hAnsi="Arial" w:cs="Arial"/>
          <w:szCs w:val="24"/>
        </w:rPr>
        <w:t xml:space="preserve">ухайн </w:t>
      </w:r>
      <w:r w:rsidR="00387303">
        <w:rPr>
          <w:rFonts w:ascii="Arial" w:eastAsia="Arial" w:hAnsi="Arial" w:cs="Arial"/>
          <w:szCs w:val="24"/>
        </w:rPr>
        <w:t xml:space="preserve">үйлчлүүлэгчийн </w:t>
      </w:r>
      <w:r w:rsidR="00B84261">
        <w:rPr>
          <w:rFonts w:ascii="Arial" w:eastAsia="Arial" w:hAnsi="Arial" w:cs="Arial"/>
          <w:szCs w:val="24"/>
        </w:rPr>
        <w:t xml:space="preserve">хувь хүний </w:t>
      </w:r>
      <w:r w:rsidR="00387303" w:rsidRPr="00387303">
        <w:rPr>
          <w:rFonts w:ascii="Arial" w:eastAsia="Arial" w:hAnsi="Arial" w:cs="Arial"/>
          <w:szCs w:val="24"/>
        </w:rPr>
        <w:t>өвөрмөц</w:t>
      </w:r>
      <w:r w:rsidR="00B84261">
        <w:rPr>
          <w:rFonts w:ascii="Arial" w:eastAsia="Arial" w:hAnsi="Arial" w:cs="Arial"/>
          <w:szCs w:val="24"/>
        </w:rPr>
        <w:t xml:space="preserve"> мэдээллийг ашиглан</w:t>
      </w:r>
      <w:r w:rsidR="00B84261">
        <w:rPr>
          <w:rFonts w:ascii="Arial" w:hAnsi="Arial" w:cs="Arial"/>
          <w:szCs w:val="24"/>
        </w:rPr>
        <w:t xml:space="preserve"> </w:t>
      </w:r>
      <w:r w:rsidR="001F2C71">
        <w:rPr>
          <w:rFonts w:ascii="Arial" w:hAnsi="Arial" w:cs="Arial"/>
          <w:szCs w:val="24"/>
        </w:rPr>
        <w:t>зөв</w:t>
      </w:r>
      <w:r w:rsidR="00B84261" w:rsidRPr="005B3CEA">
        <w:rPr>
          <w:rFonts w:ascii="Arial" w:hAnsi="Arial" w:cs="Arial"/>
          <w:szCs w:val="24"/>
        </w:rPr>
        <w:t xml:space="preserve"> </w:t>
      </w:r>
      <w:r w:rsidR="00B84261">
        <w:rPr>
          <w:rFonts w:ascii="Helvetica" w:hAnsi="Helvetica" w:cs="Helvetica"/>
          <w:color w:val="222222"/>
          <w:shd w:val="clear" w:color="auto" w:fill="FFFFFF"/>
        </w:rPr>
        <w:t>дахин магадлах үйл явцыг хэлнэ.</w:t>
      </w:r>
    </w:p>
    <w:p w14:paraId="720A7A6C" w14:textId="6A10C9D7" w:rsidR="00002E9D" w:rsidRDefault="006C05A8" w:rsidP="00356993">
      <w:pPr>
        <w:spacing w:line="276" w:lineRule="auto"/>
        <w:ind w:firstLine="709"/>
        <w:jc w:val="both"/>
        <w:rPr>
          <w:rFonts w:ascii="Arial" w:eastAsia="Arial" w:hAnsi="Arial" w:cs="Arial"/>
          <w:szCs w:val="24"/>
        </w:rPr>
      </w:pPr>
      <w:r w:rsidRPr="00E00C48">
        <w:rPr>
          <w:rFonts w:ascii="Arial" w:eastAsia="Arial" w:hAnsi="Arial" w:cs="Arial"/>
          <w:szCs w:val="24"/>
        </w:rPr>
        <w:t xml:space="preserve"> 2.2. </w:t>
      </w:r>
      <w:r w:rsidR="00C84CA7" w:rsidRPr="00E00C48">
        <w:rPr>
          <w:rFonts w:ascii="Arial" w:eastAsia="Arial" w:hAnsi="Arial" w:cs="Arial"/>
          <w:b/>
          <w:szCs w:val="24"/>
        </w:rPr>
        <w:t xml:space="preserve"> </w:t>
      </w:r>
      <w:r w:rsidR="00387303" w:rsidRPr="00356993">
        <w:rPr>
          <w:rFonts w:ascii="Arial" w:eastAsia="Arial" w:hAnsi="Arial" w:cs="Arial"/>
          <w:b/>
          <w:szCs w:val="24"/>
        </w:rPr>
        <w:t>Бугуйн зүүлт</w:t>
      </w:r>
      <w:r w:rsidR="00387303" w:rsidRPr="00387303">
        <w:rPr>
          <w:rFonts w:ascii="Arial" w:eastAsia="Arial" w:hAnsi="Arial" w:cs="Arial"/>
          <w:szCs w:val="24"/>
        </w:rPr>
        <w:t xml:space="preserve"> гэж </w:t>
      </w:r>
      <w:r w:rsidR="00356993" w:rsidRPr="00356993">
        <w:rPr>
          <w:rFonts w:ascii="Arial" w:eastAsia="Arial" w:hAnsi="Arial" w:cs="Arial"/>
          <w:szCs w:val="24"/>
        </w:rPr>
        <w:t>үйлчлүүлэгчийг зөв танин тодруулгад ашиглах хувь хүний өвөрмөц мэдээлэл бүхий өнгөөр ялгасан</w:t>
      </w:r>
      <w:r w:rsidR="00356993">
        <w:rPr>
          <w:rFonts w:ascii="Arial" w:eastAsia="Arial" w:hAnsi="Arial" w:cs="Arial"/>
          <w:szCs w:val="24"/>
        </w:rPr>
        <w:t xml:space="preserve"> нэг удаагийн хэрэглээний</w:t>
      </w:r>
      <w:r w:rsidR="00487927">
        <w:rPr>
          <w:rFonts w:ascii="Arial" w:eastAsia="Arial" w:hAnsi="Arial" w:cs="Arial"/>
          <w:szCs w:val="24"/>
        </w:rPr>
        <w:t xml:space="preserve"> зориулалтын</w:t>
      </w:r>
      <w:r w:rsidR="00356993" w:rsidRPr="00356993">
        <w:rPr>
          <w:rFonts w:ascii="Arial" w:eastAsia="Arial" w:hAnsi="Arial" w:cs="Arial"/>
          <w:szCs w:val="24"/>
        </w:rPr>
        <w:t xml:space="preserve"> туузан бугуйвч</w:t>
      </w:r>
      <w:r w:rsidR="00356993">
        <w:rPr>
          <w:rFonts w:ascii="Arial" w:eastAsia="Arial" w:hAnsi="Arial" w:cs="Arial"/>
          <w:szCs w:val="24"/>
        </w:rPr>
        <w:t>ийг хэлнэ.</w:t>
      </w:r>
    </w:p>
    <w:p w14:paraId="32CB8EEC" w14:textId="0142F64F" w:rsidR="00841C2F" w:rsidRDefault="00356993" w:rsidP="00E90C28">
      <w:pPr>
        <w:spacing w:line="276" w:lineRule="auto"/>
        <w:ind w:firstLine="709"/>
        <w:jc w:val="both"/>
        <w:rPr>
          <w:rFonts w:ascii="Arial" w:eastAsia="Arial" w:hAnsi="Arial" w:cs="Arial"/>
          <w:b/>
          <w:color w:val="FF0000"/>
          <w:szCs w:val="24"/>
        </w:rPr>
      </w:pPr>
      <w:r>
        <w:rPr>
          <w:rFonts w:ascii="Arial" w:eastAsia="Arial" w:hAnsi="Arial" w:cs="Arial"/>
          <w:szCs w:val="24"/>
        </w:rPr>
        <w:t xml:space="preserve">2.3. </w:t>
      </w:r>
      <w:r w:rsidRPr="00356993">
        <w:rPr>
          <w:rFonts w:ascii="Arial" w:eastAsia="Arial" w:hAnsi="Arial" w:cs="Arial"/>
          <w:b/>
          <w:szCs w:val="24"/>
        </w:rPr>
        <w:t>Хувь хүний өвөрмөц мэдээлэл</w:t>
      </w:r>
      <w:r>
        <w:rPr>
          <w:rFonts w:ascii="Arial" w:eastAsia="Arial" w:hAnsi="Arial" w:cs="Arial"/>
          <w:szCs w:val="24"/>
        </w:rPr>
        <w:t xml:space="preserve"> гэж </w:t>
      </w:r>
      <w:r w:rsidRPr="00356993">
        <w:rPr>
          <w:rFonts w:ascii="Arial" w:eastAsia="Arial" w:hAnsi="Arial" w:cs="Arial"/>
          <w:szCs w:val="24"/>
        </w:rPr>
        <w:t>үйлчлүүлэгчийг зөв танин тодруулгад ашиглах</w:t>
      </w:r>
      <w:r>
        <w:rPr>
          <w:rFonts w:ascii="Arial" w:eastAsia="Arial" w:hAnsi="Arial" w:cs="Arial"/>
          <w:szCs w:val="24"/>
        </w:rPr>
        <w:t xml:space="preserve"> тухайн үйлчлүүлэгчийн эцэг /эх/-ийн нэр, өөрийн нэр, төрсөн он сар болон бусад мэдээллийг хэлнэ. </w:t>
      </w:r>
    </w:p>
    <w:p w14:paraId="281F4A97" w14:textId="0F402C01" w:rsidR="0082525D" w:rsidRPr="00E00C48" w:rsidRDefault="0082525D" w:rsidP="00C72AA7">
      <w:pPr>
        <w:pBdr>
          <w:top w:val="nil"/>
          <w:left w:val="nil"/>
          <w:bottom w:val="nil"/>
          <w:right w:val="nil"/>
          <w:between w:val="nil"/>
        </w:pBdr>
        <w:spacing w:before="24"/>
        <w:jc w:val="both"/>
        <w:rPr>
          <w:rFonts w:ascii="Arial" w:eastAsia="Arial" w:hAnsi="Arial" w:cs="Arial"/>
          <w:color w:val="FF0000"/>
          <w:szCs w:val="24"/>
        </w:rPr>
      </w:pPr>
    </w:p>
    <w:p w14:paraId="17E60B15" w14:textId="7B323B51" w:rsidR="006C05A8" w:rsidRPr="00E00C48" w:rsidRDefault="006C05A8" w:rsidP="006C05A8">
      <w:pPr>
        <w:widowControl w:val="0"/>
        <w:autoSpaceDE w:val="0"/>
        <w:autoSpaceDN w:val="0"/>
        <w:adjustRightInd w:val="0"/>
        <w:spacing w:line="276" w:lineRule="auto"/>
        <w:ind w:right="92"/>
        <w:rPr>
          <w:rFonts w:ascii="Arial" w:hAnsi="Arial" w:cs="Arial"/>
          <w:iCs/>
          <w:spacing w:val="-2"/>
          <w:szCs w:val="24"/>
        </w:rPr>
      </w:pPr>
      <w:r w:rsidRPr="00E00C48">
        <w:rPr>
          <w:rFonts w:ascii="Arial" w:hAnsi="Arial" w:cs="Arial"/>
          <w:b/>
          <w:bCs/>
          <w:spacing w:val="1"/>
          <w:szCs w:val="24"/>
        </w:rPr>
        <w:t xml:space="preserve">Гурав.  </w:t>
      </w:r>
      <w:r w:rsidR="00356993">
        <w:rPr>
          <w:rFonts w:ascii="Arial" w:hAnsi="Arial" w:cs="Arial"/>
          <w:b/>
          <w:iCs/>
          <w:spacing w:val="-2"/>
          <w:szCs w:val="24"/>
        </w:rPr>
        <w:t>Танин тодруулах</w:t>
      </w:r>
      <w:r w:rsidRPr="00E00C48">
        <w:rPr>
          <w:rFonts w:ascii="Arial" w:hAnsi="Arial" w:cs="Arial"/>
          <w:b/>
          <w:iCs/>
          <w:spacing w:val="-2"/>
          <w:szCs w:val="24"/>
        </w:rPr>
        <w:t xml:space="preserve"> ерөнхий зарчим</w:t>
      </w:r>
      <w:r w:rsidRPr="00E00C48">
        <w:rPr>
          <w:rFonts w:ascii="Arial" w:hAnsi="Arial" w:cs="Arial"/>
          <w:iCs/>
          <w:spacing w:val="-2"/>
          <w:szCs w:val="24"/>
        </w:rPr>
        <w:t xml:space="preserve"> </w:t>
      </w:r>
    </w:p>
    <w:p w14:paraId="41638D02" w14:textId="77777777" w:rsidR="00002E9D" w:rsidRPr="00E00C48" w:rsidRDefault="00002E9D">
      <w:pPr>
        <w:pBdr>
          <w:top w:val="nil"/>
          <w:left w:val="nil"/>
          <w:bottom w:val="nil"/>
          <w:right w:val="nil"/>
          <w:between w:val="nil"/>
        </w:pBdr>
        <w:jc w:val="both"/>
        <w:rPr>
          <w:rFonts w:ascii="Arial" w:eastAsia="Arial" w:hAnsi="Arial" w:cs="Arial"/>
          <w:b/>
          <w:color w:val="000000"/>
          <w:szCs w:val="24"/>
        </w:rPr>
      </w:pPr>
    </w:p>
    <w:p w14:paraId="25DB799C" w14:textId="04A8A980" w:rsidR="00002E9D" w:rsidRDefault="00356993" w:rsidP="006C05A8">
      <w:pPr>
        <w:pStyle w:val="ListParagraph"/>
        <w:numPr>
          <w:ilvl w:val="1"/>
          <w:numId w:val="19"/>
        </w:numPr>
        <w:shd w:val="clear" w:color="auto" w:fill="FFFFFF"/>
        <w:tabs>
          <w:tab w:val="left" w:pos="1170"/>
        </w:tabs>
        <w:spacing w:after="240"/>
        <w:ind w:left="0" w:firstLine="709"/>
        <w:jc w:val="both"/>
        <w:rPr>
          <w:rFonts w:ascii="Arial" w:eastAsia="Arial" w:hAnsi="Arial" w:cs="Arial"/>
          <w:sz w:val="24"/>
          <w:szCs w:val="24"/>
        </w:rPr>
      </w:pPr>
      <w:r>
        <w:rPr>
          <w:rFonts w:ascii="Arial" w:eastAsia="Arial" w:hAnsi="Arial" w:cs="Arial"/>
          <w:sz w:val="24"/>
          <w:szCs w:val="24"/>
        </w:rPr>
        <w:t>Үйлчлүүлэгчийн хувь хүний өвөрмөц мэдээллийг ашиглана.</w:t>
      </w:r>
    </w:p>
    <w:p w14:paraId="557B5549" w14:textId="06DC5828" w:rsidR="00356993" w:rsidRDefault="00356993" w:rsidP="006C05A8">
      <w:pPr>
        <w:pStyle w:val="ListParagraph"/>
        <w:numPr>
          <w:ilvl w:val="1"/>
          <w:numId w:val="19"/>
        </w:numPr>
        <w:shd w:val="clear" w:color="auto" w:fill="FFFFFF"/>
        <w:tabs>
          <w:tab w:val="left" w:pos="1170"/>
        </w:tabs>
        <w:spacing w:after="240"/>
        <w:ind w:left="0" w:firstLine="709"/>
        <w:jc w:val="both"/>
        <w:rPr>
          <w:rFonts w:ascii="Arial" w:eastAsia="Arial" w:hAnsi="Arial" w:cs="Arial"/>
          <w:sz w:val="24"/>
          <w:szCs w:val="24"/>
        </w:rPr>
      </w:pPr>
      <w:r>
        <w:rPr>
          <w:rFonts w:ascii="Arial" w:eastAsia="Arial" w:hAnsi="Arial" w:cs="Arial"/>
          <w:sz w:val="24"/>
          <w:szCs w:val="24"/>
        </w:rPr>
        <w:t>Үйлчлүүлэгчийн хэвтэн эмчлүүлж буй өрөөний болон давхарын дугаар, орны байрлал, хувцаслалтыг танин тодруулгад ашиглахгүй.</w:t>
      </w:r>
    </w:p>
    <w:p w14:paraId="703D8FD4" w14:textId="395B9BED" w:rsidR="00F40DB6" w:rsidRDefault="00487927" w:rsidP="00AB0E7D">
      <w:pPr>
        <w:pStyle w:val="ListParagraph"/>
        <w:numPr>
          <w:ilvl w:val="1"/>
          <w:numId w:val="19"/>
        </w:numPr>
        <w:shd w:val="clear" w:color="auto" w:fill="FFFFFF"/>
        <w:tabs>
          <w:tab w:val="left" w:pos="1170"/>
        </w:tabs>
        <w:spacing w:after="240"/>
        <w:ind w:left="0" w:firstLine="709"/>
        <w:jc w:val="both"/>
        <w:rPr>
          <w:rFonts w:ascii="Arial" w:eastAsia="Arial" w:hAnsi="Arial" w:cs="Arial"/>
          <w:sz w:val="24"/>
          <w:szCs w:val="24"/>
        </w:rPr>
      </w:pPr>
      <w:r>
        <w:rPr>
          <w:rFonts w:ascii="Arial" w:eastAsia="Arial" w:hAnsi="Arial" w:cs="Arial"/>
          <w:sz w:val="24"/>
          <w:szCs w:val="24"/>
        </w:rPr>
        <w:t>Буг</w:t>
      </w:r>
      <w:r w:rsidR="00FA6B34">
        <w:rPr>
          <w:rFonts w:ascii="Arial" w:eastAsia="Arial" w:hAnsi="Arial" w:cs="Arial"/>
          <w:sz w:val="24"/>
          <w:szCs w:val="24"/>
        </w:rPr>
        <w:t>уйн зүүлтний өнгийг энэхүү журм</w:t>
      </w:r>
      <w:r>
        <w:rPr>
          <w:rFonts w:ascii="Arial" w:eastAsia="Arial" w:hAnsi="Arial" w:cs="Arial"/>
          <w:sz w:val="24"/>
          <w:szCs w:val="24"/>
        </w:rPr>
        <w:t>ын</w:t>
      </w:r>
      <w:r w:rsidR="00F40DB6">
        <w:rPr>
          <w:rFonts w:ascii="Arial" w:eastAsia="Arial" w:hAnsi="Arial" w:cs="Arial"/>
          <w:sz w:val="24"/>
          <w:szCs w:val="24"/>
        </w:rPr>
        <w:t xml:space="preserve"> 4.</w:t>
      </w:r>
      <w:r w:rsidR="001F2C71">
        <w:rPr>
          <w:rFonts w:ascii="Arial" w:eastAsia="Arial" w:hAnsi="Arial" w:cs="Arial"/>
          <w:sz w:val="24"/>
          <w:szCs w:val="24"/>
        </w:rPr>
        <w:t>7</w:t>
      </w:r>
      <w:r>
        <w:rPr>
          <w:rFonts w:ascii="Arial" w:eastAsia="Arial" w:hAnsi="Arial" w:cs="Arial"/>
          <w:sz w:val="24"/>
          <w:szCs w:val="24"/>
        </w:rPr>
        <w:t xml:space="preserve">-д заасны дагуу </w:t>
      </w:r>
      <w:r w:rsidR="00F40DB6">
        <w:rPr>
          <w:rFonts w:ascii="Arial" w:eastAsia="Arial" w:hAnsi="Arial" w:cs="Arial"/>
          <w:sz w:val="24"/>
          <w:szCs w:val="24"/>
        </w:rPr>
        <w:t xml:space="preserve"> </w:t>
      </w:r>
      <w:r w:rsidR="001F2C71">
        <w:rPr>
          <w:rFonts w:ascii="Arial" w:eastAsia="Arial" w:hAnsi="Arial" w:cs="Arial"/>
          <w:sz w:val="24"/>
          <w:szCs w:val="24"/>
        </w:rPr>
        <w:t>хэрэглэнэ.</w:t>
      </w:r>
    </w:p>
    <w:p w14:paraId="60671B4A" w14:textId="6806D154" w:rsidR="003C2883" w:rsidRPr="003C2883" w:rsidRDefault="003C2883" w:rsidP="003C2883">
      <w:pPr>
        <w:pStyle w:val="ListParagraph"/>
        <w:numPr>
          <w:ilvl w:val="1"/>
          <w:numId w:val="19"/>
        </w:numPr>
        <w:shd w:val="clear" w:color="auto" w:fill="FFFFFF"/>
        <w:tabs>
          <w:tab w:val="left" w:pos="1170"/>
        </w:tabs>
        <w:spacing w:after="240"/>
        <w:ind w:left="0" w:firstLine="709"/>
        <w:jc w:val="both"/>
        <w:rPr>
          <w:rFonts w:ascii="Arial" w:eastAsia="Arial" w:hAnsi="Arial" w:cs="Arial"/>
          <w:sz w:val="28"/>
          <w:szCs w:val="24"/>
        </w:rPr>
      </w:pPr>
      <w:r w:rsidRPr="003C2883">
        <w:rPr>
          <w:rFonts w:ascii="Arial" w:eastAsia="Arial" w:hAnsi="Arial" w:cs="Arial"/>
          <w:sz w:val="24"/>
        </w:rPr>
        <w:t>Үйлчлүүлэгчийг мө</w:t>
      </w:r>
      <w:r w:rsidRPr="003C2883">
        <w:rPr>
          <w:rFonts w:ascii="Arial" w:eastAsia="Microsoft YaHei" w:hAnsi="Arial" w:cs="Arial"/>
          <w:sz w:val="24"/>
        </w:rPr>
        <w:t>н</w:t>
      </w:r>
      <w:r w:rsidRPr="003C2883">
        <w:rPr>
          <w:rFonts w:ascii="Arial" w:eastAsia="Arial" w:hAnsi="Arial" w:cs="Arial"/>
          <w:sz w:val="24"/>
        </w:rPr>
        <w:t xml:space="preserve"> </w:t>
      </w:r>
      <w:r w:rsidRPr="003C2883">
        <w:rPr>
          <w:rFonts w:ascii="Arial" w:eastAsia="Microsoft YaHei" w:hAnsi="Arial" w:cs="Arial"/>
          <w:sz w:val="24"/>
        </w:rPr>
        <w:t>эсэхийг</w:t>
      </w:r>
      <w:r w:rsidRPr="003C2883">
        <w:rPr>
          <w:rFonts w:ascii="Arial" w:eastAsia="Arial" w:hAnsi="Arial" w:cs="Arial"/>
          <w:sz w:val="24"/>
        </w:rPr>
        <w:t xml:space="preserve"> </w:t>
      </w:r>
      <w:r w:rsidRPr="003C2883">
        <w:rPr>
          <w:rFonts w:ascii="Arial" w:eastAsia="Microsoft YaHei" w:hAnsi="Arial" w:cs="Arial"/>
          <w:sz w:val="24"/>
        </w:rPr>
        <w:t>тодруулахдаа</w:t>
      </w:r>
      <w:r w:rsidRPr="003C2883">
        <w:rPr>
          <w:rFonts w:ascii="Arial" w:eastAsia="Arial" w:hAnsi="Arial" w:cs="Arial"/>
          <w:sz w:val="24"/>
        </w:rPr>
        <w:t xml:space="preserve"> </w:t>
      </w:r>
      <w:r w:rsidRPr="003C2883">
        <w:rPr>
          <w:rFonts w:ascii="Arial" w:eastAsia="Microsoft YaHei" w:hAnsi="Arial" w:cs="Arial"/>
          <w:sz w:val="24"/>
        </w:rPr>
        <w:t>асуухаас</w:t>
      </w:r>
      <w:r w:rsidRPr="003C2883">
        <w:rPr>
          <w:rFonts w:ascii="Arial" w:eastAsia="Arial" w:hAnsi="Arial" w:cs="Arial"/>
          <w:sz w:val="24"/>
        </w:rPr>
        <w:t xml:space="preserve"> </w:t>
      </w:r>
      <w:r w:rsidRPr="003C2883">
        <w:rPr>
          <w:rFonts w:ascii="Arial" w:eastAsia="Microsoft YaHei" w:hAnsi="Arial" w:cs="Arial"/>
          <w:sz w:val="24"/>
        </w:rPr>
        <w:t>ил</w:t>
      </w:r>
      <w:r w:rsidRPr="003C2883">
        <w:rPr>
          <w:rFonts w:ascii="Arial" w:eastAsia="Arial" w:hAnsi="Arial" w:cs="Arial"/>
          <w:sz w:val="24"/>
        </w:rPr>
        <w:t>үү</w:t>
      </w:r>
      <w:r w:rsidRPr="003C2883">
        <w:rPr>
          <w:rFonts w:ascii="Arial" w:eastAsia="Microsoft YaHei" w:hAnsi="Arial" w:cs="Arial"/>
          <w:sz w:val="24"/>
        </w:rPr>
        <w:t>тэйгээр</w:t>
      </w:r>
      <w:r w:rsidRPr="003C2883">
        <w:rPr>
          <w:rFonts w:ascii="Arial" w:eastAsia="Arial" w:hAnsi="Arial" w:cs="Arial"/>
          <w:sz w:val="24"/>
        </w:rPr>
        <w:t xml:space="preserve"> өө</w:t>
      </w:r>
      <w:r w:rsidRPr="003C2883">
        <w:rPr>
          <w:rFonts w:ascii="Arial" w:eastAsia="Microsoft YaHei" w:hAnsi="Arial" w:cs="Arial"/>
          <w:sz w:val="24"/>
        </w:rPr>
        <w:t>р</w:t>
      </w:r>
      <w:r w:rsidRPr="003C2883">
        <w:rPr>
          <w:rFonts w:ascii="Arial" w:eastAsia="Arial" w:hAnsi="Arial" w:cs="Arial"/>
          <w:sz w:val="24"/>
        </w:rPr>
        <w:t>өө</w:t>
      </w:r>
      <w:r w:rsidRPr="003C2883">
        <w:rPr>
          <w:rFonts w:ascii="Arial" w:eastAsia="Microsoft YaHei" w:hAnsi="Arial" w:cs="Arial"/>
          <w:sz w:val="24"/>
        </w:rPr>
        <w:t>р</w:t>
      </w:r>
      <w:r w:rsidRPr="003C2883">
        <w:rPr>
          <w:rFonts w:ascii="Arial" w:eastAsia="Arial" w:hAnsi="Arial" w:cs="Arial"/>
          <w:sz w:val="24"/>
        </w:rPr>
        <w:t xml:space="preserve"> </w:t>
      </w:r>
      <w:r w:rsidRPr="003C2883">
        <w:rPr>
          <w:rFonts w:ascii="Arial" w:eastAsia="Microsoft YaHei" w:hAnsi="Arial" w:cs="Arial"/>
          <w:sz w:val="24"/>
        </w:rPr>
        <w:t>нь</w:t>
      </w:r>
      <w:r w:rsidRPr="003C2883">
        <w:rPr>
          <w:rFonts w:ascii="Arial" w:eastAsia="Arial" w:hAnsi="Arial" w:cs="Arial"/>
          <w:sz w:val="24"/>
        </w:rPr>
        <w:t xml:space="preserve"> </w:t>
      </w:r>
      <w:r w:rsidRPr="003C2883">
        <w:rPr>
          <w:rFonts w:ascii="Arial" w:eastAsia="Microsoft YaHei" w:hAnsi="Arial" w:cs="Arial"/>
          <w:sz w:val="24"/>
        </w:rPr>
        <w:t>хэл</w:t>
      </w:r>
      <w:r w:rsidRPr="003C2883">
        <w:rPr>
          <w:rFonts w:ascii="Arial" w:eastAsia="Arial" w:hAnsi="Arial" w:cs="Arial"/>
          <w:sz w:val="24"/>
        </w:rPr>
        <w:t>үү</w:t>
      </w:r>
      <w:r w:rsidRPr="003C2883">
        <w:rPr>
          <w:rFonts w:ascii="Arial" w:eastAsia="Microsoft YaHei" w:hAnsi="Arial" w:cs="Arial"/>
          <w:sz w:val="24"/>
        </w:rPr>
        <w:t>лэхийг</w:t>
      </w:r>
      <w:r w:rsidRPr="003C2883">
        <w:rPr>
          <w:rFonts w:ascii="Arial" w:eastAsia="Arial" w:hAnsi="Arial" w:cs="Arial"/>
          <w:sz w:val="24"/>
        </w:rPr>
        <w:t xml:space="preserve"> </w:t>
      </w:r>
      <w:r w:rsidRPr="003C2883">
        <w:rPr>
          <w:rFonts w:ascii="Arial" w:eastAsia="Microsoft YaHei" w:hAnsi="Arial" w:cs="Arial"/>
          <w:sz w:val="24"/>
        </w:rPr>
        <w:t>чухалчилна</w:t>
      </w:r>
      <w:r w:rsidRPr="003C2883">
        <w:rPr>
          <w:rFonts w:ascii="Arial" w:eastAsia="Arial" w:hAnsi="Arial" w:cs="Arial"/>
          <w:sz w:val="24"/>
        </w:rPr>
        <w:t xml:space="preserve">. </w:t>
      </w:r>
    </w:p>
    <w:p w14:paraId="4737F16C" w14:textId="4592A967" w:rsidR="008A113F" w:rsidRDefault="00782BAA">
      <w:pPr>
        <w:pBdr>
          <w:top w:val="nil"/>
          <w:left w:val="nil"/>
          <w:bottom w:val="nil"/>
          <w:right w:val="nil"/>
          <w:between w:val="nil"/>
        </w:pBdr>
        <w:tabs>
          <w:tab w:val="left" w:pos="630"/>
        </w:tabs>
        <w:spacing w:line="276" w:lineRule="auto"/>
        <w:jc w:val="both"/>
        <w:rPr>
          <w:rFonts w:ascii="Arial" w:eastAsia="Arial" w:hAnsi="Arial" w:cs="Arial"/>
          <w:b/>
          <w:color w:val="000000"/>
          <w:szCs w:val="24"/>
        </w:rPr>
      </w:pPr>
      <w:r w:rsidRPr="00E00C48">
        <w:rPr>
          <w:rFonts w:ascii="Arial" w:eastAsia="Arial" w:hAnsi="Arial" w:cs="Arial"/>
          <w:b/>
          <w:color w:val="000000"/>
          <w:szCs w:val="24"/>
        </w:rPr>
        <w:t xml:space="preserve">Дөрөв. </w:t>
      </w:r>
      <w:r w:rsidR="00753497">
        <w:rPr>
          <w:rFonts w:ascii="Arial" w:eastAsia="Arial" w:hAnsi="Arial" w:cs="Arial"/>
          <w:b/>
          <w:color w:val="000000"/>
          <w:szCs w:val="24"/>
        </w:rPr>
        <w:t>Үйлчлүүлэгчийг танин тодруулах</w:t>
      </w:r>
      <w:r w:rsidR="001F2C71">
        <w:rPr>
          <w:rFonts w:ascii="Arial" w:eastAsia="Arial" w:hAnsi="Arial" w:cs="Arial"/>
          <w:b/>
          <w:color w:val="000000"/>
          <w:szCs w:val="24"/>
        </w:rPr>
        <w:t xml:space="preserve"> үйл ажиллагаа</w:t>
      </w:r>
    </w:p>
    <w:p w14:paraId="6958B7E3" w14:textId="2679AB69" w:rsidR="008A113F" w:rsidRPr="001F2AFB" w:rsidRDefault="008A113F" w:rsidP="00753497">
      <w:pPr>
        <w:pStyle w:val="ListParagraph"/>
        <w:numPr>
          <w:ilvl w:val="1"/>
          <w:numId w:val="20"/>
        </w:numPr>
        <w:pBdr>
          <w:top w:val="nil"/>
          <w:left w:val="nil"/>
          <w:bottom w:val="nil"/>
          <w:right w:val="nil"/>
          <w:between w:val="nil"/>
        </w:pBdr>
        <w:tabs>
          <w:tab w:val="left" w:pos="900"/>
          <w:tab w:val="left" w:pos="990"/>
        </w:tabs>
        <w:ind w:left="0" w:firstLine="709"/>
        <w:jc w:val="both"/>
        <w:rPr>
          <w:rFonts w:ascii="Arial" w:eastAsia="Arial" w:hAnsi="Arial" w:cs="Arial"/>
          <w:sz w:val="24"/>
          <w:szCs w:val="24"/>
        </w:rPr>
      </w:pPr>
      <w:r w:rsidRPr="00E00C48">
        <w:rPr>
          <w:rFonts w:ascii="Arial" w:eastAsia="Arial" w:hAnsi="Arial" w:cs="Arial"/>
          <w:bCs/>
          <w:sz w:val="24"/>
          <w:szCs w:val="24"/>
        </w:rPr>
        <w:t xml:space="preserve">Эрүүл мэндийн байгуулага </w:t>
      </w:r>
      <w:r>
        <w:rPr>
          <w:rFonts w:ascii="Arial" w:eastAsia="Arial" w:hAnsi="Arial" w:cs="Arial"/>
          <w:bCs/>
          <w:sz w:val="24"/>
          <w:szCs w:val="24"/>
        </w:rPr>
        <w:t>нь тусламж, үйлчилгээний чанар</w:t>
      </w:r>
      <w:r w:rsidR="00753497">
        <w:rPr>
          <w:rFonts w:ascii="Arial" w:eastAsia="Arial" w:hAnsi="Arial" w:cs="Arial"/>
          <w:bCs/>
          <w:sz w:val="24"/>
          <w:szCs w:val="24"/>
        </w:rPr>
        <w:t>ыг</w:t>
      </w:r>
      <w:r w:rsidR="00753497" w:rsidRPr="00753497">
        <w:rPr>
          <w:rFonts w:ascii="Arial" w:eastAsia="Arial" w:hAnsi="Arial" w:cs="Arial"/>
          <w:bCs/>
          <w:sz w:val="24"/>
          <w:szCs w:val="24"/>
        </w:rPr>
        <w:t xml:space="preserve"> </w:t>
      </w:r>
      <w:r w:rsidR="00753497">
        <w:rPr>
          <w:rFonts w:ascii="Arial" w:eastAsia="Arial" w:hAnsi="Arial" w:cs="Arial"/>
          <w:bCs/>
          <w:sz w:val="24"/>
          <w:szCs w:val="24"/>
        </w:rPr>
        <w:t>сайжруулах</w:t>
      </w:r>
      <w:r>
        <w:rPr>
          <w:rFonts w:ascii="Arial" w:eastAsia="Arial" w:hAnsi="Arial" w:cs="Arial"/>
          <w:bCs/>
          <w:sz w:val="24"/>
          <w:szCs w:val="24"/>
        </w:rPr>
        <w:t>,</w:t>
      </w:r>
      <w:r w:rsidR="001F2C71">
        <w:rPr>
          <w:rFonts w:ascii="Arial" w:eastAsia="Arial" w:hAnsi="Arial" w:cs="Arial"/>
          <w:bCs/>
          <w:sz w:val="24"/>
          <w:szCs w:val="24"/>
        </w:rPr>
        <w:t xml:space="preserve"> </w:t>
      </w:r>
      <w:r w:rsidR="00753497">
        <w:rPr>
          <w:rFonts w:ascii="Arial" w:eastAsia="Arial" w:hAnsi="Arial" w:cs="Arial"/>
          <w:bCs/>
          <w:sz w:val="24"/>
          <w:szCs w:val="24"/>
        </w:rPr>
        <w:t>үйлчлүүлэгчийн</w:t>
      </w:r>
      <w:r>
        <w:rPr>
          <w:rFonts w:ascii="Arial" w:eastAsia="Arial" w:hAnsi="Arial" w:cs="Arial"/>
          <w:bCs/>
          <w:sz w:val="24"/>
          <w:szCs w:val="24"/>
        </w:rPr>
        <w:t xml:space="preserve"> аюулгүй байдлыг </w:t>
      </w:r>
      <w:r w:rsidR="00753497">
        <w:rPr>
          <w:rFonts w:ascii="Arial" w:eastAsia="Arial" w:hAnsi="Arial" w:cs="Arial"/>
          <w:bCs/>
          <w:sz w:val="24"/>
          <w:szCs w:val="24"/>
        </w:rPr>
        <w:t xml:space="preserve">хангахын </w:t>
      </w:r>
      <w:r>
        <w:rPr>
          <w:rFonts w:ascii="Arial" w:eastAsia="Arial" w:hAnsi="Arial" w:cs="Arial"/>
          <w:bCs/>
          <w:sz w:val="24"/>
          <w:szCs w:val="24"/>
        </w:rPr>
        <w:t>тулд үйлчлүүлэгчийг</w:t>
      </w:r>
      <w:r w:rsidR="008B6B2B">
        <w:rPr>
          <w:rFonts w:ascii="Arial" w:eastAsia="Arial" w:hAnsi="Arial" w:cs="Arial"/>
          <w:bCs/>
          <w:sz w:val="24"/>
          <w:szCs w:val="24"/>
        </w:rPr>
        <w:t xml:space="preserve"> таних бугуйн зүүлтийг </w:t>
      </w:r>
      <w:r>
        <w:rPr>
          <w:rFonts w:ascii="Arial" w:eastAsia="Arial" w:hAnsi="Arial" w:cs="Arial"/>
          <w:bCs/>
          <w:sz w:val="24"/>
          <w:szCs w:val="24"/>
        </w:rPr>
        <w:t>хэрэглэнэ.</w:t>
      </w:r>
      <w:r w:rsidR="00B71DB6">
        <w:rPr>
          <w:rFonts w:ascii="Arial" w:eastAsia="Arial" w:hAnsi="Arial" w:cs="Arial"/>
          <w:bCs/>
          <w:sz w:val="24"/>
          <w:szCs w:val="24"/>
        </w:rPr>
        <w:t xml:space="preserve"> </w:t>
      </w:r>
    </w:p>
    <w:p w14:paraId="2B97AC3D" w14:textId="24B1B091" w:rsidR="001F2AFB" w:rsidRPr="00C73251" w:rsidRDefault="001F2AFB" w:rsidP="00753497">
      <w:pPr>
        <w:pStyle w:val="ListParagraph"/>
        <w:numPr>
          <w:ilvl w:val="1"/>
          <w:numId w:val="20"/>
        </w:numPr>
        <w:pBdr>
          <w:top w:val="nil"/>
          <w:left w:val="nil"/>
          <w:bottom w:val="nil"/>
          <w:right w:val="nil"/>
          <w:between w:val="nil"/>
        </w:pBdr>
        <w:tabs>
          <w:tab w:val="left" w:pos="900"/>
          <w:tab w:val="left" w:pos="990"/>
        </w:tabs>
        <w:ind w:left="0" w:firstLine="709"/>
        <w:jc w:val="both"/>
        <w:rPr>
          <w:rFonts w:ascii="Arial" w:eastAsia="Arial" w:hAnsi="Arial" w:cs="Arial"/>
          <w:sz w:val="24"/>
          <w:szCs w:val="24"/>
        </w:rPr>
      </w:pPr>
      <w:r w:rsidRPr="00C73251">
        <w:rPr>
          <w:rFonts w:ascii="Arial" w:eastAsia="Arial" w:hAnsi="Arial" w:cs="Arial"/>
          <w:sz w:val="24"/>
          <w:szCs w:val="24"/>
        </w:rPr>
        <w:lastRenderedPageBreak/>
        <w:t>Эмнэлгийн цахим системд үйлчлүүлэгчийн бүртгэх үед шаардлагатай  мэдээллийг</w:t>
      </w:r>
      <w:r w:rsidR="00F51B18" w:rsidRPr="00C73251">
        <w:rPr>
          <w:rFonts w:ascii="Arial" w:eastAsia="Arial" w:hAnsi="Arial" w:cs="Arial"/>
          <w:sz w:val="24"/>
          <w:szCs w:val="24"/>
          <w:lang w:val="en-US"/>
        </w:rPr>
        <w:t xml:space="preserve"> </w:t>
      </w:r>
      <w:r w:rsidR="00F51B18" w:rsidRPr="00C73251">
        <w:rPr>
          <w:rFonts w:ascii="Arial" w:eastAsia="Arial" w:hAnsi="Arial" w:cs="Arial"/>
          <w:sz w:val="24"/>
          <w:szCs w:val="24"/>
        </w:rPr>
        <w:t>эрүүл мэндийн ажилтан</w:t>
      </w:r>
      <w:r w:rsidRPr="00C73251">
        <w:rPr>
          <w:rFonts w:ascii="Arial" w:eastAsia="Arial" w:hAnsi="Arial" w:cs="Arial"/>
          <w:sz w:val="24"/>
          <w:szCs w:val="24"/>
        </w:rPr>
        <w:t xml:space="preserve"> лавлан </w:t>
      </w:r>
      <w:r w:rsidR="00E90C28" w:rsidRPr="00C73251">
        <w:rPr>
          <w:rFonts w:ascii="Arial" w:eastAsia="Arial" w:hAnsi="Arial" w:cs="Arial"/>
          <w:sz w:val="24"/>
          <w:szCs w:val="24"/>
        </w:rPr>
        <w:t xml:space="preserve">бугуйн зүүлтийг зүүнэ. </w:t>
      </w:r>
    </w:p>
    <w:p w14:paraId="35955800" w14:textId="44B540D6" w:rsidR="00AB0E7D" w:rsidRPr="00C73251" w:rsidRDefault="00AB0E7D" w:rsidP="00753497">
      <w:pPr>
        <w:pStyle w:val="ListParagraph"/>
        <w:numPr>
          <w:ilvl w:val="1"/>
          <w:numId w:val="20"/>
        </w:numPr>
        <w:pBdr>
          <w:top w:val="nil"/>
          <w:left w:val="nil"/>
          <w:bottom w:val="nil"/>
          <w:right w:val="nil"/>
          <w:between w:val="nil"/>
        </w:pBdr>
        <w:tabs>
          <w:tab w:val="left" w:pos="900"/>
          <w:tab w:val="left" w:pos="990"/>
        </w:tabs>
        <w:ind w:left="0" w:firstLine="709"/>
        <w:jc w:val="both"/>
        <w:rPr>
          <w:rFonts w:ascii="Arial" w:eastAsia="Arial" w:hAnsi="Arial" w:cs="Arial"/>
          <w:sz w:val="24"/>
          <w:szCs w:val="24"/>
        </w:rPr>
      </w:pPr>
      <w:r w:rsidRPr="00C73251">
        <w:rPr>
          <w:rFonts w:ascii="Arial" w:eastAsia="Arial" w:hAnsi="Arial" w:cs="Arial"/>
          <w:sz w:val="24"/>
          <w:szCs w:val="24"/>
          <w:lang w:val="en-US"/>
        </w:rPr>
        <w:t xml:space="preserve">0-18 </w:t>
      </w:r>
      <w:r w:rsidRPr="00C73251">
        <w:rPr>
          <w:rFonts w:ascii="Arial" w:eastAsia="Arial" w:hAnsi="Arial" w:cs="Arial"/>
          <w:sz w:val="24"/>
          <w:szCs w:val="24"/>
        </w:rPr>
        <w:t xml:space="preserve">насны хүүхэд бол </w:t>
      </w:r>
      <w:r w:rsidR="00F51B18" w:rsidRPr="00C73251">
        <w:rPr>
          <w:rFonts w:ascii="Arial" w:eastAsia="Arial" w:hAnsi="Arial" w:cs="Arial"/>
          <w:sz w:val="24"/>
          <w:szCs w:val="24"/>
        </w:rPr>
        <w:t xml:space="preserve">эрүүл мэндийн ажилтан </w:t>
      </w:r>
      <w:r w:rsidRPr="00C73251">
        <w:rPr>
          <w:rFonts w:ascii="Arial" w:eastAsia="Arial" w:hAnsi="Arial" w:cs="Arial"/>
          <w:sz w:val="24"/>
          <w:szCs w:val="24"/>
        </w:rPr>
        <w:t xml:space="preserve">өөрөөс болон эцэг эх, асран хамгаалагчаас үйлчлүүлэгчийн мэдээллийг асууж эмнэлгийн </w:t>
      </w:r>
      <w:r w:rsidR="001F2C71">
        <w:rPr>
          <w:rFonts w:ascii="Arial" w:eastAsia="Arial" w:hAnsi="Arial" w:cs="Arial"/>
          <w:sz w:val="24"/>
          <w:szCs w:val="24"/>
        </w:rPr>
        <w:t>мэдээллийн системд бүртгэ</w:t>
      </w:r>
      <w:r w:rsidRPr="00C73251">
        <w:rPr>
          <w:rFonts w:ascii="Arial" w:eastAsia="Arial" w:hAnsi="Arial" w:cs="Arial"/>
          <w:sz w:val="24"/>
          <w:szCs w:val="24"/>
        </w:rPr>
        <w:t xml:space="preserve">нэ. </w:t>
      </w:r>
    </w:p>
    <w:p w14:paraId="15EF45B4" w14:textId="79510D88" w:rsidR="00B71DB6" w:rsidRPr="00B71DB6" w:rsidRDefault="00B71DB6" w:rsidP="008A113F">
      <w:pPr>
        <w:pStyle w:val="ListParagraph"/>
        <w:numPr>
          <w:ilvl w:val="1"/>
          <w:numId w:val="20"/>
        </w:numPr>
        <w:pBdr>
          <w:top w:val="nil"/>
          <w:left w:val="nil"/>
          <w:bottom w:val="nil"/>
          <w:right w:val="nil"/>
          <w:between w:val="nil"/>
        </w:pBdr>
        <w:tabs>
          <w:tab w:val="left" w:pos="900"/>
          <w:tab w:val="left" w:pos="990"/>
        </w:tabs>
        <w:jc w:val="both"/>
        <w:rPr>
          <w:rFonts w:ascii="Arial" w:eastAsia="Arial" w:hAnsi="Arial" w:cs="Arial"/>
          <w:sz w:val="24"/>
          <w:szCs w:val="24"/>
        </w:rPr>
      </w:pPr>
      <w:r>
        <w:rPr>
          <w:rFonts w:ascii="Arial" w:eastAsia="Arial" w:hAnsi="Arial" w:cs="Arial"/>
          <w:bCs/>
          <w:sz w:val="24"/>
          <w:szCs w:val="24"/>
        </w:rPr>
        <w:t>Бугуйн зүүлтийг дараахь үйлчлүүлэгчид хэрэглэнэ.</w:t>
      </w:r>
    </w:p>
    <w:p w14:paraId="3400AEC4" w14:textId="4D8047AD" w:rsidR="00B71DB6" w:rsidRPr="00B71DB6" w:rsidRDefault="00753497" w:rsidP="00B71DB6">
      <w:pPr>
        <w:pStyle w:val="ListParagraph"/>
        <w:numPr>
          <w:ilvl w:val="2"/>
          <w:numId w:val="20"/>
        </w:numPr>
        <w:pBdr>
          <w:top w:val="nil"/>
          <w:left w:val="nil"/>
          <w:bottom w:val="nil"/>
          <w:right w:val="nil"/>
          <w:between w:val="nil"/>
        </w:pBdr>
        <w:tabs>
          <w:tab w:val="left" w:pos="709"/>
          <w:tab w:val="left" w:pos="900"/>
          <w:tab w:val="left" w:pos="990"/>
        </w:tabs>
        <w:ind w:hanging="12"/>
        <w:jc w:val="both"/>
        <w:rPr>
          <w:rFonts w:ascii="Arial" w:eastAsia="Arial" w:hAnsi="Arial" w:cs="Arial"/>
          <w:sz w:val="28"/>
          <w:szCs w:val="24"/>
        </w:rPr>
      </w:pPr>
      <w:r>
        <w:rPr>
          <w:rFonts w:ascii="Arial" w:eastAsia="Arial" w:hAnsi="Arial" w:cs="Arial"/>
          <w:sz w:val="24"/>
        </w:rPr>
        <w:t xml:space="preserve">Амбулатори, яаралтай </w:t>
      </w:r>
      <w:r w:rsidRPr="00B71DB6">
        <w:rPr>
          <w:rFonts w:ascii="Arial" w:eastAsia="Arial" w:hAnsi="Arial" w:cs="Arial"/>
          <w:sz w:val="24"/>
        </w:rPr>
        <w:t>тусламж, үйлчилгээ</w:t>
      </w:r>
      <w:r>
        <w:rPr>
          <w:rFonts w:ascii="Arial" w:eastAsia="Arial" w:hAnsi="Arial" w:cs="Arial"/>
          <w:sz w:val="24"/>
        </w:rPr>
        <w:t>г</w:t>
      </w:r>
      <w:r w:rsidRPr="00B71DB6">
        <w:rPr>
          <w:rFonts w:ascii="Arial" w:eastAsia="Arial" w:hAnsi="Arial" w:cs="Arial"/>
          <w:sz w:val="24"/>
        </w:rPr>
        <w:t xml:space="preserve"> </w:t>
      </w:r>
      <w:r>
        <w:rPr>
          <w:rFonts w:ascii="Arial" w:eastAsia="Arial" w:hAnsi="Arial" w:cs="Arial"/>
          <w:sz w:val="24"/>
        </w:rPr>
        <w:t>4 цагаас дээш хугацаагаар</w:t>
      </w:r>
      <w:r w:rsidR="00B71DB6" w:rsidRPr="00B71DB6">
        <w:rPr>
          <w:rFonts w:ascii="Arial" w:eastAsia="Arial" w:hAnsi="Arial" w:cs="Arial"/>
          <w:sz w:val="24"/>
        </w:rPr>
        <w:t xml:space="preserve"> авах үйлчлүүлэгчид</w:t>
      </w:r>
    </w:p>
    <w:p w14:paraId="193D65FB" w14:textId="7302F2CD" w:rsidR="00B71DB6" w:rsidRPr="00B71DB6" w:rsidRDefault="00B71DB6" w:rsidP="00B71DB6">
      <w:pPr>
        <w:pStyle w:val="ListParagraph"/>
        <w:numPr>
          <w:ilvl w:val="2"/>
          <w:numId w:val="20"/>
        </w:numPr>
        <w:pBdr>
          <w:top w:val="nil"/>
          <w:left w:val="nil"/>
          <w:bottom w:val="nil"/>
          <w:right w:val="nil"/>
          <w:between w:val="nil"/>
        </w:pBdr>
        <w:tabs>
          <w:tab w:val="left" w:pos="709"/>
          <w:tab w:val="left" w:pos="900"/>
          <w:tab w:val="left" w:pos="990"/>
        </w:tabs>
        <w:ind w:hanging="12"/>
        <w:jc w:val="both"/>
        <w:rPr>
          <w:rFonts w:ascii="Arial" w:eastAsia="Arial" w:hAnsi="Arial" w:cs="Arial"/>
          <w:sz w:val="28"/>
          <w:szCs w:val="24"/>
        </w:rPr>
      </w:pPr>
      <w:r w:rsidRPr="00B71DB6">
        <w:rPr>
          <w:rFonts w:ascii="Arial" w:eastAsia="Arial" w:hAnsi="Arial" w:cs="Arial"/>
          <w:sz w:val="24"/>
        </w:rPr>
        <w:t>Хэвтүүлэн эмчлэх тусламж, үйлчилгээ авах үйлчлүүлэгчид</w:t>
      </w:r>
    </w:p>
    <w:p w14:paraId="7453E5DC" w14:textId="22391D93" w:rsidR="00753497" w:rsidRPr="005E1CE0" w:rsidRDefault="00B71DB6" w:rsidP="00753497">
      <w:pPr>
        <w:pStyle w:val="ListParagraph"/>
        <w:numPr>
          <w:ilvl w:val="2"/>
          <w:numId w:val="20"/>
        </w:numPr>
        <w:pBdr>
          <w:top w:val="nil"/>
          <w:left w:val="nil"/>
          <w:bottom w:val="nil"/>
          <w:right w:val="nil"/>
          <w:between w:val="nil"/>
        </w:pBdr>
        <w:tabs>
          <w:tab w:val="left" w:pos="709"/>
          <w:tab w:val="left" w:pos="900"/>
          <w:tab w:val="left" w:pos="990"/>
        </w:tabs>
        <w:ind w:hanging="12"/>
        <w:jc w:val="both"/>
        <w:rPr>
          <w:rFonts w:ascii="Arial" w:eastAsia="Arial" w:hAnsi="Arial" w:cs="Arial"/>
          <w:sz w:val="28"/>
          <w:szCs w:val="24"/>
        </w:rPr>
      </w:pPr>
      <w:r w:rsidRPr="00B71DB6">
        <w:rPr>
          <w:rFonts w:ascii="Arial" w:eastAsia="Arial" w:hAnsi="Arial" w:cs="Arial"/>
          <w:sz w:val="24"/>
        </w:rPr>
        <w:t>Өдрийн эмчилгээнд хамрагдаж буй үйлчлүүлэгчид</w:t>
      </w:r>
    </w:p>
    <w:p w14:paraId="302C5ABD" w14:textId="77777777" w:rsidR="005E1CE0" w:rsidRPr="00F51B18" w:rsidRDefault="005E1CE0" w:rsidP="005E1CE0">
      <w:pPr>
        <w:pStyle w:val="ListParagraph"/>
        <w:numPr>
          <w:ilvl w:val="1"/>
          <w:numId w:val="20"/>
        </w:numPr>
        <w:pBdr>
          <w:top w:val="nil"/>
          <w:left w:val="nil"/>
          <w:bottom w:val="nil"/>
          <w:right w:val="nil"/>
          <w:between w:val="nil"/>
        </w:pBdr>
        <w:tabs>
          <w:tab w:val="left" w:pos="709"/>
          <w:tab w:val="left" w:pos="900"/>
          <w:tab w:val="left" w:pos="990"/>
        </w:tabs>
        <w:jc w:val="both"/>
        <w:rPr>
          <w:rFonts w:ascii="Arial" w:eastAsia="Arial" w:hAnsi="Arial" w:cs="Arial"/>
          <w:sz w:val="24"/>
          <w:szCs w:val="24"/>
        </w:rPr>
      </w:pPr>
      <w:r w:rsidRPr="00F51B18">
        <w:rPr>
          <w:rFonts w:ascii="Arial" w:eastAsia="Arial" w:hAnsi="Arial" w:cs="Arial"/>
          <w:sz w:val="24"/>
          <w:szCs w:val="24"/>
        </w:rPr>
        <w:t xml:space="preserve">Бугуйн зүүлтэнд үйлчлүүлэгчийн дараах мэдээлэл бичигдэнэ. Үүнд: </w:t>
      </w:r>
    </w:p>
    <w:p w14:paraId="30A1C22D" w14:textId="77777777" w:rsidR="005E1CE0" w:rsidRPr="00F51B18" w:rsidRDefault="005E1CE0" w:rsidP="005E1CE0">
      <w:pPr>
        <w:pStyle w:val="ListParagraph"/>
        <w:numPr>
          <w:ilvl w:val="2"/>
          <w:numId w:val="20"/>
        </w:numPr>
        <w:pBdr>
          <w:top w:val="nil"/>
          <w:left w:val="nil"/>
          <w:bottom w:val="nil"/>
          <w:right w:val="nil"/>
          <w:between w:val="nil"/>
        </w:pBdr>
        <w:tabs>
          <w:tab w:val="left" w:pos="709"/>
          <w:tab w:val="left" w:pos="900"/>
          <w:tab w:val="left" w:pos="990"/>
        </w:tabs>
        <w:ind w:hanging="11"/>
        <w:jc w:val="both"/>
        <w:rPr>
          <w:rFonts w:ascii="Arial" w:eastAsia="Arial" w:hAnsi="Arial" w:cs="Arial"/>
          <w:sz w:val="24"/>
          <w:szCs w:val="24"/>
        </w:rPr>
      </w:pPr>
      <w:r w:rsidRPr="00F51B18">
        <w:rPr>
          <w:rFonts w:ascii="Arial" w:eastAsia="Arial" w:hAnsi="Arial" w:cs="Arial"/>
          <w:sz w:val="24"/>
          <w:szCs w:val="24"/>
        </w:rPr>
        <w:t>Үйлчлүүлэгчийн эцэг /эх/-ийн нэр</w:t>
      </w:r>
    </w:p>
    <w:p w14:paraId="48A3170F" w14:textId="43FC2774" w:rsidR="005E1CE0" w:rsidRDefault="005E1CE0" w:rsidP="005E1CE0">
      <w:pPr>
        <w:pStyle w:val="ListParagraph"/>
        <w:numPr>
          <w:ilvl w:val="2"/>
          <w:numId w:val="20"/>
        </w:numPr>
        <w:pBdr>
          <w:top w:val="nil"/>
          <w:left w:val="nil"/>
          <w:bottom w:val="nil"/>
          <w:right w:val="nil"/>
          <w:between w:val="nil"/>
        </w:pBdr>
        <w:tabs>
          <w:tab w:val="left" w:pos="709"/>
          <w:tab w:val="left" w:pos="900"/>
          <w:tab w:val="left" w:pos="990"/>
        </w:tabs>
        <w:ind w:hanging="11"/>
        <w:jc w:val="both"/>
        <w:rPr>
          <w:rFonts w:ascii="Arial" w:eastAsia="Arial" w:hAnsi="Arial" w:cs="Arial"/>
          <w:sz w:val="24"/>
          <w:szCs w:val="24"/>
        </w:rPr>
      </w:pPr>
      <w:r w:rsidRPr="00F51B18">
        <w:rPr>
          <w:rFonts w:ascii="Arial" w:eastAsia="Arial" w:hAnsi="Arial" w:cs="Arial"/>
          <w:sz w:val="24"/>
          <w:szCs w:val="24"/>
        </w:rPr>
        <w:t>Төрсөн он, сар, өдөр</w:t>
      </w:r>
    </w:p>
    <w:p w14:paraId="04305424" w14:textId="0252E9ED" w:rsidR="005E1CE0" w:rsidRPr="005E1CE0" w:rsidRDefault="005E1CE0" w:rsidP="005E1CE0">
      <w:pPr>
        <w:pStyle w:val="ListParagraph"/>
        <w:numPr>
          <w:ilvl w:val="2"/>
          <w:numId w:val="20"/>
        </w:numPr>
        <w:pBdr>
          <w:top w:val="nil"/>
          <w:left w:val="nil"/>
          <w:bottom w:val="nil"/>
          <w:right w:val="nil"/>
          <w:between w:val="nil"/>
        </w:pBdr>
        <w:tabs>
          <w:tab w:val="left" w:pos="709"/>
          <w:tab w:val="left" w:pos="900"/>
          <w:tab w:val="left" w:pos="990"/>
        </w:tabs>
        <w:ind w:hanging="11"/>
        <w:jc w:val="both"/>
        <w:rPr>
          <w:rFonts w:ascii="Arial" w:eastAsia="Arial" w:hAnsi="Arial" w:cs="Arial"/>
          <w:sz w:val="24"/>
          <w:szCs w:val="24"/>
        </w:rPr>
      </w:pPr>
      <w:r w:rsidRPr="005E1CE0">
        <w:rPr>
          <w:rFonts w:ascii="Arial" w:eastAsia="Arial" w:hAnsi="Arial" w:cs="Arial"/>
          <w:sz w:val="24"/>
          <w:szCs w:val="24"/>
        </w:rPr>
        <w:t>Тухайн эрүүл мэндийн байгуулага шаардлагатай мэдээллийг нэмж болно</w:t>
      </w:r>
      <w:r>
        <w:rPr>
          <w:rFonts w:ascii="Arial" w:eastAsia="Arial" w:hAnsi="Arial" w:cs="Arial"/>
          <w:sz w:val="24"/>
          <w:szCs w:val="24"/>
        </w:rPr>
        <w:t>.</w:t>
      </w:r>
    </w:p>
    <w:p w14:paraId="47AC4056" w14:textId="77777777" w:rsidR="005E1CE0" w:rsidRDefault="00AA7ED2" w:rsidP="00753497">
      <w:pPr>
        <w:pStyle w:val="ListParagraph"/>
        <w:numPr>
          <w:ilvl w:val="1"/>
          <w:numId w:val="20"/>
        </w:numPr>
        <w:pBdr>
          <w:top w:val="nil"/>
          <w:left w:val="nil"/>
          <w:bottom w:val="nil"/>
          <w:right w:val="nil"/>
          <w:between w:val="nil"/>
        </w:pBdr>
        <w:tabs>
          <w:tab w:val="left" w:pos="709"/>
          <w:tab w:val="left" w:pos="900"/>
          <w:tab w:val="left" w:pos="990"/>
        </w:tabs>
        <w:jc w:val="both"/>
        <w:rPr>
          <w:rFonts w:ascii="Arial" w:eastAsia="Arial" w:hAnsi="Arial" w:cs="Arial"/>
          <w:color w:val="000000"/>
          <w:sz w:val="24"/>
          <w:szCs w:val="24"/>
        </w:rPr>
      </w:pPr>
      <w:r>
        <w:rPr>
          <w:rFonts w:ascii="Arial" w:eastAsia="Arial" w:hAnsi="Arial" w:cs="Arial"/>
          <w:color w:val="000000"/>
          <w:sz w:val="24"/>
          <w:szCs w:val="24"/>
        </w:rPr>
        <w:t>Үйлчлүүлэгчийг эрүүл мэндийн байгууллагын тусламж, үйлчилгээ авах тасаг нэгжид хүлээн авсан эмнэлгийн ажилтан шаардлагатай мэдээлэл, эрүүл мэндийн байдал, эмнэлзүйн онцлог, хэрэглэгдэх эм, тариа, тухайн тасаг, нэгжид ижил нэртэй үйлчлүүлэгч байгаа эсэхийг тодруулан б</w:t>
      </w:r>
      <w:r w:rsidR="00753497" w:rsidRPr="008B6B2B">
        <w:rPr>
          <w:rFonts w:ascii="Arial" w:eastAsia="Arial" w:hAnsi="Arial" w:cs="Arial"/>
          <w:color w:val="000000"/>
          <w:sz w:val="24"/>
          <w:szCs w:val="24"/>
        </w:rPr>
        <w:t>угуй</w:t>
      </w:r>
      <w:r>
        <w:rPr>
          <w:rFonts w:ascii="Arial" w:eastAsia="Arial" w:hAnsi="Arial" w:cs="Arial"/>
          <w:color w:val="000000"/>
          <w:sz w:val="24"/>
          <w:szCs w:val="24"/>
        </w:rPr>
        <w:t>н зүүлтний өнгийг</w:t>
      </w:r>
      <w:r w:rsidR="00753497">
        <w:rPr>
          <w:rFonts w:ascii="Arial" w:eastAsia="Arial" w:hAnsi="Arial" w:cs="Arial"/>
          <w:color w:val="000000"/>
          <w:sz w:val="24"/>
          <w:szCs w:val="24"/>
        </w:rPr>
        <w:t xml:space="preserve"> </w:t>
      </w:r>
      <w:r>
        <w:rPr>
          <w:rFonts w:ascii="Arial" w:eastAsia="Arial" w:hAnsi="Arial" w:cs="Arial"/>
          <w:color w:val="000000"/>
          <w:sz w:val="24"/>
          <w:szCs w:val="24"/>
        </w:rPr>
        <w:t xml:space="preserve">өөрчлөх эсвэл нэмж зүүлт хэрэглэнэ. </w:t>
      </w:r>
    </w:p>
    <w:p w14:paraId="3A94B7C6" w14:textId="329F3115" w:rsidR="00753497" w:rsidRDefault="00AA7ED2" w:rsidP="00753497">
      <w:pPr>
        <w:pStyle w:val="ListParagraph"/>
        <w:numPr>
          <w:ilvl w:val="1"/>
          <w:numId w:val="20"/>
        </w:numPr>
        <w:pBdr>
          <w:top w:val="nil"/>
          <w:left w:val="nil"/>
          <w:bottom w:val="nil"/>
          <w:right w:val="nil"/>
          <w:between w:val="nil"/>
        </w:pBdr>
        <w:tabs>
          <w:tab w:val="left" w:pos="709"/>
          <w:tab w:val="left" w:pos="900"/>
          <w:tab w:val="left" w:pos="990"/>
        </w:tabs>
        <w:jc w:val="both"/>
        <w:rPr>
          <w:rFonts w:ascii="Arial" w:eastAsia="Arial" w:hAnsi="Arial" w:cs="Arial"/>
          <w:color w:val="000000"/>
          <w:sz w:val="24"/>
          <w:szCs w:val="24"/>
        </w:rPr>
      </w:pPr>
      <w:r>
        <w:rPr>
          <w:rFonts w:ascii="Arial" w:eastAsia="Arial" w:hAnsi="Arial" w:cs="Arial"/>
          <w:color w:val="000000"/>
          <w:sz w:val="24"/>
          <w:szCs w:val="24"/>
        </w:rPr>
        <w:t>Бугуйн зүүлт</w:t>
      </w:r>
      <w:r w:rsidR="00B8286A">
        <w:rPr>
          <w:rFonts w:ascii="Arial" w:eastAsia="Arial" w:hAnsi="Arial" w:cs="Arial"/>
          <w:color w:val="000000"/>
          <w:sz w:val="24"/>
          <w:szCs w:val="24"/>
        </w:rPr>
        <w:t>ний өнгө</w:t>
      </w:r>
      <w:r>
        <w:rPr>
          <w:rFonts w:ascii="Arial" w:eastAsia="Arial" w:hAnsi="Arial" w:cs="Arial"/>
          <w:color w:val="000000"/>
          <w:sz w:val="24"/>
          <w:szCs w:val="24"/>
        </w:rPr>
        <w:t xml:space="preserve"> нь </w:t>
      </w:r>
      <w:r w:rsidR="00B8286A">
        <w:rPr>
          <w:rFonts w:ascii="Arial" w:eastAsia="Arial" w:hAnsi="Arial" w:cs="Arial"/>
          <w:color w:val="000000"/>
          <w:sz w:val="24"/>
          <w:szCs w:val="24"/>
        </w:rPr>
        <w:t>дараах утгы</w:t>
      </w:r>
      <w:r w:rsidR="00753497">
        <w:rPr>
          <w:rFonts w:ascii="Arial" w:eastAsia="Arial" w:hAnsi="Arial" w:cs="Arial"/>
          <w:color w:val="000000"/>
          <w:sz w:val="24"/>
          <w:szCs w:val="24"/>
        </w:rPr>
        <w:t>г илэрхийлнэ.</w:t>
      </w:r>
      <w:r w:rsidR="00753497" w:rsidRPr="008B6B2B">
        <w:rPr>
          <w:rFonts w:ascii="Arial" w:eastAsia="Arial" w:hAnsi="Arial" w:cs="Arial"/>
          <w:color w:val="000000"/>
          <w:sz w:val="24"/>
          <w:szCs w:val="24"/>
        </w:rPr>
        <w:t xml:space="preserve"> </w:t>
      </w:r>
      <w:r w:rsidR="00753497" w:rsidRPr="009B7343">
        <w:rPr>
          <w:rFonts w:ascii="Arial" w:hAnsi="Arial" w:cs="Arial"/>
        </w:rPr>
        <w:t>Үүнд:</w:t>
      </w:r>
    </w:p>
    <w:p w14:paraId="6DC6E812" w14:textId="11A3E6DC" w:rsidR="00753497" w:rsidRPr="00753497" w:rsidRDefault="00753497" w:rsidP="00753497">
      <w:pPr>
        <w:pBdr>
          <w:top w:val="nil"/>
          <w:left w:val="nil"/>
          <w:bottom w:val="nil"/>
          <w:right w:val="nil"/>
          <w:between w:val="nil"/>
        </w:pBdr>
        <w:tabs>
          <w:tab w:val="left" w:pos="709"/>
          <w:tab w:val="left" w:pos="900"/>
          <w:tab w:val="left" w:pos="990"/>
        </w:tabs>
        <w:jc w:val="both"/>
        <w:rPr>
          <w:rFonts w:ascii="Arial" w:eastAsia="Arial" w:hAnsi="Arial" w:cs="Arial"/>
          <w:color w:val="000000"/>
          <w:szCs w:val="24"/>
        </w:rPr>
      </w:pPr>
      <w:r w:rsidRPr="00753497">
        <w:rPr>
          <w:rFonts w:ascii="Arial" w:eastAsia="Arial" w:hAnsi="Arial" w:cs="Arial"/>
          <w:color w:val="000000"/>
          <w:szCs w:val="24"/>
        </w:rPr>
        <w:t>Хүү</w:t>
      </w:r>
      <w:r>
        <w:rPr>
          <w:rFonts w:ascii="Arial" w:eastAsia="Arial" w:hAnsi="Arial" w:cs="Arial"/>
          <w:color w:val="000000"/>
          <w:szCs w:val="24"/>
        </w:rPr>
        <w:t>х</w:t>
      </w:r>
      <w:r w:rsidRPr="00753497">
        <w:rPr>
          <w:rFonts w:ascii="Arial" w:eastAsia="Arial" w:hAnsi="Arial" w:cs="Arial"/>
          <w:color w:val="000000"/>
          <w:szCs w:val="24"/>
        </w:rPr>
        <w:t xml:space="preserve">дэд: </w:t>
      </w:r>
    </w:p>
    <w:p w14:paraId="02C1FE7E" w14:textId="77777777" w:rsidR="00753497" w:rsidRDefault="00753497" w:rsidP="00753497">
      <w:pPr>
        <w:pStyle w:val="ListParagraph"/>
        <w:numPr>
          <w:ilvl w:val="2"/>
          <w:numId w:val="20"/>
        </w:numPr>
        <w:pBdr>
          <w:top w:val="nil"/>
          <w:left w:val="nil"/>
          <w:bottom w:val="nil"/>
          <w:right w:val="nil"/>
          <w:between w:val="nil"/>
        </w:pBdr>
        <w:tabs>
          <w:tab w:val="left" w:pos="709"/>
          <w:tab w:val="left" w:pos="900"/>
          <w:tab w:val="left" w:pos="990"/>
        </w:tabs>
        <w:jc w:val="both"/>
        <w:rPr>
          <w:rFonts w:ascii="Arial" w:eastAsia="Arial" w:hAnsi="Arial" w:cs="Arial"/>
          <w:color w:val="000000"/>
          <w:sz w:val="24"/>
          <w:szCs w:val="24"/>
        </w:rPr>
      </w:pPr>
      <w:r>
        <w:rPr>
          <w:rFonts w:ascii="Arial" w:eastAsia="Arial" w:hAnsi="Arial" w:cs="Arial"/>
          <w:color w:val="000000"/>
          <w:sz w:val="24"/>
          <w:szCs w:val="24"/>
        </w:rPr>
        <w:t>Ягаан өнгийг охид</w:t>
      </w:r>
    </w:p>
    <w:p w14:paraId="674CD64D" w14:textId="5B0A4092" w:rsidR="00753497" w:rsidRDefault="00753497" w:rsidP="00753497">
      <w:pPr>
        <w:pStyle w:val="ListParagraph"/>
        <w:numPr>
          <w:ilvl w:val="2"/>
          <w:numId w:val="20"/>
        </w:numPr>
        <w:pBdr>
          <w:top w:val="nil"/>
          <w:left w:val="nil"/>
          <w:bottom w:val="nil"/>
          <w:right w:val="nil"/>
          <w:between w:val="nil"/>
        </w:pBdr>
        <w:tabs>
          <w:tab w:val="left" w:pos="709"/>
          <w:tab w:val="left" w:pos="900"/>
          <w:tab w:val="left" w:pos="990"/>
        </w:tabs>
        <w:jc w:val="both"/>
        <w:rPr>
          <w:rFonts w:ascii="Arial" w:eastAsia="Arial" w:hAnsi="Arial" w:cs="Arial"/>
          <w:color w:val="000000"/>
          <w:sz w:val="24"/>
          <w:szCs w:val="24"/>
        </w:rPr>
      </w:pPr>
      <w:r>
        <w:rPr>
          <w:rFonts w:ascii="Arial" w:eastAsia="Arial" w:hAnsi="Arial" w:cs="Arial"/>
          <w:color w:val="000000"/>
          <w:sz w:val="24"/>
          <w:szCs w:val="24"/>
        </w:rPr>
        <w:t>Хөх өнгий</w:t>
      </w:r>
      <w:r w:rsidR="00B8286A">
        <w:rPr>
          <w:rFonts w:ascii="Arial" w:eastAsia="Arial" w:hAnsi="Arial" w:cs="Arial"/>
          <w:color w:val="000000"/>
          <w:sz w:val="24"/>
          <w:szCs w:val="24"/>
        </w:rPr>
        <w:t>г</w:t>
      </w:r>
      <w:r>
        <w:rPr>
          <w:rFonts w:ascii="Arial" w:eastAsia="Arial" w:hAnsi="Arial" w:cs="Arial"/>
          <w:color w:val="000000"/>
          <w:sz w:val="24"/>
          <w:szCs w:val="24"/>
        </w:rPr>
        <w:t xml:space="preserve"> хөвгүүдэд хэр</w:t>
      </w:r>
      <w:r w:rsidR="00B8286A">
        <w:rPr>
          <w:rFonts w:ascii="Arial" w:eastAsia="Arial" w:hAnsi="Arial" w:cs="Arial"/>
          <w:color w:val="000000"/>
          <w:sz w:val="24"/>
          <w:szCs w:val="24"/>
        </w:rPr>
        <w:t>э</w:t>
      </w:r>
      <w:r>
        <w:rPr>
          <w:rFonts w:ascii="Arial" w:eastAsia="Arial" w:hAnsi="Arial" w:cs="Arial"/>
          <w:color w:val="000000"/>
          <w:sz w:val="24"/>
          <w:szCs w:val="24"/>
        </w:rPr>
        <w:t>глэнэ.</w:t>
      </w:r>
    </w:p>
    <w:p w14:paraId="09C64077" w14:textId="77777777" w:rsidR="00753497" w:rsidRPr="00B71DB6" w:rsidRDefault="00753497" w:rsidP="00753497">
      <w:pPr>
        <w:rPr>
          <w:rFonts w:ascii="Arial" w:eastAsia="Arial" w:hAnsi="Arial" w:cs="Arial"/>
          <w:color w:val="000000"/>
          <w:szCs w:val="24"/>
        </w:rPr>
      </w:pPr>
      <w:r>
        <w:rPr>
          <w:rFonts w:ascii="Arial" w:eastAsia="Arial" w:hAnsi="Arial" w:cs="Arial"/>
          <w:color w:val="000000"/>
          <w:szCs w:val="24"/>
        </w:rPr>
        <w:t>Насанд хүрэгчдэд:</w:t>
      </w:r>
    </w:p>
    <w:p w14:paraId="15A3BC59" w14:textId="11C44F76" w:rsidR="00753497" w:rsidRDefault="00753497" w:rsidP="00753497">
      <w:pPr>
        <w:pStyle w:val="ListParagraph"/>
        <w:numPr>
          <w:ilvl w:val="2"/>
          <w:numId w:val="20"/>
        </w:numPr>
        <w:pBdr>
          <w:top w:val="nil"/>
          <w:left w:val="nil"/>
          <w:bottom w:val="nil"/>
          <w:right w:val="nil"/>
          <w:between w:val="nil"/>
        </w:pBdr>
        <w:tabs>
          <w:tab w:val="left" w:pos="709"/>
          <w:tab w:val="left" w:pos="900"/>
          <w:tab w:val="left" w:pos="990"/>
        </w:tabs>
        <w:jc w:val="both"/>
        <w:rPr>
          <w:rFonts w:ascii="Arial" w:eastAsia="Arial" w:hAnsi="Arial" w:cs="Arial"/>
          <w:color w:val="000000"/>
          <w:sz w:val="24"/>
          <w:szCs w:val="24"/>
        </w:rPr>
      </w:pPr>
      <w:r w:rsidRPr="008B6B2B">
        <w:rPr>
          <w:rFonts w:ascii="Arial" w:eastAsia="Arial" w:hAnsi="Arial" w:cs="Arial"/>
          <w:color w:val="000000"/>
          <w:sz w:val="24"/>
          <w:szCs w:val="24"/>
        </w:rPr>
        <w:t xml:space="preserve">Ногоон өнгийн бугуйн зүүлтийг </w:t>
      </w:r>
      <w:r>
        <w:rPr>
          <w:rFonts w:ascii="Arial" w:eastAsia="Arial" w:hAnsi="Arial" w:cs="Arial"/>
          <w:color w:val="000000"/>
          <w:sz w:val="24"/>
          <w:szCs w:val="24"/>
        </w:rPr>
        <w:t>ижил нэртэй үйлчлүүлэгчид</w:t>
      </w:r>
    </w:p>
    <w:p w14:paraId="457D4EC4" w14:textId="1B72540A" w:rsidR="00753497" w:rsidRDefault="00753497" w:rsidP="00753497">
      <w:pPr>
        <w:pStyle w:val="ListParagraph"/>
        <w:numPr>
          <w:ilvl w:val="2"/>
          <w:numId w:val="20"/>
        </w:numPr>
        <w:pBdr>
          <w:top w:val="nil"/>
          <w:left w:val="nil"/>
          <w:bottom w:val="nil"/>
          <w:right w:val="nil"/>
          <w:between w:val="nil"/>
        </w:pBdr>
        <w:tabs>
          <w:tab w:val="left" w:pos="709"/>
          <w:tab w:val="left" w:pos="900"/>
          <w:tab w:val="left" w:pos="990"/>
        </w:tabs>
        <w:jc w:val="both"/>
        <w:rPr>
          <w:rFonts w:ascii="Arial" w:eastAsia="Arial" w:hAnsi="Arial" w:cs="Arial"/>
          <w:color w:val="000000"/>
          <w:sz w:val="24"/>
          <w:szCs w:val="24"/>
        </w:rPr>
      </w:pPr>
      <w:r w:rsidRPr="008B6B2B">
        <w:rPr>
          <w:rFonts w:ascii="Arial" w:eastAsia="Arial" w:hAnsi="Arial" w:cs="Arial"/>
          <w:color w:val="000000"/>
          <w:sz w:val="24"/>
          <w:szCs w:val="24"/>
        </w:rPr>
        <w:t xml:space="preserve">Шар өнгийн бугуйн зүүлтийг унах эрсдэлтэй </w:t>
      </w:r>
      <w:r>
        <w:rPr>
          <w:rFonts w:ascii="Arial" w:eastAsia="Arial" w:hAnsi="Arial" w:cs="Arial"/>
          <w:color w:val="000000"/>
          <w:sz w:val="24"/>
          <w:szCs w:val="24"/>
        </w:rPr>
        <w:t>үйлчлүүлэгчид</w:t>
      </w:r>
      <w:r w:rsidRPr="008B6B2B">
        <w:rPr>
          <w:rFonts w:ascii="Arial" w:eastAsia="Arial" w:hAnsi="Arial" w:cs="Arial"/>
          <w:color w:val="000000"/>
          <w:sz w:val="24"/>
          <w:szCs w:val="24"/>
        </w:rPr>
        <w:t xml:space="preserve"> </w:t>
      </w:r>
    </w:p>
    <w:p w14:paraId="67C16BB1" w14:textId="77777777" w:rsidR="00F51B18" w:rsidRDefault="00753497" w:rsidP="00753497">
      <w:pPr>
        <w:pStyle w:val="ListParagraph"/>
        <w:numPr>
          <w:ilvl w:val="2"/>
          <w:numId w:val="20"/>
        </w:numPr>
        <w:pBdr>
          <w:top w:val="nil"/>
          <w:left w:val="nil"/>
          <w:bottom w:val="nil"/>
          <w:right w:val="nil"/>
          <w:between w:val="nil"/>
        </w:pBdr>
        <w:tabs>
          <w:tab w:val="left" w:pos="709"/>
          <w:tab w:val="left" w:pos="900"/>
          <w:tab w:val="left" w:pos="990"/>
        </w:tabs>
        <w:jc w:val="both"/>
        <w:rPr>
          <w:rFonts w:ascii="Arial" w:eastAsia="Arial" w:hAnsi="Arial" w:cs="Arial"/>
          <w:color w:val="000000"/>
          <w:sz w:val="24"/>
          <w:szCs w:val="24"/>
        </w:rPr>
      </w:pPr>
      <w:r w:rsidRPr="00753497">
        <w:rPr>
          <w:rFonts w:ascii="Arial" w:eastAsia="Arial" w:hAnsi="Arial" w:cs="Arial"/>
          <w:color w:val="000000"/>
          <w:sz w:val="24"/>
          <w:szCs w:val="24"/>
        </w:rPr>
        <w:t>Улаан өнгийн бугуйн зүүлтийг харшилтай (Эм тариа, хоол хүнс гм)</w:t>
      </w:r>
      <w:r>
        <w:rPr>
          <w:rFonts w:ascii="Arial" w:eastAsia="Arial" w:hAnsi="Arial" w:cs="Arial"/>
          <w:color w:val="000000"/>
          <w:sz w:val="24"/>
          <w:szCs w:val="24"/>
        </w:rPr>
        <w:t xml:space="preserve"> </w:t>
      </w:r>
    </w:p>
    <w:p w14:paraId="08107A10" w14:textId="335C14A8" w:rsidR="00753497" w:rsidRPr="00F51B18" w:rsidRDefault="00F51B18" w:rsidP="00F51B18">
      <w:pPr>
        <w:pStyle w:val="ListParagraph"/>
        <w:numPr>
          <w:ilvl w:val="2"/>
          <w:numId w:val="20"/>
        </w:numPr>
        <w:pBdr>
          <w:top w:val="nil"/>
          <w:left w:val="nil"/>
          <w:bottom w:val="nil"/>
          <w:right w:val="nil"/>
          <w:between w:val="nil"/>
        </w:pBdr>
        <w:tabs>
          <w:tab w:val="left" w:pos="709"/>
          <w:tab w:val="left" w:pos="900"/>
          <w:tab w:val="left" w:pos="990"/>
        </w:tabs>
        <w:jc w:val="both"/>
        <w:rPr>
          <w:rFonts w:ascii="Arial" w:eastAsia="Arial" w:hAnsi="Arial" w:cs="Arial"/>
          <w:color w:val="0070C0"/>
          <w:sz w:val="24"/>
          <w:szCs w:val="24"/>
        </w:rPr>
      </w:pPr>
      <w:r w:rsidRPr="005E1CE0">
        <w:rPr>
          <w:rFonts w:ascii="Arial" w:eastAsia="Arial" w:hAnsi="Arial" w:cs="Arial"/>
          <w:sz w:val="24"/>
          <w:szCs w:val="24"/>
        </w:rPr>
        <w:t>Цагаан өнгийн бугуйн зүүлтийг эрсдэлгүй үйлчлүүлэгчдэд</w:t>
      </w:r>
      <w:r w:rsidR="00753497" w:rsidRPr="005E1CE0">
        <w:rPr>
          <w:rFonts w:ascii="Arial" w:eastAsia="Arial" w:hAnsi="Arial" w:cs="Arial"/>
          <w:sz w:val="24"/>
          <w:szCs w:val="24"/>
        </w:rPr>
        <w:t xml:space="preserve"> </w:t>
      </w:r>
      <w:r w:rsidR="00753497" w:rsidRPr="00F51B18">
        <w:rPr>
          <w:rFonts w:ascii="Arial" w:eastAsia="Arial" w:hAnsi="Arial" w:cs="Arial"/>
          <w:color w:val="000000"/>
          <w:sz w:val="24"/>
          <w:szCs w:val="24"/>
        </w:rPr>
        <w:t>хэрэглэнэ.</w:t>
      </w:r>
    </w:p>
    <w:p w14:paraId="216F33D1" w14:textId="5AA2ACEC" w:rsidR="00F51B18" w:rsidRPr="005E1CE0" w:rsidRDefault="00753497" w:rsidP="00F51B18">
      <w:pPr>
        <w:pStyle w:val="ListParagraph"/>
        <w:numPr>
          <w:ilvl w:val="1"/>
          <w:numId w:val="20"/>
        </w:numPr>
        <w:pBdr>
          <w:top w:val="nil"/>
          <w:left w:val="nil"/>
          <w:bottom w:val="nil"/>
          <w:right w:val="nil"/>
          <w:between w:val="nil"/>
        </w:pBdr>
        <w:tabs>
          <w:tab w:val="left" w:pos="709"/>
          <w:tab w:val="left" w:pos="990"/>
        </w:tabs>
        <w:ind w:left="0" w:firstLine="0"/>
        <w:jc w:val="both"/>
        <w:rPr>
          <w:rFonts w:ascii="Arial" w:eastAsia="Arial" w:hAnsi="Arial" w:cs="Arial"/>
          <w:color w:val="FF0000"/>
          <w:sz w:val="24"/>
          <w:szCs w:val="24"/>
        </w:rPr>
      </w:pPr>
      <w:r w:rsidRPr="00B97104">
        <w:rPr>
          <w:rFonts w:ascii="Arial" w:eastAsia="Arial" w:hAnsi="Arial" w:cs="Arial"/>
          <w:sz w:val="24"/>
          <w:szCs w:val="24"/>
        </w:rPr>
        <w:t xml:space="preserve">Үйлчлүүлэгчийн хувь хүний онцлог, эрүүл мэндийн байдлаас шалтгаалан </w:t>
      </w:r>
      <w:r w:rsidR="00B97104" w:rsidRPr="00B97104">
        <w:rPr>
          <w:rFonts w:ascii="Arial" w:eastAsia="Arial" w:hAnsi="Arial" w:cs="Arial"/>
          <w:sz w:val="24"/>
          <w:szCs w:val="24"/>
        </w:rPr>
        <w:t>харгалзах өнгө тус бүрээс бугуйн зүүлтийг хэрэглэж болно.</w:t>
      </w:r>
    </w:p>
    <w:p w14:paraId="3A12605D" w14:textId="75741E11" w:rsidR="00B97104" w:rsidRPr="005E1CE0" w:rsidRDefault="00841C2F" w:rsidP="00B97104">
      <w:pPr>
        <w:pStyle w:val="ListParagraph"/>
        <w:numPr>
          <w:ilvl w:val="1"/>
          <w:numId w:val="20"/>
        </w:numPr>
        <w:pBdr>
          <w:top w:val="nil"/>
          <w:left w:val="nil"/>
          <w:bottom w:val="nil"/>
          <w:right w:val="nil"/>
          <w:between w:val="nil"/>
        </w:pBdr>
        <w:tabs>
          <w:tab w:val="left" w:pos="709"/>
          <w:tab w:val="left" w:pos="990"/>
        </w:tabs>
        <w:ind w:left="0" w:firstLine="0"/>
        <w:jc w:val="both"/>
        <w:rPr>
          <w:rFonts w:ascii="Arial" w:eastAsia="Arial" w:hAnsi="Arial" w:cs="Arial"/>
          <w:sz w:val="24"/>
          <w:szCs w:val="24"/>
        </w:rPr>
      </w:pPr>
      <w:r w:rsidRPr="005E1CE0">
        <w:rPr>
          <w:rFonts w:ascii="Arial" w:eastAsia="Arial" w:hAnsi="Arial" w:cs="Arial"/>
          <w:sz w:val="24"/>
          <w:szCs w:val="24"/>
        </w:rPr>
        <w:t>Дараах тохиолдлуудад үйлчлүүлэгчийг зөв танин тодруулгыг заавал хийнэ. Үүнд:</w:t>
      </w:r>
    </w:p>
    <w:p w14:paraId="761B54EC" w14:textId="401BBE77" w:rsidR="00841C2F" w:rsidRPr="00207387" w:rsidRDefault="00841C2F" w:rsidP="00F109B3">
      <w:pPr>
        <w:pStyle w:val="ListParagraph"/>
        <w:numPr>
          <w:ilvl w:val="2"/>
          <w:numId w:val="20"/>
        </w:numPr>
        <w:pBdr>
          <w:top w:val="nil"/>
          <w:left w:val="nil"/>
          <w:bottom w:val="nil"/>
          <w:right w:val="nil"/>
          <w:between w:val="nil"/>
        </w:pBdr>
        <w:tabs>
          <w:tab w:val="left" w:pos="900"/>
          <w:tab w:val="left" w:pos="990"/>
        </w:tabs>
        <w:ind w:left="1560" w:hanging="851"/>
        <w:jc w:val="both"/>
        <w:rPr>
          <w:rFonts w:ascii="Arial" w:eastAsia="Arial" w:hAnsi="Arial" w:cs="Arial"/>
          <w:sz w:val="24"/>
          <w:szCs w:val="24"/>
        </w:rPr>
      </w:pPr>
      <w:r w:rsidRPr="00207387">
        <w:rPr>
          <w:rFonts w:ascii="Arial" w:eastAsia="Arial" w:hAnsi="Arial" w:cs="Arial"/>
          <w:sz w:val="24"/>
          <w:szCs w:val="24"/>
        </w:rPr>
        <w:t>Эмч үзлэг хийхийн өмнө</w:t>
      </w:r>
    </w:p>
    <w:p w14:paraId="0EAA8369" w14:textId="6F66DF32" w:rsidR="00841C2F" w:rsidRPr="00F109B3" w:rsidRDefault="00841C2F" w:rsidP="00F109B3">
      <w:pPr>
        <w:pStyle w:val="ListParagraph"/>
        <w:numPr>
          <w:ilvl w:val="2"/>
          <w:numId w:val="20"/>
        </w:numPr>
        <w:pBdr>
          <w:top w:val="nil"/>
          <w:left w:val="nil"/>
          <w:bottom w:val="nil"/>
          <w:right w:val="nil"/>
          <w:between w:val="nil"/>
        </w:pBdr>
        <w:tabs>
          <w:tab w:val="left" w:pos="900"/>
          <w:tab w:val="left" w:pos="990"/>
        </w:tabs>
        <w:ind w:left="1560" w:hanging="851"/>
        <w:jc w:val="both"/>
        <w:rPr>
          <w:rFonts w:ascii="Arial" w:eastAsia="Arial" w:hAnsi="Arial" w:cs="Arial"/>
          <w:szCs w:val="24"/>
        </w:rPr>
      </w:pPr>
      <w:r w:rsidRPr="00F109B3">
        <w:rPr>
          <w:rFonts w:ascii="Arial" w:eastAsia="Arial" w:hAnsi="Arial" w:cs="Arial"/>
          <w:sz w:val="24"/>
          <w:szCs w:val="24"/>
        </w:rPr>
        <w:t>Шинжилгээнд сорьц авахын өмнө</w:t>
      </w:r>
    </w:p>
    <w:p w14:paraId="6FD1F97B" w14:textId="52B4259D" w:rsidR="00841C2F" w:rsidRPr="00F109B3" w:rsidRDefault="00841C2F" w:rsidP="00F109B3">
      <w:pPr>
        <w:pStyle w:val="ListParagraph"/>
        <w:numPr>
          <w:ilvl w:val="2"/>
          <w:numId w:val="20"/>
        </w:numPr>
        <w:pBdr>
          <w:top w:val="nil"/>
          <w:left w:val="nil"/>
          <w:bottom w:val="nil"/>
          <w:right w:val="nil"/>
          <w:between w:val="nil"/>
        </w:pBdr>
        <w:tabs>
          <w:tab w:val="left" w:pos="900"/>
          <w:tab w:val="left" w:pos="990"/>
        </w:tabs>
        <w:ind w:left="1560" w:hanging="851"/>
        <w:jc w:val="both"/>
        <w:rPr>
          <w:rFonts w:ascii="Arial" w:eastAsia="Arial" w:hAnsi="Arial" w:cs="Arial"/>
          <w:szCs w:val="24"/>
        </w:rPr>
      </w:pPr>
      <w:r w:rsidRPr="00F109B3">
        <w:rPr>
          <w:rFonts w:ascii="Arial" w:eastAsia="Arial" w:hAnsi="Arial" w:cs="Arial"/>
          <w:sz w:val="24"/>
          <w:szCs w:val="24"/>
        </w:rPr>
        <w:t>Эм</w:t>
      </w:r>
      <w:r w:rsidR="005E1CE0" w:rsidRPr="00F109B3">
        <w:rPr>
          <w:rFonts w:ascii="Arial" w:eastAsia="Arial" w:hAnsi="Arial" w:cs="Arial"/>
          <w:sz w:val="24"/>
          <w:szCs w:val="24"/>
        </w:rPr>
        <w:t>,</w:t>
      </w:r>
      <w:r w:rsidRPr="00F109B3">
        <w:rPr>
          <w:rFonts w:ascii="Arial" w:eastAsia="Arial" w:hAnsi="Arial" w:cs="Arial"/>
          <w:sz w:val="24"/>
          <w:szCs w:val="24"/>
        </w:rPr>
        <w:t xml:space="preserve"> тариа тараах болон хийхийн өмнө </w:t>
      </w:r>
    </w:p>
    <w:p w14:paraId="40B5B118" w14:textId="2F2D5CA7" w:rsidR="00841C2F" w:rsidRPr="00F109B3" w:rsidRDefault="00841C2F" w:rsidP="00F109B3">
      <w:pPr>
        <w:pStyle w:val="ListParagraph"/>
        <w:numPr>
          <w:ilvl w:val="2"/>
          <w:numId w:val="20"/>
        </w:numPr>
        <w:pBdr>
          <w:top w:val="nil"/>
          <w:left w:val="nil"/>
          <w:bottom w:val="nil"/>
          <w:right w:val="nil"/>
          <w:between w:val="nil"/>
        </w:pBdr>
        <w:tabs>
          <w:tab w:val="left" w:pos="900"/>
          <w:tab w:val="left" w:pos="990"/>
        </w:tabs>
        <w:ind w:left="1560" w:hanging="851"/>
        <w:jc w:val="both"/>
        <w:rPr>
          <w:rFonts w:ascii="Arial" w:eastAsia="Arial" w:hAnsi="Arial" w:cs="Arial"/>
          <w:szCs w:val="24"/>
        </w:rPr>
      </w:pPr>
      <w:r w:rsidRPr="00F109B3">
        <w:rPr>
          <w:rFonts w:ascii="Arial" w:eastAsia="Arial" w:hAnsi="Arial" w:cs="Arial"/>
          <w:sz w:val="24"/>
          <w:szCs w:val="24"/>
        </w:rPr>
        <w:t xml:space="preserve">Дүрс оношилгоо, багажийн шинжилгээ хийхийн өмнө болон хариу </w:t>
      </w:r>
      <w:r w:rsidR="005E1CE0" w:rsidRPr="00F109B3">
        <w:rPr>
          <w:rFonts w:ascii="Arial" w:eastAsia="Arial" w:hAnsi="Arial" w:cs="Arial"/>
          <w:sz w:val="24"/>
          <w:szCs w:val="24"/>
        </w:rPr>
        <w:t>хүргэх</w:t>
      </w:r>
      <w:r w:rsidRPr="00F109B3">
        <w:rPr>
          <w:rFonts w:ascii="Arial" w:eastAsia="Arial" w:hAnsi="Arial" w:cs="Arial"/>
          <w:sz w:val="24"/>
          <w:szCs w:val="24"/>
        </w:rPr>
        <w:t xml:space="preserve"> үед</w:t>
      </w:r>
    </w:p>
    <w:p w14:paraId="4EC1C202" w14:textId="243F424C" w:rsidR="00841C2F" w:rsidRPr="00F109B3" w:rsidRDefault="00841C2F" w:rsidP="00F109B3">
      <w:pPr>
        <w:pStyle w:val="ListParagraph"/>
        <w:numPr>
          <w:ilvl w:val="2"/>
          <w:numId w:val="20"/>
        </w:numPr>
        <w:pBdr>
          <w:top w:val="nil"/>
          <w:left w:val="nil"/>
          <w:bottom w:val="nil"/>
          <w:right w:val="nil"/>
          <w:between w:val="nil"/>
        </w:pBdr>
        <w:tabs>
          <w:tab w:val="left" w:pos="900"/>
          <w:tab w:val="left" w:pos="990"/>
        </w:tabs>
        <w:ind w:left="1560" w:hanging="851"/>
        <w:jc w:val="both"/>
        <w:rPr>
          <w:rFonts w:ascii="Arial" w:eastAsia="Arial" w:hAnsi="Arial" w:cs="Arial"/>
          <w:szCs w:val="24"/>
        </w:rPr>
      </w:pPr>
      <w:r w:rsidRPr="00F109B3">
        <w:rPr>
          <w:rFonts w:ascii="Arial" w:eastAsia="Arial" w:hAnsi="Arial" w:cs="Arial"/>
          <w:sz w:val="24"/>
          <w:szCs w:val="24"/>
        </w:rPr>
        <w:t>Сувилахуйн тусламж, үйлчилгээ үзүүлэхийн өмнө</w:t>
      </w:r>
    </w:p>
    <w:p w14:paraId="128AAA94" w14:textId="358A45CB" w:rsidR="00841C2F" w:rsidRPr="00F109B3" w:rsidRDefault="00841C2F" w:rsidP="00F109B3">
      <w:pPr>
        <w:pStyle w:val="ListParagraph"/>
        <w:numPr>
          <w:ilvl w:val="2"/>
          <w:numId w:val="20"/>
        </w:numPr>
        <w:pBdr>
          <w:top w:val="nil"/>
          <w:left w:val="nil"/>
          <w:bottom w:val="nil"/>
          <w:right w:val="nil"/>
          <w:between w:val="nil"/>
        </w:pBdr>
        <w:tabs>
          <w:tab w:val="left" w:pos="900"/>
          <w:tab w:val="left" w:pos="990"/>
        </w:tabs>
        <w:ind w:left="1560" w:hanging="851"/>
        <w:jc w:val="both"/>
        <w:rPr>
          <w:rFonts w:ascii="Arial" w:eastAsia="Arial" w:hAnsi="Arial" w:cs="Arial"/>
          <w:szCs w:val="24"/>
        </w:rPr>
      </w:pPr>
      <w:r w:rsidRPr="00F109B3">
        <w:rPr>
          <w:rFonts w:ascii="Arial" w:eastAsia="Arial" w:hAnsi="Arial" w:cs="Arial"/>
          <w:sz w:val="24"/>
          <w:szCs w:val="24"/>
        </w:rPr>
        <w:t>Эмчилгээ, оношилгоо, ажилбарын өмнө</w:t>
      </w:r>
    </w:p>
    <w:p w14:paraId="405AABF7" w14:textId="300FC7CA" w:rsidR="00841C2F" w:rsidRPr="00F109B3" w:rsidRDefault="00841C2F" w:rsidP="00F109B3">
      <w:pPr>
        <w:pStyle w:val="ListParagraph"/>
        <w:numPr>
          <w:ilvl w:val="2"/>
          <w:numId w:val="20"/>
        </w:numPr>
        <w:pBdr>
          <w:top w:val="nil"/>
          <w:left w:val="nil"/>
          <w:bottom w:val="nil"/>
          <w:right w:val="nil"/>
          <w:between w:val="nil"/>
        </w:pBdr>
        <w:tabs>
          <w:tab w:val="left" w:pos="900"/>
          <w:tab w:val="left" w:pos="990"/>
        </w:tabs>
        <w:ind w:left="1560" w:hanging="851"/>
        <w:jc w:val="both"/>
        <w:rPr>
          <w:rFonts w:ascii="Arial" w:eastAsia="Arial" w:hAnsi="Arial" w:cs="Arial"/>
          <w:szCs w:val="24"/>
        </w:rPr>
      </w:pPr>
      <w:r w:rsidRPr="00F109B3">
        <w:rPr>
          <w:rFonts w:ascii="Arial" w:eastAsia="Arial" w:hAnsi="Arial" w:cs="Arial"/>
          <w:sz w:val="24"/>
          <w:szCs w:val="24"/>
        </w:rPr>
        <w:t>Мэс засал, ажилбарын өмнө</w:t>
      </w:r>
    </w:p>
    <w:p w14:paraId="7904C635" w14:textId="0BE2B75F" w:rsidR="00841C2F" w:rsidRPr="00F109B3" w:rsidRDefault="00841C2F" w:rsidP="00F109B3">
      <w:pPr>
        <w:pStyle w:val="ListParagraph"/>
        <w:numPr>
          <w:ilvl w:val="2"/>
          <w:numId w:val="20"/>
        </w:numPr>
        <w:pBdr>
          <w:top w:val="nil"/>
          <w:left w:val="nil"/>
          <w:bottom w:val="nil"/>
          <w:right w:val="nil"/>
          <w:between w:val="nil"/>
        </w:pBdr>
        <w:tabs>
          <w:tab w:val="left" w:pos="900"/>
          <w:tab w:val="left" w:pos="990"/>
        </w:tabs>
        <w:ind w:left="1560" w:hanging="851"/>
        <w:jc w:val="both"/>
        <w:rPr>
          <w:rFonts w:ascii="Arial" w:eastAsia="Arial" w:hAnsi="Arial" w:cs="Arial"/>
          <w:szCs w:val="24"/>
        </w:rPr>
      </w:pPr>
      <w:r w:rsidRPr="00F109B3">
        <w:rPr>
          <w:rFonts w:ascii="Arial" w:eastAsia="Arial" w:hAnsi="Arial" w:cs="Arial"/>
          <w:sz w:val="24"/>
          <w:szCs w:val="24"/>
        </w:rPr>
        <w:t>Цус цусан бүтээгдэхүүн сэлбэхийн өмнө</w:t>
      </w:r>
    </w:p>
    <w:p w14:paraId="45D3DA20" w14:textId="6C63F23D" w:rsidR="00841C2F" w:rsidRPr="00F109B3" w:rsidRDefault="00841C2F" w:rsidP="00F109B3">
      <w:pPr>
        <w:pStyle w:val="ListParagraph"/>
        <w:numPr>
          <w:ilvl w:val="2"/>
          <w:numId w:val="20"/>
        </w:numPr>
        <w:pBdr>
          <w:top w:val="nil"/>
          <w:left w:val="nil"/>
          <w:bottom w:val="nil"/>
          <w:right w:val="nil"/>
          <w:between w:val="nil"/>
        </w:pBdr>
        <w:tabs>
          <w:tab w:val="left" w:pos="900"/>
          <w:tab w:val="left" w:pos="990"/>
        </w:tabs>
        <w:ind w:left="1560" w:hanging="851"/>
        <w:jc w:val="both"/>
        <w:rPr>
          <w:rFonts w:ascii="Arial" w:eastAsia="Arial" w:hAnsi="Arial" w:cs="Arial"/>
          <w:szCs w:val="24"/>
        </w:rPr>
      </w:pPr>
      <w:r w:rsidRPr="00F109B3">
        <w:rPr>
          <w:rFonts w:ascii="Arial" w:eastAsia="Arial" w:hAnsi="Arial" w:cs="Arial"/>
          <w:sz w:val="24"/>
          <w:szCs w:val="24"/>
        </w:rPr>
        <w:t xml:space="preserve">Яаралтай тусламж, эрчимт эмчилгээ гэх мэт оношилгоо, эмчилгээний бусад үйлдэл хийхийн өмнө </w:t>
      </w:r>
    </w:p>
    <w:p w14:paraId="6B8F1080" w14:textId="6D6C8EC9" w:rsidR="00B97104" w:rsidRPr="00F109B3" w:rsidRDefault="00841C2F" w:rsidP="00F109B3">
      <w:pPr>
        <w:pStyle w:val="ListParagraph"/>
        <w:numPr>
          <w:ilvl w:val="2"/>
          <w:numId w:val="20"/>
        </w:numPr>
        <w:pBdr>
          <w:top w:val="nil"/>
          <w:left w:val="nil"/>
          <w:bottom w:val="nil"/>
          <w:right w:val="nil"/>
          <w:between w:val="nil"/>
        </w:pBdr>
        <w:tabs>
          <w:tab w:val="left" w:pos="900"/>
          <w:tab w:val="left" w:pos="990"/>
        </w:tabs>
        <w:ind w:left="1560" w:hanging="851"/>
        <w:jc w:val="both"/>
        <w:rPr>
          <w:rFonts w:ascii="Arial" w:eastAsia="Arial" w:hAnsi="Arial" w:cs="Arial"/>
          <w:szCs w:val="24"/>
        </w:rPr>
      </w:pPr>
      <w:r w:rsidRPr="00F109B3">
        <w:rPr>
          <w:rFonts w:ascii="Arial" w:eastAsia="Arial" w:hAnsi="Arial" w:cs="Arial"/>
          <w:sz w:val="24"/>
          <w:szCs w:val="24"/>
        </w:rPr>
        <w:t>Хоол сойх</w:t>
      </w:r>
      <w:r w:rsidR="005E1CE0" w:rsidRPr="00F109B3">
        <w:rPr>
          <w:rFonts w:ascii="Arial" w:eastAsia="Arial" w:hAnsi="Arial" w:cs="Arial"/>
          <w:sz w:val="24"/>
          <w:szCs w:val="24"/>
        </w:rPr>
        <w:t>, эмчилгээний хоол түгээхийн</w:t>
      </w:r>
      <w:r w:rsidRPr="00F109B3">
        <w:rPr>
          <w:rFonts w:ascii="Arial" w:eastAsia="Arial" w:hAnsi="Arial" w:cs="Arial"/>
          <w:sz w:val="24"/>
          <w:szCs w:val="24"/>
        </w:rPr>
        <w:t xml:space="preserve"> өмнө</w:t>
      </w:r>
    </w:p>
    <w:p w14:paraId="6AF5063D" w14:textId="3706217E" w:rsidR="00F109B3" w:rsidRPr="00F109B3" w:rsidRDefault="00F109B3" w:rsidP="00F109B3">
      <w:pPr>
        <w:pStyle w:val="ListParagraph"/>
        <w:numPr>
          <w:ilvl w:val="2"/>
          <w:numId w:val="20"/>
        </w:numPr>
        <w:pBdr>
          <w:top w:val="nil"/>
          <w:left w:val="nil"/>
          <w:bottom w:val="nil"/>
          <w:right w:val="nil"/>
          <w:between w:val="nil"/>
        </w:pBdr>
        <w:tabs>
          <w:tab w:val="left" w:pos="900"/>
          <w:tab w:val="left" w:pos="990"/>
        </w:tabs>
        <w:ind w:left="1560" w:hanging="851"/>
        <w:jc w:val="both"/>
        <w:rPr>
          <w:rFonts w:ascii="Arial" w:eastAsia="Arial" w:hAnsi="Arial" w:cs="Arial"/>
          <w:szCs w:val="24"/>
        </w:rPr>
      </w:pPr>
      <w:r w:rsidRPr="00F109B3">
        <w:rPr>
          <w:rFonts w:ascii="Arial" w:eastAsia="Arial" w:hAnsi="Arial" w:cs="Arial"/>
          <w:sz w:val="24"/>
          <w:szCs w:val="24"/>
        </w:rPr>
        <w:lastRenderedPageBreak/>
        <w:t>Үйлчлүүлэгч нас барах тохиолдолд</w:t>
      </w:r>
    </w:p>
    <w:p w14:paraId="0A57E181" w14:textId="507CA266" w:rsidR="003C2883" w:rsidRPr="003C2883" w:rsidRDefault="003C2883" w:rsidP="003C2883">
      <w:pPr>
        <w:pStyle w:val="ListParagraph"/>
        <w:numPr>
          <w:ilvl w:val="1"/>
          <w:numId w:val="20"/>
        </w:numPr>
        <w:pBdr>
          <w:top w:val="nil"/>
          <w:left w:val="nil"/>
          <w:bottom w:val="nil"/>
          <w:right w:val="nil"/>
          <w:between w:val="nil"/>
        </w:pBdr>
        <w:tabs>
          <w:tab w:val="left" w:pos="0"/>
          <w:tab w:val="left" w:pos="900"/>
          <w:tab w:val="left" w:pos="990"/>
        </w:tabs>
        <w:ind w:left="0" w:firstLine="0"/>
        <w:jc w:val="both"/>
        <w:rPr>
          <w:rFonts w:ascii="Arial" w:eastAsia="Arial" w:hAnsi="Arial" w:cs="Arial"/>
          <w:sz w:val="24"/>
          <w:szCs w:val="24"/>
        </w:rPr>
      </w:pPr>
      <w:r w:rsidRPr="003C2883">
        <w:rPr>
          <w:rFonts w:ascii="Arial" w:eastAsia="Arial" w:hAnsi="Arial" w:cs="Arial"/>
          <w:sz w:val="24"/>
          <w:szCs w:val="24"/>
        </w:rPr>
        <w:t xml:space="preserve">Дээрх үйлдэл бүрийн өмнө үйлчлүүлэгчийг зөв танин тодруулахдаа овог нэрийг чанга тод дуугаар дуудаж, үйлчлүүлэгчтэй хамт дахин овог, нэр, төрсөн он сар, өдрийг </w:t>
      </w:r>
      <w:r>
        <w:rPr>
          <w:rFonts w:ascii="Arial" w:eastAsia="Arial" w:hAnsi="Arial" w:cs="Arial"/>
          <w:sz w:val="24"/>
          <w:szCs w:val="24"/>
        </w:rPr>
        <w:t>баталгаажуулна.</w:t>
      </w:r>
    </w:p>
    <w:p w14:paraId="33BA1909" w14:textId="768F3F72" w:rsidR="008A113F" w:rsidRPr="003C2883" w:rsidRDefault="008B6B2B" w:rsidP="003C2883">
      <w:pPr>
        <w:pStyle w:val="ListParagraph"/>
        <w:numPr>
          <w:ilvl w:val="1"/>
          <w:numId w:val="20"/>
        </w:numPr>
        <w:pBdr>
          <w:top w:val="nil"/>
          <w:left w:val="nil"/>
          <w:bottom w:val="nil"/>
          <w:right w:val="nil"/>
          <w:between w:val="nil"/>
        </w:pBdr>
        <w:tabs>
          <w:tab w:val="left" w:pos="900"/>
          <w:tab w:val="left" w:pos="990"/>
        </w:tabs>
        <w:jc w:val="both"/>
        <w:rPr>
          <w:rFonts w:ascii="Arial" w:eastAsia="Arial" w:hAnsi="Arial" w:cs="Arial"/>
          <w:sz w:val="24"/>
          <w:szCs w:val="24"/>
        </w:rPr>
      </w:pPr>
      <w:r w:rsidRPr="003C2883">
        <w:rPr>
          <w:rFonts w:ascii="Arial" w:eastAsia="Arial" w:hAnsi="Arial" w:cs="Arial"/>
          <w:bCs/>
          <w:sz w:val="24"/>
          <w:szCs w:val="24"/>
        </w:rPr>
        <w:t>Бугуйн зүү</w:t>
      </w:r>
      <w:r w:rsidRPr="00C73251">
        <w:rPr>
          <w:rFonts w:ascii="Arial" w:eastAsia="Arial" w:hAnsi="Arial" w:cs="Arial"/>
          <w:bCs/>
          <w:sz w:val="24"/>
          <w:szCs w:val="24"/>
        </w:rPr>
        <w:t>лт</w:t>
      </w:r>
      <w:r w:rsidR="008A113F" w:rsidRPr="003C2883">
        <w:rPr>
          <w:rFonts w:ascii="Arial" w:eastAsia="Arial" w:hAnsi="Arial" w:cs="Arial"/>
          <w:bCs/>
          <w:sz w:val="24"/>
          <w:szCs w:val="24"/>
        </w:rPr>
        <w:t xml:space="preserve"> нь дараах шаардлагыг хангасан байна. Үүнд:</w:t>
      </w:r>
    </w:p>
    <w:p w14:paraId="45BADD2C" w14:textId="6997D0C8" w:rsidR="008A113F" w:rsidRDefault="008A113F" w:rsidP="00F264AC">
      <w:pPr>
        <w:pStyle w:val="ListParagraph"/>
        <w:numPr>
          <w:ilvl w:val="2"/>
          <w:numId w:val="20"/>
        </w:numPr>
        <w:pBdr>
          <w:top w:val="nil"/>
          <w:left w:val="nil"/>
          <w:bottom w:val="nil"/>
          <w:right w:val="nil"/>
          <w:between w:val="nil"/>
        </w:pBdr>
        <w:tabs>
          <w:tab w:val="left" w:pos="990"/>
          <w:tab w:val="left" w:pos="1701"/>
        </w:tabs>
        <w:ind w:left="851" w:firstLine="0"/>
        <w:jc w:val="both"/>
        <w:rPr>
          <w:rFonts w:ascii="Arial" w:eastAsia="Arial" w:hAnsi="Arial" w:cs="Arial"/>
          <w:sz w:val="24"/>
          <w:szCs w:val="24"/>
        </w:rPr>
      </w:pPr>
      <w:r w:rsidRPr="00E00C48">
        <w:rPr>
          <w:rFonts w:ascii="Arial" w:eastAsia="Arial" w:hAnsi="Arial" w:cs="Arial"/>
          <w:sz w:val="24"/>
          <w:szCs w:val="24"/>
        </w:rPr>
        <w:t>Үйлчлүүлэгчийн</w:t>
      </w:r>
      <w:r w:rsidR="00AD16E5">
        <w:rPr>
          <w:rFonts w:ascii="Arial" w:eastAsia="Arial" w:hAnsi="Arial" w:cs="Arial"/>
          <w:sz w:val="24"/>
          <w:szCs w:val="24"/>
        </w:rPr>
        <w:t xml:space="preserve"> бугуйн зүүлт</w:t>
      </w:r>
      <w:r w:rsidRPr="00E00C48">
        <w:rPr>
          <w:rFonts w:ascii="Arial" w:eastAsia="Arial" w:hAnsi="Arial" w:cs="Arial"/>
          <w:sz w:val="24"/>
          <w:szCs w:val="24"/>
        </w:rPr>
        <w:t xml:space="preserve"> үйлч</w:t>
      </w:r>
      <w:r>
        <w:rPr>
          <w:rFonts w:ascii="Arial" w:eastAsia="Arial" w:hAnsi="Arial" w:cs="Arial"/>
          <w:sz w:val="24"/>
          <w:szCs w:val="24"/>
        </w:rPr>
        <w:t xml:space="preserve">лүүлэгч бүрт тохирох хэмжээтэй байх </w:t>
      </w:r>
    </w:p>
    <w:p w14:paraId="69B33256" w14:textId="77777777" w:rsidR="008A113F" w:rsidRDefault="008A113F" w:rsidP="008B6B2B">
      <w:pPr>
        <w:pStyle w:val="ListParagraph"/>
        <w:numPr>
          <w:ilvl w:val="2"/>
          <w:numId w:val="20"/>
        </w:numPr>
        <w:pBdr>
          <w:top w:val="nil"/>
          <w:left w:val="nil"/>
          <w:bottom w:val="nil"/>
          <w:right w:val="nil"/>
          <w:between w:val="nil"/>
        </w:pBdr>
        <w:tabs>
          <w:tab w:val="left" w:pos="900"/>
          <w:tab w:val="left" w:pos="990"/>
          <w:tab w:val="left" w:pos="1701"/>
        </w:tabs>
        <w:ind w:left="851" w:firstLine="0"/>
        <w:jc w:val="both"/>
        <w:rPr>
          <w:rFonts w:ascii="Arial" w:eastAsia="Arial" w:hAnsi="Arial" w:cs="Arial"/>
          <w:sz w:val="24"/>
          <w:szCs w:val="24"/>
        </w:rPr>
      </w:pPr>
      <w:r>
        <w:rPr>
          <w:rFonts w:ascii="Arial" w:eastAsia="Arial" w:hAnsi="Arial" w:cs="Arial"/>
          <w:sz w:val="24"/>
          <w:szCs w:val="24"/>
        </w:rPr>
        <w:t>Б</w:t>
      </w:r>
      <w:r w:rsidRPr="00E00C48">
        <w:rPr>
          <w:rFonts w:ascii="Arial" w:eastAsia="Arial" w:hAnsi="Arial" w:cs="Arial"/>
          <w:sz w:val="24"/>
          <w:szCs w:val="24"/>
        </w:rPr>
        <w:t xml:space="preserve">ат бөх, зөөлөн, уян </w:t>
      </w:r>
      <w:r>
        <w:rPr>
          <w:rFonts w:ascii="Arial" w:eastAsia="Arial" w:hAnsi="Arial" w:cs="Arial"/>
          <w:sz w:val="24"/>
          <w:szCs w:val="24"/>
        </w:rPr>
        <w:t>хатан, усны хамгаалалттай</w:t>
      </w:r>
    </w:p>
    <w:p w14:paraId="0C911FF5" w14:textId="3FCDC674" w:rsidR="008A113F" w:rsidRDefault="008A113F" w:rsidP="008B6B2B">
      <w:pPr>
        <w:pStyle w:val="ListParagraph"/>
        <w:numPr>
          <w:ilvl w:val="2"/>
          <w:numId w:val="20"/>
        </w:numPr>
        <w:pBdr>
          <w:top w:val="nil"/>
          <w:left w:val="nil"/>
          <w:bottom w:val="nil"/>
          <w:right w:val="nil"/>
          <w:between w:val="nil"/>
        </w:pBdr>
        <w:tabs>
          <w:tab w:val="left" w:pos="900"/>
          <w:tab w:val="left" w:pos="990"/>
          <w:tab w:val="left" w:pos="1701"/>
        </w:tabs>
        <w:ind w:left="851" w:firstLine="0"/>
        <w:jc w:val="both"/>
        <w:rPr>
          <w:rFonts w:ascii="Arial" w:eastAsia="Arial" w:hAnsi="Arial" w:cs="Arial"/>
          <w:sz w:val="24"/>
          <w:szCs w:val="24"/>
        </w:rPr>
      </w:pPr>
      <w:r>
        <w:rPr>
          <w:rFonts w:ascii="Arial" w:eastAsia="Arial" w:hAnsi="Arial" w:cs="Arial"/>
          <w:sz w:val="24"/>
          <w:szCs w:val="24"/>
        </w:rPr>
        <w:t>Харшил төрүүлэхгүй материалтай</w:t>
      </w:r>
    </w:p>
    <w:p w14:paraId="6A658DA8" w14:textId="2D4FCF25" w:rsidR="008A113F" w:rsidRDefault="008A113F" w:rsidP="008B6B2B">
      <w:pPr>
        <w:pStyle w:val="ListParagraph"/>
        <w:numPr>
          <w:ilvl w:val="2"/>
          <w:numId w:val="20"/>
        </w:numPr>
        <w:pBdr>
          <w:top w:val="nil"/>
          <w:left w:val="nil"/>
          <w:bottom w:val="nil"/>
          <w:right w:val="nil"/>
          <w:between w:val="nil"/>
        </w:pBdr>
        <w:tabs>
          <w:tab w:val="left" w:pos="900"/>
          <w:tab w:val="left" w:pos="990"/>
          <w:tab w:val="left" w:pos="1701"/>
        </w:tabs>
        <w:ind w:left="851" w:firstLine="0"/>
        <w:jc w:val="both"/>
        <w:rPr>
          <w:rFonts w:ascii="Arial" w:eastAsia="Arial" w:hAnsi="Arial" w:cs="Arial"/>
          <w:sz w:val="24"/>
          <w:szCs w:val="24"/>
        </w:rPr>
      </w:pPr>
      <w:r>
        <w:rPr>
          <w:rFonts w:ascii="Arial" w:eastAsia="Arial" w:hAnsi="Arial" w:cs="Arial"/>
          <w:sz w:val="24"/>
          <w:szCs w:val="24"/>
        </w:rPr>
        <w:t>Г</w:t>
      </w:r>
      <w:r w:rsidRPr="00E00C48">
        <w:rPr>
          <w:rFonts w:ascii="Arial" w:eastAsia="Arial" w:hAnsi="Arial" w:cs="Arial"/>
          <w:sz w:val="24"/>
          <w:szCs w:val="24"/>
        </w:rPr>
        <w:t xml:space="preserve">ар угаалга болон ариутгалын бодист тэсвэртэй </w:t>
      </w:r>
    </w:p>
    <w:p w14:paraId="11E9985F" w14:textId="05AE6000" w:rsidR="00AD16E5" w:rsidRPr="00957569" w:rsidRDefault="00207387" w:rsidP="00AD16E5">
      <w:pPr>
        <w:pStyle w:val="ListParagraph"/>
        <w:numPr>
          <w:ilvl w:val="2"/>
          <w:numId w:val="20"/>
        </w:numPr>
        <w:pBdr>
          <w:top w:val="nil"/>
          <w:left w:val="nil"/>
          <w:bottom w:val="nil"/>
          <w:right w:val="nil"/>
          <w:between w:val="nil"/>
        </w:pBdr>
        <w:tabs>
          <w:tab w:val="left" w:pos="900"/>
          <w:tab w:val="left" w:pos="990"/>
          <w:tab w:val="left" w:pos="1701"/>
        </w:tabs>
        <w:ind w:left="851" w:firstLine="0"/>
        <w:jc w:val="both"/>
        <w:rPr>
          <w:rFonts w:ascii="Arial" w:eastAsia="Arial" w:hAnsi="Arial" w:cs="Arial"/>
          <w:sz w:val="24"/>
          <w:szCs w:val="24"/>
        </w:rPr>
      </w:pPr>
      <w:r>
        <w:rPr>
          <w:rFonts w:ascii="Arial" w:eastAsia="Arial" w:hAnsi="Arial" w:cs="Arial"/>
          <w:sz w:val="24"/>
          <w:szCs w:val="24"/>
        </w:rPr>
        <w:t>Нэг удаагийн хэрэглээний байх</w:t>
      </w:r>
    </w:p>
    <w:p w14:paraId="3AB9C036" w14:textId="3076DD5B" w:rsidR="00B97104" w:rsidRDefault="00753497" w:rsidP="00E2532C">
      <w:pPr>
        <w:pStyle w:val="ListParagraph"/>
        <w:numPr>
          <w:ilvl w:val="1"/>
          <w:numId w:val="20"/>
        </w:numPr>
        <w:pBdr>
          <w:top w:val="nil"/>
          <w:left w:val="nil"/>
          <w:bottom w:val="nil"/>
          <w:right w:val="nil"/>
          <w:between w:val="nil"/>
        </w:pBdr>
        <w:tabs>
          <w:tab w:val="left" w:pos="0"/>
          <w:tab w:val="left" w:pos="720"/>
        </w:tabs>
        <w:ind w:left="0" w:firstLine="0"/>
        <w:jc w:val="both"/>
        <w:rPr>
          <w:rFonts w:ascii="Arial" w:eastAsia="Arial" w:hAnsi="Arial" w:cs="Arial"/>
          <w:sz w:val="24"/>
          <w:szCs w:val="24"/>
        </w:rPr>
      </w:pPr>
      <w:r w:rsidRPr="00753497">
        <w:rPr>
          <w:rFonts w:ascii="Arial" w:eastAsia="Arial" w:hAnsi="Arial" w:cs="Arial"/>
          <w:sz w:val="24"/>
          <w:szCs w:val="24"/>
        </w:rPr>
        <w:t>Бу</w:t>
      </w:r>
      <w:r w:rsidR="00207387">
        <w:rPr>
          <w:rFonts w:ascii="Arial" w:eastAsia="Arial" w:hAnsi="Arial" w:cs="Arial"/>
          <w:sz w:val="24"/>
          <w:szCs w:val="24"/>
        </w:rPr>
        <w:t xml:space="preserve">гуйн зүүлт дээрх мэдээлэл буруу, </w:t>
      </w:r>
      <w:r w:rsidRPr="00753497">
        <w:rPr>
          <w:rFonts w:ascii="Arial" w:eastAsia="Arial" w:hAnsi="Arial" w:cs="Arial"/>
          <w:sz w:val="24"/>
          <w:szCs w:val="24"/>
        </w:rPr>
        <w:t>арилсан</w:t>
      </w:r>
      <w:r w:rsidR="00207387">
        <w:rPr>
          <w:rFonts w:ascii="Arial" w:eastAsia="Arial" w:hAnsi="Arial" w:cs="Arial"/>
          <w:sz w:val="24"/>
          <w:szCs w:val="24"/>
        </w:rPr>
        <w:t>,</w:t>
      </w:r>
      <w:r w:rsidR="00207387" w:rsidRPr="00207387">
        <w:rPr>
          <w:rFonts w:ascii="Arial" w:eastAsia="Arial" w:hAnsi="Arial" w:cs="Arial"/>
          <w:sz w:val="24"/>
          <w:szCs w:val="24"/>
        </w:rPr>
        <w:t xml:space="preserve"> </w:t>
      </w:r>
      <w:r w:rsidR="00207387" w:rsidRPr="00753497">
        <w:rPr>
          <w:rFonts w:ascii="Arial" w:eastAsia="Arial" w:hAnsi="Arial" w:cs="Arial"/>
          <w:sz w:val="24"/>
          <w:szCs w:val="24"/>
        </w:rPr>
        <w:t>гээгдсэн</w:t>
      </w:r>
      <w:r w:rsidRPr="00753497">
        <w:rPr>
          <w:rFonts w:ascii="Arial" w:eastAsia="Arial" w:hAnsi="Arial" w:cs="Arial"/>
          <w:sz w:val="24"/>
          <w:szCs w:val="24"/>
        </w:rPr>
        <w:t xml:space="preserve"> бол зөв мэдээлэлтэй бугуйн зүүлтээр </w:t>
      </w:r>
      <w:r w:rsidR="00207387" w:rsidRPr="00207387">
        <w:rPr>
          <w:rFonts w:ascii="Arial" w:eastAsia="Arial" w:hAnsi="Arial" w:cs="Arial"/>
          <w:sz w:val="24"/>
          <w:szCs w:val="24"/>
        </w:rPr>
        <w:t xml:space="preserve">нэн даруй </w:t>
      </w:r>
      <w:r w:rsidR="00207387">
        <w:rPr>
          <w:rFonts w:ascii="Arial" w:eastAsia="Arial" w:hAnsi="Arial" w:cs="Arial"/>
          <w:sz w:val="24"/>
          <w:szCs w:val="24"/>
        </w:rPr>
        <w:t>сольж үйлчлүүлэгчийн</w:t>
      </w:r>
      <w:r w:rsidRPr="00753497">
        <w:rPr>
          <w:rFonts w:ascii="Arial" w:eastAsia="Arial" w:hAnsi="Arial" w:cs="Arial"/>
          <w:sz w:val="24"/>
          <w:szCs w:val="24"/>
        </w:rPr>
        <w:t xml:space="preserve"> мэдээллийг дахин тулган</w:t>
      </w:r>
      <w:r w:rsidR="00207387">
        <w:rPr>
          <w:rFonts w:ascii="Arial" w:eastAsia="Arial" w:hAnsi="Arial" w:cs="Arial"/>
          <w:sz w:val="24"/>
          <w:szCs w:val="24"/>
        </w:rPr>
        <w:t>а.</w:t>
      </w:r>
      <w:r w:rsidRPr="00753497">
        <w:rPr>
          <w:rFonts w:ascii="Arial" w:eastAsia="Arial" w:hAnsi="Arial" w:cs="Arial"/>
          <w:sz w:val="24"/>
          <w:szCs w:val="24"/>
        </w:rPr>
        <w:t xml:space="preserve"> </w:t>
      </w:r>
    </w:p>
    <w:p w14:paraId="4FAC84AC" w14:textId="77777777" w:rsidR="00E2532C" w:rsidRPr="00E2532C" w:rsidRDefault="00753497" w:rsidP="00E2532C">
      <w:pPr>
        <w:pStyle w:val="ListParagraph"/>
        <w:numPr>
          <w:ilvl w:val="1"/>
          <w:numId w:val="20"/>
        </w:numPr>
        <w:pBdr>
          <w:top w:val="nil"/>
          <w:left w:val="nil"/>
          <w:bottom w:val="nil"/>
          <w:right w:val="nil"/>
          <w:between w:val="nil"/>
        </w:pBdr>
        <w:tabs>
          <w:tab w:val="left" w:pos="0"/>
          <w:tab w:val="left" w:pos="720"/>
        </w:tabs>
        <w:ind w:left="0" w:firstLine="0"/>
        <w:jc w:val="both"/>
        <w:rPr>
          <w:rFonts w:ascii="Arial" w:eastAsia="Arial" w:hAnsi="Arial" w:cs="Arial"/>
          <w:sz w:val="24"/>
          <w:szCs w:val="24"/>
        </w:rPr>
      </w:pPr>
      <w:r w:rsidRPr="00753497">
        <w:rPr>
          <w:rFonts w:ascii="Arial" w:eastAsia="Arial" w:hAnsi="Arial" w:cs="Arial"/>
          <w:sz w:val="24"/>
          <w:szCs w:val="24"/>
        </w:rPr>
        <w:t xml:space="preserve"> </w:t>
      </w:r>
      <w:r w:rsidR="00AD16E5" w:rsidRPr="00E2532C">
        <w:rPr>
          <w:rFonts w:ascii="Arial" w:eastAsia="Arial" w:hAnsi="Arial" w:cs="Arial"/>
          <w:sz w:val="24"/>
          <w:szCs w:val="24"/>
        </w:rPr>
        <w:t>Үйлчлүүлэгчий</w:t>
      </w:r>
      <w:r w:rsidRPr="00E2532C">
        <w:rPr>
          <w:rFonts w:ascii="Arial" w:eastAsia="Arial" w:hAnsi="Arial" w:cs="Arial"/>
          <w:sz w:val="24"/>
          <w:szCs w:val="24"/>
        </w:rPr>
        <w:t>н ялган таних бугуйн зүүлтийг эмнэлгээс гартал зүүлгэнэ.</w:t>
      </w:r>
    </w:p>
    <w:p w14:paraId="45BE95DA" w14:textId="6A7E6D9E" w:rsidR="00957569" w:rsidRPr="00E2532C" w:rsidRDefault="00753497" w:rsidP="00957569">
      <w:pPr>
        <w:pStyle w:val="ListParagraph"/>
        <w:numPr>
          <w:ilvl w:val="1"/>
          <w:numId w:val="20"/>
        </w:numPr>
        <w:pBdr>
          <w:top w:val="nil"/>
          <w:left w:val="nil"/>
          <w:bottom w:val="nil"/>
          <w:right w:val="nil"/>
          <w:between w:val="nil"/>
        </w:pBdr>
        <w:tabs>
          <w:tab w:val="left" w:pos="0"/>
          <w:tab w:val="left" w:pos="709"/>
        </w:tabs>
        <w:ind w:left="0" w:firstLine="0"/>
        <w:jc w:val="both"/>
        <w:rPr>
          <w:rFonts w:ascii="Arial" w:eastAsia="Arial" w:hAnsi="Arial" w:cs="Arial"/>
          <w:sz w:val="28"/>
          <w:szCs w:val="24"/>
        </w:rPr>
      </w:pPr>
      <w:r w:rsidRPr="00E2532C">
        <w:rPr>
          <w:rFonts w:ascii="Arial" w:eastAsia="Arial" w:hAnsi="Arial" w:cs="Arial"/>
          <w:sz w:val="24"/>
          <w:szCs w:val="24"/>
        </w:rPr>
        <w:t xml:space="preserve"> </w:t>
      </w:r>
      <w:r w:rsidR="00957569" w:rsidRPr="00E2532C">
        <w:rPr>
          <w:rFonts w:ascii="Arial" w:eastAsia="Arial" w:hAnsi="Arial" w:cs="Arial"/>
          <w:sz w:val="24"/>
        </w:rPr>
        <w:t>Хэрэв үйлчлүүлэгч бугуйн зүүлт зүүх боломжгүй (тухайлбал олон гуурс болон тоног төхөөрөмжтэй холбосон</w:t>
      </w:r>
      <w:r w:rsidR="00F264AC">
        <w:rPr>
          <w:rFonts w:ascii="Arial" w:eastAsia="Arial" w:hAnsi="Arial" w:cs="Arial"/>
          <w:sz w:val="24"/>
        </w:rPr>
        <w:t>, хөгжлийн бэрхшээлтэй</w:t>
      </w:r>
      <w:r w:rsidR="00957569" w:rsidRPr="00E2532C">
        <w:rPr>
          <w:rFonts w:ascii="Arial" w:eastAsia="Arial" w:hAnsi="Arial" w:cs="Arial"/>
          <w:sz w:val="24"/>
        </w:rPr>
        <w:t xml:space="preserve"> гэх мэт) тохиолдолд эмнэлгийн хувцсанд бэхлэх эсвэл </w:t>
      </w:r>
      <w:r w:rsidR="00957569">
        <w:rPr>
          <w:rFonts w:ascii="Arial" w:eastAsia="Arial" w:hAnsi="Arial" w:cs="Arial"/>
          <w:sz w:val="24"/>
        </w:rPr>
        <w:t xml:space="preserve">биеийн </w:t>
      </w:r>
      <w:r w:rsidR="00957569" w:rsidRPr="00E2532C">
        <w:rPr>
          <w:rFonts w:ascii="Arial" w:eastAsia="Arial" w:hAnsi="Arial" w:cs="Arial"/>
          <w:sz w:val="24"/>
        </w:rPr>
        <w:t>б</w:t>
      </w:r>
      <w:r w:rsidR="00957569">
        <w:rPr>
          <w:rFonts w:ascii="Arial" w:eastAsia="Arial" w:hAnsi="Arial" w:cs="Arial"/>
          <w:sz w:val="24"/>
        </w:rPr>
        <w:t xml:space="preserve">оломжит бусад </w:t>
      </w:r>
      <w:r w:rsidR="00957569" w:rsidRPr="00E2532C">
        <w:rPr>
          <w:rFonts w:ascii="Arial" w:eastAsia="Arial" w:hAnsi="Arial" w:cs="Arial"/>
          <w:sz w:val="24"/>
        </w:rPr>
        <w:t>хэсэгт зүү</w:t>
      </w:r>
      <w:r w:rsidR="00957569" w:rsidRPr="00E2532C">
        <w:rPr>
          <w:rFonts w:ascii="Arial" w:eastAsia="Microsoft YaHei" w:hAnsi="Arial" w:cs="Arial"/>
          <w:sz w:val="24"/>
        </w:rPr>
        <w:t>ж</w:t>
      </w:r>
      <w:r w:rsidR="00957569" w:rsidRPr="00E2532C">
        <w:rPr>
          <w:rFonts w:ascii="Arial" w:eastAsia="Arial" w:hAnsi="Arial" w:cs="Arial"/>
          <w:sz w:val="24"/>
        </w:rPr>
        <w:t xml:space="preserve"> </w:t>
      </w:r>
      <w:r w:rsidR="00957569" w:rsidRPr="00E2532C">
        <w:rPr>
          <w:rFonts w:ascii="Arial" w:eastAsia="Microsoft YaHei" w:hAnsi="Arial" w:cs="Arial"/>
          <w:sz w:val="24"/>
        </w:rPr>
        <w:t>болно</w:t>
      </w:r>
      <w:r w:rsidR="00957569" w:rsidRPr="00E2532C">
        <w:rPr>
          <w:rFonts w:ascii="Arial" w:eastAsia="Arial" w:hAnsi="Arial" w:cs="Arial"/>
          <w:sz w:val="24"/>
        </w:rPr>
        <w:t>.</w:t>
      </w:r>
    </w:p>
    <w:p w14:paraId="5DFAD3C5" w14:textId="077C3149" w:rsidR="003C2883" w:rsidRDefault="003C2883" w:rsidP="00E2532C">
      <w:pPr>
        <w:pStyle w:val="ListParagraph"/>
        <w:numPr>
          <w:ilvl w:val="1"/>
          <w:numId w:val="20"/>
        </w:numPr>
        <w:pBdr>
          <w:top w:val="nil"/>
          <w:left w:val="nil"/>
          <w:bottom w:val="nil"/>
          <w:right w:val="nil"/>
          <w:between w:val="nil"/>
        </w:pBdr>
        <w:tabs>
          <w:tab w:val="left" w:pos="0"/>
          <w:tab w:val="left" w:pos="720"/>
        </w:tabs>
        <w:ind w:left="0" w:firstLine="0"/>
        <w:jc w:val="both"/>
        <w:rPr>
          <w:rFonts w:ascii="Arial" w:eastAsia="Arial" w:hAnsi="Arial" w:cs="Arial"/>
          <w:sz w:val="24"/>
          <w:szCs w:val="24"/>
        </w:rPr>
      </w:pPr>
      <w:r w:rsidRPr="00E2532C">
        <w:rPr>
          <w:rFonts w:ascii="Arial" w:eastAsia="Arial" w:hAnsi="Arial" w:cs="Arial"/>
          <w:sz w:val="24"/>
          <w:szCs w:val="24"/>
        </w:rPr>
        <w:t>Үйлчлүүлэгч нас барсан тохиолдолд бугуйн зүү</w:t>
      </w:r>
      <w:r w:rsidRPr="00E2532C">
        <w:rPr>
          <w:rFonts w:ascii="Arial" w:eastAsia="Microsoft YaHei" w:hAnsi="Arial" w:cs="Arial"/>
          <w:sz w:val="24"/>
          <w:szCs w:val="24"/>
        </w:rPr>
        <w:t>лт</w:t>
      </w:r>
      <w:r w:rsidRPr="00E2532C">
        <w:rPr>
          <w:rFonts w:ascii="Arial" w:eastAsia="Arial" w:hAnsi="Arial" w:cs="Arial"/>
          <w:sz w:val="24"/>
          <w:szCs w:val="24"/>
        </w:rPr>
        <w:t xml:space="preserve"> </w:t>
      </w:r>
      <w:r w:rsidRPr="00E2532C">
        <w:rPr>
          <w:rFonts w:ascii="Arial" w:eastAsia="Microsoft YaHei" w:hAnsi="Arial" w:cs="Arial"/>
          <w:sz w:val="24"/>
          <w:szCs w:val="24"/>
        </w:rPr>
        <w:t>дээрх</w:t>
      </w:r>
      <w:r w:rsidRPr="00E2532C">
        <w:rPr>
          <w:rFonts w:ascii="Arial" w:eastAsia="Arial" w:hAnsi="Arial" w:cs="Arial"/>
          <w:sz w:val="24"/>
          <w:szCs w:val="24"/>
        </w:rPr>
        <w:t xml:space="preserve"> </w:t>
      </w:r>
      <w:r w:rsidRPr="00E2532C">
        <w:rPr>
          <w:rFonts w:ascii="Arial" w:eastAsia="Microsoft YaHei" w:hAnsi="Arial" w:cs="Arial"/>
          <w:sz w:val="24"/>
          <w:szCs w:val="24"/>
        </w:rPr>
        <w:t>мэдээллийг</w:t>
      </w:r>
      <w:r w:rsidRPr="00E2532C">
        <w:rPr>
          <w:rFonts w:ascii="Arial" w:eastAsia="Arial" w:hAnsi="Arial" w:cs="Arial"/>
          <w:sz w:val="24"/>
          <w:szCs w:val="24"/>
        </w:rPr>
        <w:t xml:space="preserve"> </w:t>
      </w:r>
      <w:r w:rsidRPr="00E2532C">
        <w:rPr>
          <w:rFonts w:ascii="Arial" w:eastAsia="Microsoft YaHei" w:hAnsi="Arial" w:cs="Arial"/>
          <w:sz w:val="24"/>
          <w:szCs w:val="24"/>
        </w:rPr>
        <w:t>нягтлан</w:t>
      </w:r>
      <w:r w:rsidRPr="00E2532C">
        <w:rPr>
          <w:rFonts w:ascii="Arial" w:eastAsia="Arial" w:hAnsi="Arial" w:cs="Arial"/>
          <w:sz w:val="24"/>
          <w:szCs w:val="24"/>
        </w:rPr>
        <w:t xml:space="preserve">, </w:t>
      </w:r>
      <w:r w:rsidRPr="00E2532C">
        <w:rPr>
          <w:rFonts w:ascii="Arial" w:eastAsia="Microsoft YaHei" w:hAnsi="Arial" w:cs="Arial"/>
          <w:sz w:val="24"/>
          <w:szCs w:val="24"/>
        </w:rPr>
        <w:t>бугуйн</w:t>
      </w:r>
      <w:r w:rsidRPr="00E2532C">
        <w:rPr>
          <w:rFonts w:ascii="Arial" w:eastAsia="Arial" w:hAnsi="Arial" w:cs="Arial"/>
          <w:sz w:val="24"/>
          <w:szCs w:val="24"/>
        </w:rPr>
        <w:t xml:space="preserve"> </w:t>
      </w:r>
      <w:r w:rsidRPr="00E2532C">
        <w:rPr>
          <w:rFonts w:ascii="Arial" w:eastAsia="Microsoft YaHei" w:hAnsi="Arial" w:cs="Arial"/>
          <w:sz w:val="24"/>
          <w:szCs w:val="24"/>
        </w:rPr>
        <w:t>з</w:t>
      </w:r>
      <w:r w:rsidRPr="00E2532C">
        <w:rPr>
          <w:rFonts w:ascii="Arial" w:eastAsia="Arial" w:hAnsi="Arial" w:cs="Arial"/>
          <w:sz w:val="24"/>
          <w:szCs w:val="24"/>
        </w:rPr>
        <w:t>үү</w:t>
      </w:r>
      <w:r w:rsidRPr="00E2532C">
        <w:rPr>
          <w:rFonts w:ascii="Arial" w:eastAsia="Microsoft YaHei" w:hAnsi="Arial" w:cs="Arial"/>
          <w:sz w:val="24"/>
          <w:szCs w:val="24"/>
        </w:rPr>
        <w:t>лт</w:t>
      </w:r>
      <w:r w:rsidRPr="00E2532C">
        <w:rPr>
          <w:rFonts w:ascii="Arial" w:eastAsia="Arial" w:hAnsi="Arial" w:cs="Arial"/>
          <w:sz w:val="24"/>
          <w:szCs w:val="24"/>
        </w:rPr>
        <w:t>ийг тайлалгү</w:t>
      </w:r>
      <w:r w:rsidRPr="00E2532C">
        <w:rPr>
          <w:rFonts w:ascii="Arial" w:eastAsia="Microsoft YaHei" w:hAnsi="Arial" w:cs="Arial"/>
          <w:sz w:val="24"/>
          <w:szCs w:val="24"/>
        </w:rPr>
        <w:t>й</w:t>
      </w:r>
      <w:r w:rsidRPr="00E2532C">
        <w:rPr>
          <w:rFonts w:ascii="Arial" w:eastAsia="Arial" w:hAnsi="Arial" w:cs="Arial"/>
          <w:sz w:val="24"/>
          <w:szCs w:val="24"/>
        </w:rPr>
        <w:t xml:space="preserve"> </w:t>
      </w:r>
      <w:r w:rsidRPr="00E2532C">
        <w:rPr>
          <w:rFonts w:ascii="Arial" w:eastAsia="Microsoft YaHei" w:hAnsi="Arial" w:cs="Arial"/>
          <w:sz w:val="24"/>
          <w:szCs w:val="24"/>
        </w:rPr>
        <w:t>шарил</w:t>
      </w:r>
      <w:r w:rsidRPr="00E2532C">
        <w:rPr>
          <w:rFonts w:ascii="Arial" w:eastAsia="Arial" w:hAnsi="Arial" w:cs="Arial"/>
          <w:sz w:val="24"/>
          <w:szCs w:val="24"/>
        </w:rPr>
        <w:t xml:space="preserve"> </w:t>
      </w:r>
      <w:r w:rsidRPr="00E2532C">
        <w:rPr>
          <w:rFonts w:ascii="Arial" w:eastAsia="Microsoft YaHei" w:hAnsi="Arial" w:cs="Arial"/>
          <w:sz w:val="24"/>
          <w:szCs w:val="24"/>
        </w:rPr>
        <w:t>хадгалах</w:t>
      </w:r>
      <w:r w:rsidRPr="00E2532C">
        <w:rPr>
          <w:rFonts w:ascii="Arial" w:eastAsia="Arial" w:hAnsi="Arial" w:cs="Arial"/>
          <w:sz w:val="24"/>
          <w:szCs w:val="24"/>
        </w:rPr>
        <w:t xml:space="preserve"> ө</w:t>
      </w:r>
      <w:r w:rsidRPr="00E2532C">
        <w:rPr>
          <w:rFonts w:ascii="Arial" w:eastAsia="Microsoft YaHei" w:hAnsi="Arial" w:cs="Arial"/>
          <w:sz w:val="24"/>
          <w:szCs w:val="24"/>
        </w:rPr>
        <w:t>р</w:t>
      </w:r>
      <w:r w:rsidRPr="00E2532C">
        <w:rPr>
          <w:rFonts w:ascii="Arial" w:eastAsia="Arial" w:hAnsi="Arial" w:cs="Arial"/>
          <w:sz w:val="24"/>
          <w:szCs w:val="24"/>
        </w:rPr>
        <w:t xml:space="preserve">өө </w:t>
      </w:r>
      <w:r w:rsidRPr="00E2532C">
        <w:rPr>
          <w:rFonts w:ascii="Arial" w:eastAsia="Microsoft YaHei" w:hAnsi="Arial" w:cs="Arial"/>
          <w:sz w:val="24"/>
          <w:szCs w:val="24"/>
        </w:rPr>
        <w:t>р</w:t>
      </w:r>
      <w:r w:rsidRPr="00E2532C">
        <w:rPr>
          <w:rFonts w:ascii="Arial" w:eastAsia="Arial" w:hAnsi="Arial" w:cs="Arial"/>
          <w:sz w:val="24"/>
          <w:szCs w:val="24"/>
        </w:rPr>
        <w:t xml:space="preserve">үү </w:t>
      </w:r>
      <w:r w:rsidRPr="00E2532C">
        <w:rPr>
          <w:rFonts w:ascii="Arial" w:eastAsia="Microsoft YaHei" w:hAnsi="Arial" w:cs="Arial"/>
          <w:sz w:val="24"/>
          <w:szCs w:val="24"/>
        </w:rPr>
        <w:t>з</w:t>
      </w:r>
      <w:r w:rsidRPr="00E2532C">
        <w:rPr>
          <w:rFonts w:ascii="Arial" w:eastAsia="Arial" w:hAnsi="Arial" w:cs="Arial"/>
          <w:sz w:val="24"/>
          <w:szCs w:val="24"/>
        </w:rPr>
        <w:t>өө</w:t>
      </w:r>
      <w:r w:rsidRPr="00E2532C">
        <w:rPr>
          <w:rFonts w:ascii="Arial" w:eastAsia="Microsoft YaHei" w:hAnsi="Arial" w:cs="Arial"/>
          <w:sz w:val="24"/>
          <w:szCs w:val="24"/>
        </w:rPr>
        <w:t>в</w:t>
      </w:r>
      <w:r w:rsidRPr="00E2532C">
        <w:rPr>
          <w:rFonts w:ascii="Arial" w:eastAsia="Arial" w:hAnsi="Arial" w:cs="Arial"/>
          <w:sz w:val="24"/>
          <w:szCs w:val="24"/>
        </w:rPr>
        <w:t>ө</w:t>
      </w:r>
      <w:r w:rsidRPr="00E2532C">
        <w:rPr>
          <w:rFonts w:ascii="Arial" w:eastAsia="Microsoft YaHei" w:hAnsi="Arial" w:cs="Arial"/>
          <w:sz w:val="24"/>
          <w:szCs w:val="24"/>
        </w:rPr>
        <w:t>рл</w:t>
      </w:r>
      <w:r w:rsidRPr="00E2532C">
        <w:rPr>
          <w:rFonts w:ascii="Arial" w:eastAsia="Arial" w:hAnsi="Arial" w:cs="Arial"/>
          <w:sz w:val="24"/>
          <w:szCs w:val="24"/>
        </w:rPr>
        <w:t>ө</w:t>
      </w:r>
      <w:r w:rsidRPr="00E2532C">
        <w:rPr>
          <w:rFonts w:ascii="Arial" w:eastAsia="Microsoft YaHei" w:hAnsi="Arial" w:cs="Arial"/>
          <w:sz w:val="24"/>
          <w:szCs w:val="24"/>
        </w:rPr>
        <w:t>н</w:t>
      </w:r>
      <w:r w:rsidRPr="00E2532C">
        <w:rPr>
          <w:rFonts w:ascii="Arial" w:eastAsia="Arial" w:hAnsi="Arial" w:cs="Arial"/>
          <w:sz w:val="24"/>
          <w:szCs w:val="24"/>
        </w:rPr>
        <w:t>ө.</w:t>
      </w:r>
    </w:p>
    <w:p w14:paraId="6F6B323F" w14:textId="53DF3A3D" w:rsidR="00165F04" w:rsidRPr="00F264AC" w:rsidRDefault="00F264AC" w:rsidP="00F264AC">
      <w:pPr>
        <w:pStyle w:val="ListParagraph"/>
        <w:numPr>
          <w:ilvl w:val="1"/>
          <w:numId w:val="20"/>
        </w:numPr>
        <w:pBdr>
          <w:top w:val="nil"/>
          <w:left w:val="nil"/>
          <w:bottom w:val="nil"/>
          <w:right w:val="nil"/>
          <w:between w:val="nil"/>
        </w:pBdr>
        <w:tabs>
          <w:tab w:val="left" w:pos="0"/>
          <w:tab w:val="left" w:pos="720"/>
        </w:tabs>
        <w:ind w:left="0" w:firstLine="0"/>
        <w:jc w:val="both"/>
        <w:rPr>
          <w:rFonts w:ascii="Arial" w:eastAsia="Arial" w:hAnsi="Arial" w:cs="Arial"/>
          <w:sz w:val="28"/>
          <w:szCs w:val="24"/>
        </w:rPr>
      </w:pPr>
      <w:r>
        <w:rPr>
          <w:rFonts w:ascii="Arial" w:eastAsia="Arial" w:hAnsi="Arial" w:cs="Arial"/>
          <w:sz w:val="24"/>
        </w:rPr>
        <w:t>Ү</w:t>
      </w:r>
      <w:r w:rsidR="00CC2AF6" w:rsidRPr="00F264AC">
        <w:rPr>
          <w:rFonts w:ascii="Arial" w:eastAsia="Arial" w:hAnsi="Arial" w:cs="Arial"/>
          <w:sz w:val="24"/>
        </w:rPr>
        <w:t>йлчлүүлэгч бугуйн зүүлт зүүхээс татгалзвал гарч болох эрсдэлийг о</w:t>
      </w:r>
      <w:r w:rsidR="00165F04" w:rsidRPr="00F264AC">
        <w:rPr>
          <w:rFonts w:ascii="Arial" w:eastAsia="Arial" w:hAnsi="Arial" w:cs="Arial"/>
          <w:sz w:val="24"/>
        </w:rPr>
        <w:t xml:space="preserve">йлгуулж тайлбарлана. </w:t>
      </w:r>
    </w:p>
    <w:p w14:paraId="3D683BD4" w14:textId="1F98CCF5" w:rsidR="00A6156A" w:rsidRDefault="007A19C9">
      <w:pPr>
        <w:pBdr>
          <w:top w:val="nil"/>
          <w:left w:val="nil"/>
          <w:bottom w:val="nil"/>
          <w:right w:val="nil"/>
          <w:between w:val="nil"/>
        </w:pBdr>
        <w:tabs>
          <w:tab w:val="left" w:pos="540"/>
          <w:tab w:val="left" w:pos="630"/>
          <w:tab w:val="left" w:pos="900"/>
          <w:tab w:val="left" w:pos="990"/>
        </w:tabs>
        <w:spacing w:line="276" w:lineRule="auto"/>
        <w:jc w:val="both"/>
        <w:rPr>
          <w:rFonts w:ascii="Arial" w:eastAsia="Arial" w:hAnsi="Arial" w:cs="Arial"/>
          <w:b/>
          <w:szCs w:val="24"/>
        </w:rPr>
      </w:pPr>
      <w:r>
        <w:rPr>
          <w:rFonts w:ascii="Arial" w:eastAsia="Arial" w:hAnsi="Arial" w:cs="Arial"/>
          <w:b/>
          <w:szCs w:val="24"/>
        </w:rPr>
        <w:t>Тав.</w:t>
      </w:r>
      <w:r w:rsidR="00A6156A" w:rsidRPr="00E00C48">
        <w:rPr>
          <w:rFonts w:ascii="Arial" w:eastAsia="Arial" w:hAnsi="Arial" w:cs="Arial"/>
          <w:b/>
          <w:szCs w:val="24"/>
        </w:rPr>
        <w:t xml:space="preserve"> </w:t>
      </w:r>
      <w:r w:rsidR="00C84CA7" w:rsidRPr="00E00C48">
        <w:rPr>
          <w:rFonts w:ascii="Arial" w:eastAsia="Arial" w:hAnsi="Arial" w:cs="Arial"/>
          <w:b/>
          <w:szCs w:val="24"/>
        </w:rPr>
        <w:t>Харилцааны бэрхшэ</w:t>
      </w:r>
      <w:r w:rsidR="00207387">
        <w:rPr>
          <w:rFonts w:ascii="Arial" w:eastAsia="Arial" w:hAnsi="Arial" w:cs="Arial"/>
          <w:b/>
          <w:szCs w:val="24"/>
        </w:rPr>
        <w:t xml:space="preserve">элтэй </w:t>
      </w:r>
      <w:r w:rsidR="00B46142">
        <w:rPr>
          <w:rFonts w:ascii="Arial" w:eastAsia="Arial" w:hAnsi="Arial" w:cs="Arial"/>
          <w:b/>
          <w:szCs w:val="24"/>
        </w:rPr>
        <w:t xml:space="preserve">буюу аман харилцаа үүсгэх боломжгүй </w:t>
      </w:r>
      <w:r w:rsidR="00207387">
        <w:rPr>
          <w:rFonts w:ascii="Arial" w:eastAsia="Arial" w:hAnsi="Arial" w:cs="Arial"/>
          <w:b/>
          <w:szCs w:val="24"/>
        </w:rPr>
        <w:t>үйлчлүүлэгчийг танин тодруулах</w:t>
      </w:r>
      <w:r w:rsidR="00C84CA7" w:rsidRPr="00E00C48">
        <w:rPr>
          <w:rFonts w:ascii="Arial" w:eastAsia="Arial" w:hAnsi="Arial" w:cs="Arial"/>
          <w:b/>
          <w:szCs w:val="24"/>
        </w:rPr>
        <w:t xml:space="preserve"> </w:t>
      </w:r>
    </w:p>
    <w:p w14:paraId="689C3D74" w14:textId="77777777" w:rsidR="0081704D" w:rsidRPr="0081704D" w:rsidRDefault="0081704D">
      <w:pPr>
        <w:pBdr>
          <w:top w:val="nil"/>
          <w:left w:val="nil"/>
          <w:bottom w:val="nil"/>
          <w:right w:val="nil"/>
          <w:between w:val="nil"/>
        </w:pBdr>
        <w:tabs>
          <w:tab w:val="left" w:pos="540"/>
          <w:tab w:val="left" w:pos="630"/>
          <w:tab w:val="left" w:pos="900"/>
          <w:tab w:val="left" w:pos="990"/>
        </w:tabs>
        <w:spacing w:line="276" w:lineRule="auto"/>
        <w:jc w:val="both"/>
        <w:rPr>
          <w:rFonts w:ascii="Arial" w:eastAsia="Arial" w:hAnsi="Arial" w:cs="Arial"/>
          <w:b/>
          <w:szCs w:val="24"/>
        </w:rPr>
      </w:pPr>
    </w:p>
    <w:p w14:paraId="6C257514" w14:textId="0F376319" w:rsidR="00B46142" w:rsidRDefault="00B46142" w:rsidP="00B46142">
      <w:pPr>
        <w:pStyle w:val="ListParagraph"/>
        <w:numPr>
          <w:ilvl w:val="1"/>
          <w:numId w:val="39"/>
        </w:numPr>
        <w:pBdr>
          <w:top w:val="nil"/>
          <w:left w:val="nil"/>
          <w:bottom w:val="nil"/>
          <w:right w:val="nil"/>
          <w:between w:val="nil"/>
        </w:pBdr>
        <w:tabs>
          <w:tab w:val="left" w:pos="900"/>
          <w:tab w:val="left" w:pos="990"/>
        </w:tabs>
        <w:ind w:left="426" w:hanging="426"/>
        <w:jc w:val="both"/>
        <w:rPr>
          <w:rFonts w:ascii="Arial" w:eastAsia="Arial" w:hAnsi="Arial" w:cs="Arial"/>
          <w:sz w:val="24"/>
          <w:szCs w:val="24"/>
        </w:rPr>
      </w:pPr>
      <w:r>
        <w:rPr>
          <w:rFonts w:ascii="Arial" w:eastAsia="Arial" w:hAnsi="Arial" w:cs="Arial"/>
          <w:szCs w:val="24"/>
        </w:rPr>
        <w:t xml:space="preserve"> </w:t>
      </w:r>
      <w:r w:rsidRPr="00B46142">
        <w:rPr>
          <w:rFonts w:ascii="Arial" w:eastAsia="Arial" w:hAnsi="Arial" w:cs="Arial"/>
          <w:sz w:val="24"/>
          <w:szCs w:val="24"/>
        </w:rPr>
        <w:t>Дараах тохиолдолд харилцааны бэрхшээлтэй</w:t>
      </w:r>
      <w:r>
        <w:rPr>
          <w:rFonts w:ascii="Arial" w:eastAsia="Arial" w:hAnsi="Arial" w:cs="Arial"/>
          <w:sz w:val="24"/>
          <w:szCs w:val="24"/>
        </w:rPr>
        <w:t xml:space="preserve"> </w:t>
      </w:r>
      <w:r w:rsidRPr="00B46142">
        <w:rPr>
          <w:rFonts w:ascii="Arial" w:eastAsia="Arial" w:hAnsi="Arial" w:cs="Arial"/>
          <w:sz w:val="24"/>
          <w:szCs w:val="24"/>
        </w:rPr>
        <w:t>буюу аман харилцаа үүсгэх боломжгүй</w:t>
      </w:r>
      <w:r w:rsidRPr="00B46142">
        <w:rPr>
          <w:rFonts w:ascii="Arial" w:eastAsia="Arial" w:hAnsi="Arial" w:cs="Arial"/>
          <w:b/>
          <w:sz w:val="24"/>
          <w:szCs w:val="24"/>
        </w:rPr>
        <w:t xml:space="preserve"> </w:t>
      </w:r>
      <w:r w:rsidRPr="00B46142">
        <w:rPr>
          <w:rFonts w:ascii="Arial" w:eastAsia="Arial" w:hAnsi="Arial" w:cs="Arial"/>
          <w:sz w:val="24"/>
          <w:szCs w:val="24"/>
        </w:rPr>
        <w:t>үйлчлүүлэгчид хамааруулна.</w:t>
      </w:r>
      <w:r>
        <w:rPr>
          <w:rFonts w:ascii="Arial" w:eastAsia="Arial" w:hAnsi="Arial" w:cs="Arial"/>
          <w:sz w:val="24"/>
          <w:szCs w:val="24"/>
        </w:rPr>
        <w:t xml:space="preserve"> Үүнд:</w:t>
      </w:r>
      <w:r w:rsidRPr="00B46142">
        <w:rPr>
          <w:rFonts w:ascii="Arial" w:eastAsia="Arial" w:hAnsi="Arial" w:cs="Arial"/>
          <w:sz w:val="24"/>
          <w:szCs w:val="24"/>
        </w:rPr>
        <w:t xml:space="preserve"> </w:t>
      </w:r>
    </w:p>
    <w:p w14:paraId="3AD71D5D" w14:textId="77777777" w:rsidR="00B46142" w:rsidRPr="00B46142" w:rsidRDefault="00B46142" w:rsidP="00B46142">
      <w:pPr>
        <w:pStyle w:val="ListParagraph"/>
        <w:numPr>
          <w:ilvl w:val="2"/>
          <w:numId w:val="39"/>
        </w:numPr>
        <w:pBdr>
          <w:top w:val="nil"/>
          <w:left w:val="nil"/>
          <w:bottom w:val="nil"/>
          <w:right w:val="nil"/>
          <w:between w:val="nil"/>
        </w:pBdr>
        <w:tabs>
          <w:tab w:val="left" w:pos="900"/>
          <w:tab w:val="left" w:pos="990"/>
        </w:tabs>
        <w:ind w:left="1701" w:hanging="850"/>
        <w:jc w:val="both"/>
        <w:rPr>
          <w:rFonts w:ascii="Arial" w:eastAsia="Arial" w:hAnsi="Arial" w:cs="Arial"/>
          <w:sz w:val="24"/>
          <w:szCs w:val="24"/>
        </w:rPr>
      </w:pPr>
      <w:r w:rsidRPr="00B46142">
        <w:rPr>
          <w:rFonts w:ascii="Arial" w:eastAsia="Arial" w:hAnsi="Arial" w:cs="Arial"/>
          <w:sz w:val="24"/>
          <w:szCs w:val="24"/>
        </w:rPr>
        <w:t xml:space="preserve">Түр зуурын харилцааны бэрхшээлтэй үйлчлүүлэгч (Ухаангүй, ихээр эм хэрэглэсэн, амьсгалын аппараттай байгаа, эрчимт эмчилгээний тасагт байгаа, сэрээх өрөөнд байгаа үйлчлүүлэгч) </w:t>
      </w:r>
    </w:p>
    <w:p w14:paraId="698E47E8" w14:textId="1464A164" w:rsidR="00B46142" w:rsidRPr="00B46142" w:rsidRDefault="00B46142" w:rsidP="00B46142">
      <w:pPr>
        <w:pStyle w:val="ListParagraph"/>
        <w:numPr>
          <w:ilvl w:val="2"/>
          <w:numId w:val="39"/>
        </w:numPr>
        <w:pBdr>
          <w:top w:val="nil"/>
          <w:left w:val="nil"/>
          <w:bottom w:val="nil"/>
          <w:right w:val="nil"/>
          <w:between w:val="nil"/>
        </w:pBdr>
        <w:tabs>
          <w:tab w:val="left" w:pos="900"/>
          <w:tab w:val="left" w:pos="990"/>
        </w:tabs>
        <w:ind w:left="1701" w:hanging="850"/>
        <w:jc w:val="both"/>
        <w:rPr>
          <w:rFonts w:ascii="Arial" w:eastAsia="Arial" w:hAnsi="Arial" w:cs="Arial"/>
          <w:sz w:val="24"/>
          <w:szCs w:val="24"/>
        </w:rPr>
      </w:pPr>
      <w:r w:rsidRPr="00B46142">
        <w:rPr>
          <w:rFonts w:ascii="Arial" w:eastAsia="Arial" w:hAnsi="Arial" w:cs="Arial"/>
          <w:sz w:val="24"/>
          <w:szCs w:val="24"/>
        </w:rPr>
        <w:t>Хэл</w:t>
      </w:r>
      <w:r>
        <w:rPr>
          <w:rFonts w:ascii="Arial" w:eastAsia="Arial" w:hAnsi="Arial" w:cs="Arial"/>
          <w:sz w:val="24"/>
          <w:szCs w:val="24"/>
        </w:rPr>
        <w:t xml:space="preserve"> нэвтрэлцэхгүй</w:t>
      </w:r>
      <w:r w:rsidRPr="00B46142">
        <w:rPr>
          <w:rFonts w:ascii="Arial" w:eastAsia="Arial" w:hAnsi="Arial" w:cs="Arial"/>
          <w:sz w:val="24"/>
          <w:szCs w:val="24"/>
        </w:rPr>
        <w:t xml:space="preserve">, орчуулагч байхгүй үйлчлүүлэгч </w:t>
      </w:r>
    </w:p>
    <w:p w14:paraId="1269884B" w14:textId="77777777" w:rsidR="00B46142" w:rsidRPr="00B46142" w:rsidRDefault="00B46142" w:rsidP="00B46142">
      <w:pPr>
        <w:pStyle w:val="ListParagraph"/>
        <w:numPr>
          <w:ilvl w:val="2"/>
          <w:numId w:val="39"/>
        </w:numPr>
        <w:pBdr>
          <w:top w:val="nil"/>
          <w:left w:val="nil"/>
          <w:bottom w:val="nil"/>
          <w:right w:val="nil"/>
          <w:between w:val="nil"/>
        </w:pBdr>
        <w:tabs>
          <w:tab w:val="left" w:pos="900"/>
          <w:tab w:val="left" w:pos="990"/>
        </w:tabs>
        <w:ind w:left="1701" w:hanging="850"/>
        <w:jc w:val="both"/>
        <w:rPr>
          <w:rFonts w:ascii="Arial" w:eastAsia="Arial" w:hAnsi="Arial" w:cs="Arial"/>
          <w:sz w:val="24"/>
          <w:szCs w:val="24"/>
        </w:rPr>
      </w:pPr>
      <w:r w:rsidRPr="00B46142">
        <w:rPr>
          <w:rFonts w:ascii="Arial" w:eastAsia="Arial" w:hAnsi="Arial" w:cs="Arial"/>
          <w:sz w:val="24"/>
          <w:szCs w:val="24"/>
        </w:rPr>
        <w:t xml:space="preserve">Нярай хүүхэд </w:t>
      </w:r>
    </w:p>
    <w:p w14:paraId="759E6622" w14:textId="77777777" w:rsidR="00B46142" w:rsidRPr="00B46142" w:rsidRDefault="00B46142" w:rsidP="00B46142">
      <w:pPr>
        <w:pStyle w:val="ListParagraph"/>
        <w:numPr>
          <w:ilvl w:val="2"/>
          <w:numId w:val="39"/>
        </w:numPr>
        <w:pBdr>
          <w:top w:val="nil"/>
          <w:left w:val="nil"/>
          <w:bottom w:val="nil"/>
          <w:right w:val="nil"/>
          <w:between w:val="nil"/>
        </w:pBdr>
        <w:tabs>
          <w:tab w:val="left" w:pos="900"/>
          <w:tab w:val="left" w:pos="990"/>
        </w:tabs>
        <w:ind w:left="1701" w:hanging="850"/>
        <w:jc w:val="both"/>
        <w:rPr>
          <w:rFonts w:ascii="Arial" w:eastAsia="Arial" w:hAnsi="Arial" w:cs="Arial"/>
          <w:sz w:val="24"/>
          <w:szCs w:val="24"/>
        </w:rPr>
      </w:pPr>
      <w:r w:rsidRPr="00B46142">
        <w:rPr>
          <w:rFonts w:ascii="Arial" w:eastAsia="Arial" w:hAnsi="Arial" w:cs="Arial"/>
          <w:sz w:val="24"/>
          <w:szCs w:val="24"/>
        </w:rPr>
        <w:t xml:space="preserve">Танин мэдэхүйн алдагдалтай (тэнэгрэл, зан төрхийн өөрчлөлтийн эмгэгүүд) </w:t>
      </w:r>
    </w:p>
    <w:p w14:paraId="00EBD5A3" w14:textId="77777777" w:rsidR="00B46142" w:rsidRPr="00B46142" w:rsidRDefault="00B46142" w:rsidP="00B46142">
      <w:pPr>
        <w:pStyle w:val="ListParagraph"/>
        <w:numPr>
          <w:ilvl w:val="2"/>
          <w:numId w:val="39"/>
        </w:numPr>
        <w:pBdr>
          <w:top w:val="nil"/>
          <w:left w:val="nil"/>
          <w:bottom w:val="nil"/>
          <w:right w:val="nil"/>
          <w:between w:val="nil"/>
        </w:pBdr>
        <w:tabs>
          <w:tab w:val="left" w:pos="900"/>
          <w:tab w:val="left" w:pos="990"/>
        </w:tabs>
        <w:ind w:left="1701" w:hanging="850"/>
        <w:jc w:val="both"/>
        <w:rPr>
          <w:rFonts w:ascii="Arial" w:eastAsia="Arial" w:hAnsi="Arial" w:cs="Arial"/>
          <w:sz w:val="24"/>
          <w:szCs w:val="24"/>
        </w:rPr>
      </w:pPr>
      <w:r w:rsidRPr="00B46142">
        <w:rPr>
          <w:rFonts w:ascii="Arial" w:eastAsia="Arial" w:hAnsi="Arial" w:cs="Arial"/>
          <w:sz w:val="24"/>
          <w:szCs w:val="24"/>
        </w:rPr>
        <w:t>Хэлгүй, дүлий үйлчлүүлэгчийг харилцааны бэрхшээлтэй үйлчлүүлэгчид хамруулна.</w:t>
      </w:r>
    </w:p>
    <w:p w14:paraId="2AC62065" w14:textId="28327477" w:rsidR="00002E9D" w:rsidRPr="00B46142" w:rsidRDefault="00B46142" w:rsidP="00B46142">
      <w:pPr>
        <w:pStyle w:val="ListParagraph"/>
        <w:numPr>
          <w:ilvl w:val="1"/>
          <w:numId w:val="39"/>
        </w:numPr>
        <w:pBdr>
          <w:top w:val="nil"/>
          <w:left w:val="nil"/>
          <w:bottom w:val="nil"/>
          <w:right w:val="nil"/>
          <w:between w:val="nil"/>
        </w:pBdr>
        <w:tabs>
          <w:tab w:val="left" w:pos="900"/>
          <w:tab w:val="left" w:pos="990"/>
        </w:tabs>
        <w:ind w:left="426" w:hanging="426"/>
        <w:jc w:val="both"/>
        <w:rPr>
          <w:rFonts w:ascii="Arial" w:eastAsia="Arial" w:hAnsi="Arial" w:cs="Arial"/>
          <w:sz w:val="24"/>
          <w:szCs w:val="24"/>
        </w:rPr>
      </w:pPr>
      <w:r>
        <w:rPr>
          <w:rFonts w:ascii="Arial" w:eastAsia="Arial" w:hAnsi="Arial" w:cs="Arial"/>
          <w:sz w:val="24"/>
          <w:szCs w:val="24"/>
        </w:rPr>
        <w:t xml:space="preserve">Энэхүү журмын 5.1-д хамаарах үйлчлүүлэгчдэд </w:t>
      </w:r>
      <w:r w:rsidR="00C73251" w:rsidRPr="00B46142">
        <w:rPr>
          <w:rFonts w:ascii="Arial" w:eastAsia="Arial" w:hAnsi="Arial" w:cs="Arial"/>
          <w:sz w:val="24"/>
          <w:szCs w:val="24"/>
        </w:rPr>
        <w:t>дараах аргаар танин тодруулга хийнэ.</w:t>
      </w:r>
      <w:r w:rsidR="00C84CA7" w:rsidRPr="00B46142">
        <w:rPr>
          <w:rFonts w:ascii="Arial" w:eastAsia="Arial" w:hAnsi="Arial" w:cs="Arial"/>
          <w:sz w:val="24"/>
          <w:szCs w:val="24"/>
        </w:rPr>
        <w:t xml:space="preserve"> </w:t>
      </w:r>
    </w:p>
    <w:p w14:paraId="666FBF56" w14:textId="0D355AAA" w:rsidR="00B46142" w:rsidRPr="00B46142" w:rsidRDefault="00B46142" w:rsidP="00B46142">
      <w:pPr>
        <w:pStyle w:val="ListParagraph"/>
        <w:numPr>
          <w:ilvl w:val="2"/>
          <w:numId w:val="39"/>
        </w:numPr>
        <w:pBdr>
          <w:top w:val="nil"/>
          <w:left w:val="nil"/>
          <w:bottom w:val="nil"/>
          <w:right w:val="nil"/>
          <w:between w:val="nil"/>
        </w:pBdr>
        <w:tabs>
          <w:tab w:val="left" w:pos="851"/>
          <w:tab w:val="left" w:pos="900"/>
          <w:tab w:val="left" w:pos="990"/>
          <w:tab w:val="left" w:pos="1701"/>
        </w:tabs>
        <w:ind w:left="851" w:firstLine="0"/>
        <w:jc w:val="both"/>
        <w:rPr>
          <w:rFonts w:ascii="Arial" w:eastAsia="Arial" w:hAnsi="Arial" w:cs="Arial"/>
          <w:sz w:val="24"/>
          <w:szCs w:val="24"/>
        </w:rPr>
      </w:pPr>
      <w:r w:rsidRPr="00B46142">
        <w:rPr>
          <w:rFonts w:ascii="Arial" w:eastAsia="Arial" w:hAnsi="Arial" w:cs="Arial"/>
          <w:sz w:val="24"/>
          <w:szCs w:val="24"/>
        </w:rPr>
        <w:t>Үйлчлүүлэгчийн ар гэрийн гишүүд, асран хамгаалагчаас шаардлагатай мэдээллийг авч баталгаажуулна.</w:t>
      </w:r>
    </w:p>
    <w:p w14:paraId="56B4273C" w14:textId="6BB67C26" w:rsidR="007A19C9" w:rsidRDefault="00B46142" w:rsidP="00B46142">
      <w:pPr>
        <w:pStyle w:val="ListParagraph"/>
        <w:numPr>
          <w:ilvl w:val="2"/>
          <w:numId w:val="39"/>
        </w:numPr>
        <w:pBdr>
          <w:top w:val="nil"/>
          <w:left w:val="nil"/>
          <w:bottom w:val="nil"/>
          <w:right w:val="nil"/>
          <w:between w:val="nil"/>
        </w:pBdr>
        <w:tabs>
          <w:tab w:val="left" w:pos="851"/>
          <w:tab w:val="left" w:pos="900"/>
          <w:tab w:val="left" w:pos="990"/>
        </w:tabs>
        <w:ind w:left="851" w:firstLine="0"/>
        <w:jc w:val="both"/>
        <w:rPr>
          <w:rFonts w:ascii="Arial" w:eastAsia="Arial" w:hAnsi="Arial" w:cs="Arial"/>
          <w:szCs w:val="24"/>
        </w:rPr>
      </w:pPr>
      <w:r w:rsidRPr="00B46142">
        <w:rPr>
          <w:rFonts w:ascii="Arial" w:eastAsia="Arial" w:hAnsi="Arial" w:cs="Arial"/>
          <w:sz w:val="24"/>
          <w:szCs w:val="24"/>
        </w:rPr>
        <w:t xml:space="preserve">Хэрэв хувь хүний мэдээллийг тодруулах боломжгүй бол </w:t>
      </w:r>
      <w:r w:rsidR="004241A1" w:rsidRPr="007A19C9">
        <w:rPr>
          <w:rFonts w:ascii="Arial" w:eastAsia="Arial" w:hAnsi="Arial" w:cs="Arial"/>
          <w:szCs w:val="24"/>
        </w:rPr>
        <w:t>“</w:t>
      </w:r>
      <w:r w:rsidR="004241A1" w:rsidRPr="00C73251">
        <w:rPr>
          <w:rFonts w:ascii="Arial" w:eastAsia="Arial" w:hAnsi="Arial" w:cs="Arial"/>
          <w:sz w:val="24"/>
          <w:szCs w:val="24"/>
        </w:rPr>
        <w:t>Овоггүй</w:t>
      </w:r>
      <w:r w:rsidR="00C73251">
        <w:rPr>
          <w:rFonts w:ascii="Arial" w:eastAsia="Arial" w:hAnsi="Arial" w:cs="Arial"/>
          <w:sz w:val="24"/>
          <w:szCs w:val="24"/>
        </w:rPr>
        <w:t>,</w:t>
      </w:r>
      <w:r w:rsidR="004241A1" w:rsidRPr="00C73251">
        <w:rPr>
          <w:rFonts w:ascii="Arial" w:eastAsia="Arial" w:hAnsi="Arial" w:cs="Arial"/>
          <w:sz w:val="24"/>
          <w:szCs w:val="24"/>
        </w:rPr>
        <w:t xml:space="preserve"> Нэргүй” </w:t>
      </w:r>
      <w:r w:rsidR="00C84CA7" w:rsidRPr="00C73251">
        <w:rPr>
          <w:rFonts w:ascii="Arial" w:eastAsia="Arial" w:hAnsi="Arial" w:cs="Arial"/>
          <w:sz w:val="24"/>
          <w:szCs w:val="24"/>
        </w:rPr>
        <w:t>гэж нэрлэн цахим сүлжээнд бүртгэнэ.</w:t>
      </w:r>
    </w:p>
    <w:p w14:paraId="249AF8C0" w14:textId="20FE3494" w:rsidR="00F264AC" w:rsidRPr="007A19C9" w:rsidRDefault="002130C1" w:rsidP="00B46142">
      <w:pPr>
        <w:pStyle w:val="ListParagraph"/>
        <w:numPr>
          <w:ilvl w:val="2"/>
          <w:numId w:val="39"/>
        </w:numPr>
        <w:pBdr>
          <w:top w:val="nil"/>
          <w:left w:val="nil"/>
          <w:bottom w:val="nil"/>
          <w:right w:val="nil"/>
          <w:between w:val="nil"/>
        </w:pBdr>
        <w:tabs>
          <w:tab w:val="left" w:pos="851"/>
          <w:tab w:val="left" w:pos="900"/>
          <w:tab w:val="left" w:pos="990"/>
        </w:tabs>
        <w:ind w:left="851" w:firstLine="0"/>
        <w:jc w:val="both"/>
        <w:rPr>
          <w:rFonts w:ascii="Arial" w:eastAsia="Arial" w:hAnsi="Arial" w:cs="Arial"/>
          <w:szCs w:val="24"/>
        </w:rPr>
      </w:pPr>
      <w:r w:rsidRPr="007A19C9">
        <w:rPr>
          <w:rFonts w:ascii="Arial" w:eastAsia="Arial" w:hAnsi="Arial" w:cs="Arial"/>
          <w:szCs w:val="24"/>
          <w:lang w:val="en-US"/>
        </w:rPr>
        <w:t xml:space="preserve"> </w:t>
      </w:r>
      <w:r w:rsidR="00F264AC" w:rsidRPr="007A19C9">
        <w:rPr>
          <w:rFonts w:ascii="Arial" w:eastAsia="Arial" w:hAnsi="Arial" w:cs="Arial"/>
          <w:sz w:val="24"/>
        </w:rPr>
        <w:t>Үйлчлүүлэгчийн</w:t>
      </w:r>
      <w:r w:rsidR="00F109B3">
        <w:rPr>
          <w:rFonts w:ascii="Arial" w:eastAsia="Arial" w:hAnsi="Arial" w:cs="Arial"/>
          <w:sz w:val="24"/>
          <w:szCs w:val="24"/>
        </w:rPr>
        <w:t xml:space="preserve"> мэдээлэл тодорхой болсон даруйд</w:t>
      </w:r>
      <w:r w:rsidR="00A33742">
        <w:rPr>
          <w:rFonts w:ascii="Arial" w:eastAsia="Arial" w:hAnsi="Arial" w:cs="Arial"/>
          <w:sz w:val="24"/>
          <w:szCs w:val="24"/>
        </w:rPr>
        <w:t xml:space="preserve"> мэдээллийг засаж</w:t>
      </w:r>
      <w:r w:rsidR="00F264AC" w:rsidRPr="007A19C9">
        <w:rPr>
          <w:rFonts w:ascii="Arial" w:eastAsia="Arial" w:hAnsi="Arial" w:cs="Arial"/>
          <w:sz w:val="24"/>
          <w:szCs w:val="24"/>
        </w:rPr>
        <w:t xml:space="preserve"> бүртгэ</w:t>
      </w:r>
      <w:r w:rsidR="00A33742">
        <w:rPr>
          <w:rFonts w:ascii="Arial" w:eastAsia="Arial" w:hAnsi="Arial" w:cs="Arial"/>
          <w:sz w:val="24"/>
          <w:szCs w:val="24"/>
        </w:rPr>
        <w:t>н</w:t>
      </w:r>
      <w:r w:rsidR="00F264AC" w:rsidRPr="007A19C9">
        <w:rPr>
          <w:rFonts w:ascii="Arial" w:eastAsia="Arial" w:hAnsi="Arial" w:cs="Arial"/>
          <w:sz w:val="24"/>
          <w:szCs w:val="24"/>
        </w:rPr>
        <w:t xml:space="preserve"> бугуйн зүүлтийг хэрэглэнэ.</w:t>
      </w:r>
    </w:p>
    <w:p w14:paraId="03084957" w14:textId="2448707F" w:rsidR="00B46142" w:rsidRPr="00B46142" w:rsidRDefault="00E00C48" w:rsidP="00B46142">
      <w:pPr>
        <w:pStyle w:val="ListParagraph"/>
        <w:numPr>
          <w:ilvl w:val="2"/>
          <w:numId w:val="39"/>
        </w:numPr>
        <w:pBdr>
          <w:top w:val="nil"/>
          <w:left w:val="nil"/>
          <w:bottom w:val="nil"/>
          <w:right w:val="nil"/>
          <w:between w:val="nil"/>
        </w:pBdr>
        <w:tabs>
          <w:tab w:val="left" w:pos="851"/>
          <w:tab w:val="left" w:pos="900"/>
          <w:tab w:val="left" w:pos="990"/>
        </w:tabs>
        <w:ind w:left="851" w:firstLine="0"/>
        <w:jc w:val="both"/>
        <w:rPr>
          <w:rFonts w:ascii="Arial" w:eastAsia="Arial" w:hAnsi="Arial" w:cs="Arial"/>
          <w:szCs w:val="24"/>
        </w:rPr>
      </w:pPr>
      <w:r w:rsidRPr="007A19C9">
        <w:rPr>
          <w:rFonts w:ascii="Arial" w:eastAsia="Arial" w:hAnsi="Arial" w:cs="Arial"/>
          <w:sz w:val="24"/>
          <w:szCs w:val="24"/>
        </w:rPr>
        <w:t>Шаардлагатай тохиолдолд</w:t>
      </w:r>
      <w:r w:rsidR="00C15EE1" w:rsidRPr="007A19C9">
        <w:rPr>
          <w:rFonts w:ascii="Arial" w:eastAsia="Arial" w:hAnsi="Arial" w:cs="Arial"/>
          <w:sz w:val="24"/>
          <w:szCs w:val="24"/>
        </w:rPr>
        <w:t xml:space="preserve"> д</w:t>
      </w:r>
      <w:r w:rsidR="00C84CA7" w:rsidRPr="007A19C9">
        <w:rPr>
          <w:rFonts w:ascii="Arial" w:eastAsia="Arial" w:hAnsi="Arial" w:cs="Arial"/>
          <w:color w:val="000000" w:themeColor="text1"/>
          <w:sz w:val="24"/>
          <w:szCs w:val="24"/>
        </w:rPr>
        <w:t>охионы хэлний орчуулагч</w:t>
      </w:r>
      <w:r w:rsidR="00C15EE1" w:rsidRPr="007A19C9">
        <w:rPr>
          <w:rFonts w:ascii="Arial" w:eastAsia="Arial" w:hAnsi="Arial" w:cs="Arial"/>
          <w:color w:val="000000" w:themeColor="text1"/>
          <w:sz w:val="24"/>
          <w:szCs w:val="24"/>
        </w:rPr>
        <w:t>аар дамжуулан танин тодруулга хийнэ.</w:t>
      </w:r>
      <w:r w:rsidR="004241A1" w:rsidRPr="007A19C9">
        <w:rPr>
          <w:rFonts w:ascii="Arial" w:eastAsia="Arial" w:hAnsi="Arial" w:cs="Arial"/>
          <w:color w:val="000000" w:themeColor="text1"/>
          <w:sz w:val="24"/>
          <w:szCs w:val="24"/>
        </w:rPr>
        <w:t xml:space="preserve"> </w:t>
      </w:r>
    </w:p>
    <w:p w14:paraId="46678842" w14:textId="20023815" w:rsidR="006732BF" w:rsidRPr="00E00C48" w:rsidRDefault="007A19C9" w:rsidP="00207387">
      <w:pPr>
        <w:pBdr>
          <w:top w:val="nil"/>
          <w:left w:val="nil"/>
          <w:bottom w:val="nil"/>
          <w:right w:val="nil"/>
          <w:between w:val="nil"/>
        </w:pBdr>
        <w:tabs>
          <w:tab w:val="left" w:pos="540"/>
          <w:tab w:val="left" w:pos="630"/>
          <w:tab w:val="left" w:pos="900"/>
          <w:tab w:val="left" w:pos="990"/>
        </w:tabs>
        <w:jc w:val="both"/>
        <w:rPr>
          <w:rFonts w:ascii="Arial" w:eastAsia="Arial" w:hAnsi="Arial" w:cs="Arial"/>
          <w:b/>
          <w:color w:val="000000" w:themeColor="text1"/>
          <w:szCs w:val="24"/>
        </w:rPr>
      </w:pPr>
      <w:r>
        <w:rPr>
          <w:rFonts w:ascii="Arial" w:eastAsia="Arial" w:hAnsi="Arial" w:cs="Arial"/>
          <w:b/>
          <w:color w:val="000000" w:themeColor="text1"/>
          <w:szCs w:val="24"/>
        </w:rPr>
        <w:lastRenderedPageBreak/>
        <w:t xml:space="preserve">Зургаа </w:t>
      </w:r>
      <w:r w:rsidR="006732BF" w:rsidRPr="00E00C48">
        <w:rPr>
          <w:rFonts w:ascii="Arial" w:eastAsia="Arial" w:hAnsi="Arial" w:cs="Arial"/>
          <w:b/>
          <w:color w:val="000000" w:themeColor="text1"/>
          <w:szCs w:val="24"/>
        </w:rPr>
        <w:t xml:space="preserve">. Мэс заслын үед </w:t>
      </w:r>
      <w:r w:rsidR="00207387">
        <w:rPr>
          <w:rFonts w:ascii="Arial" w:eastAsia="Arial" w:hAnsi="Arial" w:cs="Arial"/>
          <w:b/>
          <w:szCs w:val="24"/>
        </w:rPr>
        <w:t>танин тодруулах</w:t>
      </w:r>
    </w:p>
    <w:p w14:paraId="6896E25B" w14:textId="77777777" w:rsidR="006732BF" w:rsidRPr="00E00C48" w:rsidRDefault="006732BF" w:rsidP="006732BF">
      <w:pPr>
        <w:pBdr>
          <w:top w:val="nil"/>
          <w:left w:val="nil"/>
          <w:bottom w:val="nil"/>
          <w:right w:val="nil"/>
          <w:between w:val="nil"/>
        </w:pBdr>
        <w:tabs>
          <w:tab w:val="left" w:pos="540"/>
          <w:tab w:val="left" w:pos="630"/>
          <w:tab w:val="left" w:pos="900"/>
          <w:tab w:val="left" w:pos="990"/>
        </w:tabs>
        <w:jc w:val="both"/>
        <w:rPr>
          <w:rFonts w:ascii="Arial" w:eastAsia="Arial" w:hAnsi="Arial" w:cs="Arial"/>
          <w:color w:val="000000" w:themeColor="text1"/>
          <w:szCs w:val="24"/>
        </w:rPr>
      </w:pPr>
    </w:p>
    <w:p w14:paraId="3FAE235E" w14:textId="53603B24" w:rsidR="00B430ED" w:rsidRPr="00F109B3" w:rsidRDefault="00CE478A" w:rsidP="00F109B3">
      <w:pPr>
        <w:pStyle w:val="ListParagraph"/>
        <w:numPr>
          <w:ilvl w:val="1"/>
          <w:numId w:val="40"/>
        </w:numPr>
        <w:pBdr>
          <w:top w:val="nil"/>
          <w:left w:val="nil"/>
          <w:bottom w:val="nil"/>
          <w:right w:val="nil"/>
          <w:between w:val="nil"/>
        </w:pBdr>
        <w:tabs>
          <w:tab w:val="left" w:pos="567"/>
          <w:tab w:val="left" w:pos="990"/>
        </w:tabs>
        <w:jc w:val="both"/>
        <w:rPr>
          <w:rFonts w:ascii="Arial" w:eastAsia="Arial" w:hAnsi="Arial" w:cs="Arial"/>
          <w:color w:val="000000"/>
          <w:sz w:val="24"/>
          <w:szCs w:val="24"/>
        </w:rPr>
      </w:pPr>
      <w:r w:rsidRPr="00F109B3">
        <w:rPr>
          <w:rFonts w:ascii="Arial" w:eastAsia="Arial" w:hAnsi="Arial" w:cs="Arial"/>
          <w:sz w:val="24"/>
          <w:szCs w:val="24"/>
        </w:rPr>
        <w:t>Б</w:t>
      </w:r>
      <w:r w:rsidR="00B430ED" w:rsidRPr="00F109B3">
        <w:rPr>
          <w:rFonts w:ascii="Arial" w:eastAsia="Arial" w:hAnsi="Arial" w:cs="Arial"/>
          <w:sz w:val="24"/>
          <w:szCs w:val="24"/>
        </w:rPr>
        <w:t xml:space="preserve">угуйн зүүлтийг </w:t>
      </w:r>
      <w:r w:rsidRPr="00F109B3">
        <w:rPr>
          <w:rFonts w:ascii="Arial" w:eastAsia="Arial" w:hAnsi="Arial" w:cs="Arial"/>
          <w:sz w:val="24"/>
          <w:szCs w:val="24"/>
        </w:rPr>
        <w:t xml:space="preserve">үйлчлүүлэгчийн биеийн </w:t>
      </w:r>
      <w:r w:rsidR="00B430ED" w:rsidRPr="00F109B3">
        <w:rPr>
          <w:rFonts w:ascii="Arial" w:eastAsia="Arial" w:hAnsi="Arial" w:cs="Arial"/>
          <w:sz w:val="24"/>
          <w:szCs w:val="24"/>
        </w:rPr>
        <w:t>мэс засал хийгдэхгүй талд зүүнэ</w:t>
      </w:r>
      <w:r w:rsidR="000E0D2F" w:rsidRPr="00F109B3">
        <w:rPr>
          <w:rFonts w:ascii="Arial" w:eastAsia="Arial" w:hAnsi="Arial" w:cs="Arial"/>
          <w:sz w:val="24"/>
          <w:szCs w:val="24"/>
        </w:rPr>
        <w:t>.</w:t>
      </w:r>
    </w:p>
    <w:p w14:paraId="42EF9AD1" w14:textId="77777777" w:rsidR="00F109B3" w:rsidRPr="00E00C48" w:rsidRDefault="00F109B3" w:rsidP="00F109B3">
      <w:pPr>
        <w:pStyle w:val="ListParagraph"/>
        <w:numPr>
          <w:ilvl w:val="1"/>
          <w:numId w:val="40"/>
        </w:numPr>
        <w:pBdr>
          <w:top w:val="nil"/>
          <w:left w:val="nil"/>
          <w:bottom w:val="nil"/>
          <w:right w:val="nil"/>
          <w:between w:val="nil"/>
        </w:pBdr>
        <w:tabs>
          <w:tab w:val="left" w:pos="540"/>
          <w:tab w:val="left" w:pos="630"/>
          <w:tab w:val="left" w:pos="900"/>
          <w:tab w:val="left" w:pos="990"/>
        </w:tabs>
        <w:jc w:val="both"/>
        <w:rPr>
          <w:rFonts w:ascii="Arial" w:eastAsia="Arial" w:hAnsi="Arial" w:cs="Arial"/>
          <w:sz w:val="24"/>
          <w:szCs w:val="24"/>
        </w:rPr>
      </w:pPr>
      <w:r w:rsidRPr="00E00C48">
        <w:rPr>
          <w:rFonts w:ascii="Arial" w:eastAsia="Arial" w:hAnsi="Arial" w:cs="Arial"/>
          <w:sz w:val="24"/>
          <w:szCs w:val="24"/>
        </w:rPr>
        <w:t>Мэс засал хийхэд үйлчлүүлэгчид мэдээ алдуулалт болон унтуулга хийхээс өмнө буюу мэс заслын өрөөнд орохоос өмнө дараах танин тодруулгыг хийнэ.</w:t>
      </w:r>
    </w:p>
    <w:p w14:paraId="7D130F60" w14:textId="6F57266A" w:rsidR="00F109B3" w:rsidRPr="00E00C48" w:rsidRDefault="00F109B3" w:rsidP="00F109B3">
      <w:pPr>
        <w:pStyle w:val="ListParagraph"/>
        <w:numPr>
          <w:ilvl w:val="2"/>
          <w:numId w:val="40"/>
        </w:numPr>
        <w:pBdr>
          <w:top w:val="nil"/>
          <w:left w:val="nil"/>
          <w:bottom w:val="nil"/>
          <w:right w:val="nil"/>
          <w:between w:val="nil"/>
        </w:pBdr>
        <w:tabs>
          <w:tab w:val="left" w:pos="900"/>
          <w:tab w:val="left" w:pos="990"/>
        </w:tabs>
        <w:ind w:firstLine="414"/>
        <w:jc w:val="both"/>
        <w:rPr>
          <w:rFonts w:ascii="Arial" w:eastAsia="Arial" w:hAnsi="Arial" w:cs="Arial"/>
          <w:color w:val="000000"/>
          <w:sz w:val="24"/>
          <w:szCs w:val="24"/>
        </w:rPr>
      </w:pPr>
      <w:r w:rsidRPr="00E00C48">
        <w:rPr>
          <w:rFonts w:ascii="Arial" w:eastAsia="Arial" w:hAnsi="Arial" w:cs="Arial"/>
          <w:sz w:val="24"/>
          <w:szCs w:val="24"/>
        </w:rPr>
        <w:t>Үйлчлүүлэгчийн</w:t>
      </w:r>
      <w:r w:rsidR="003A5047">
        <w:rPr>
          <w:rFonts w:ascii="Arial" w:eastAsia="Arial" w:hAnsi="Arial" w:cs="Arial"/>
          <w:sz w:val="24"/>
          <w:szCs w:val="24"/>
        </w:rPr>
        <w:t xml:space="preserve"> эцэг/эх/-ийн нэр</w:t>
      </w:r>
      <w:r>
        <w:rPr>
          <w:rFonts w:ascii="Arial" w:eastAsia="Arial" w:hAnsi="Arial" w:cs="Arial"/>
          <w:sz w:val="24"/>
          <w:szCs w:val="24"/>
        </w:rPr>
        <w:t>,</w:t>
      </w:r>
      <w:r w:rsidRPr="00E00C48">
        <w:rPr>
          <w:rFonts w:ascii="Arial" w:eastAsia="Arial" w:hAnsi="Arial" w:cs="Arial"/>
          <w:sz w:val="24"/>
          <w:szCs w:val="24"/>
        </w:rPr>
        <w:t xml:space="preserve"> нэр</w:t>
      </w:r>
    </w:p>
    <w:p w14:paraId="5F41D2B4" w14:textId="77777777" w:rsidR="00F109B3" w:rsidRPr="00E00C48" w:rsidRDefault="00F109B3" w:rsidP="00F109B3">
      <w:pPr>
        <w:pStyle w:val="ListParagraph"/>
        <w:numPr>
          <w:ilvl w:val="2"/>
          <w:numId w:val="40"/>
        </w:numPr>
        <w:pBdr>
          <w:top w:val="nil"/>
          <w:left w:val="nil"/>
          <w:bottom w:val="nil"/>
          <w:right w:val="nil"/>
          <w:between w:val="nil"/>
        </w:pBdr>
        <w:tabs>
          <w:tab w:val="left" w:pos="900"/>
          <w:tab w:val="left" w:pos="990"/>
        </w:tabs>
        <w:ind w:firstLine="414"/>
        <w:jc w:val="both"/>
        <w:rPr>
          <w:rFonts w:ascii="Arial" w:eastAsia="Arial" w:hAnsi="Arial" w:cs="Arial"/>
          <w:color w:val="000000"/>
          <w:sz w:val="24"/>
          <w:szCs w:val="24"/>
        </w:rPr>
      </w:pPr>
      <w:r w:rsidRPr="00E00C48">
        <w:rPr>
          <w:rFonts w:ascii="Arial" w:eastAsia="Arial" w:hAnsi="Arial" w:cs="Arial"/>
          <w:sz w:val="24"/>
          <w:szCs w:val="24"/>
        </w:rPr>
        <w:t xml:space="preserve">Регистрийн дугаар </w:t>
      </w:r>
    </w:p>
    <w:p w14:paraId="7623893C" w14:textId="6328829D" w:rsidR="00F109B3" w:rsidRPr="00E00C48" w:rsidRDefault="00F109B3" w:rsidP="00F109B3">
      <w:pPr>
        <w:pStyle w:val="ListParagraph"/>
        <w:numPr>
          <w:ilvl w:val="2"/>
          <w:numId w:val="40"/>
        </w:numPr>
        <w:pBdr>
          <w:top w:val="nil"/>
          <w:left w:val="nil"/>
          <w:bottom w:val="nil"/>
          <w:right w:val="nil"/>
          <w:between w:val="nil"/>
        </w:pBdr>
        <w:tabs>
          <w:tab w:val="left" w:pos="900"/>
          <w:tab w:val="left" w:pos="990"/>
        </w:tabs>
        <w:ind w:firstLine="414"/>
        <w:jc w:val="both"/>
        <w:rPr>
          <w:rFonts w:ascii="Arial" w:eastAsia="Arial" w:hAnsi="Arial" w:cs="Arial"/>
          <w:color w:val="000000"/>
          <w:sz w:val="24"/>
          <w:szCs w:val="24"/>
        </w:rPr>
      </w:pPr>
      <w:r w:rsidRPr="00E00C48">
        <w:rPr>
          <w:rFonts w:ascii="Arial" w:eastAsia="Arial" w:hAnsi="Arial" w:cs="Arial"/>
          <w:sz w:val="24"/>
          <w:szCs w:val="24"/>
        </w:rPr>
        <w:t>Төрсөн он</w:t>
      </w:r>
      <w:r w:rsidR="00077E5B">
        <w:rPr>
          <w:rFonts w:ascii="Arial" w:eastAsia="Arial" w:hAnsi="Arial" w:cs="Arial"/>
          <w:sz w:val="24"/>
          <w:szCs w:val="24"/>
        </w:rPr>
        <w:t>,</w:t>
      </w:r>
      <w:r w:rsidRPr="00E00C48">
        <w:rPr>
          <w:rFonts w:ascii="Arial" w:eastAsia="Arial" w:hAnsi="Arial" w:cs="Arial"/>
          <w:sz w:val="24"/>
          <w:szCs w:val="24"/>
        </w:rPr>
        <w:t xml:space="preserve"> сар</w:t>
      </w:r>
      <w:r w:rsidR="00077E5B">
        <w:rPr>
          <w:rFonts w:ascii="Arial" w:eastAsia="Arial" w:hAnsi="Arial" w:cs="Arial"/>
          <w:sz w:val="24"/>
          <w:szCs w:val="24"/>
        </w:rPr>
        <w:t>,</w:t>
      </w:r>
      <w:r w:rsidRPr="00E00C48">
        <w:rPr>
          <w:rFonts w:ascii="Arial" w:eastAsia="Arial" w:hAnsi="Arial" w:cs="Arial"/>
          <w:sz w:val="24"/>
          <w:szCs w:val="24"/>
        </w:rPr>
        <w:t xml:space="preserve"> өдөр</w:t>
      </w:r>
    </w:p>
    <w:p w14:paraId="561F7368" w14:textId="529D470D" w:rsidR="00077E5B" w:rsidRPr="00077E5B" w:rsidRDefault="00077E5B" w:rsidP="00077E5B">
      <w:pPr>
        <w:pStyle w:val="ListParagraph"/>
        <w:numPr>
          <w:ilvl w:val="1"/>
          <w:numId w:val="40"/>
        </w:numPr>
        <w:pBdr>
          <w:top w:val="nil"/>
          <w:left w:val="nil"/>
          <w:bottom w:val="nil"/>
          <w:right w:val="nil"/>
          <w:between w:val="nil"/>
        </w:pBdr>
        <w:tabs>
          <w:tab w:val="left" w:pos="900"/>
          <w:tab w:val="left" w:pos="990"/>
        </w:tabs>
        <w:jc w:val="both"/>
        <w:rPr>
          <w:rFonts w:ascii="Arial" w:eastAsia="Arial" w:hAnsi="Arial" w:cs="Arial"/>
          <w:color w:val="000000"/>
          <w:sz w:val="24"/>
          <w:szCs w:val="24"/>
        </w:rPr>
      </w:pPr>
      <w:r w:rsidRPr="00077E5B">
        <w:rPr>
          <w:rFonts w:ascii="Arial" w:eastAsia="Arial" w:hAnsi="Arial" w:cs="Arial"/>
          <w:sz w:val="24"/>
          <w:szCs w:val="24"/>
        </w:rPr>
        <w:t>Мэс заслын талбайн тэмдэглэгээг эмчлэгч эмч хийн</w:t>
      </w:r>
      <w:r>
        <w:rPr>
          <w:rFonts w:ascii="Arial" w:eastAsia="Arial" w:hAnsi="Arial" w:cs="Arial"/>
          <w:sz w:val="24"/>
          <w:szCs w:val="24"/>
        </w:rPr>
        <w:t xml:space="preserve">э. Талбайн тэмдэглэгээг хийхдээ </w:t>
      </w:r>
      <w:r w:rsidRPr="00332747">
        <w:rPr>
          <w:rFonts w:ascii="Arial" w:eastAsia="Arial" w:hAnsi="Arial" w:cs="Arial"/>
          <w:sz w:val="24"/>
          <w:szCs w:val="24"/>
        </w:rPr>
        <w:t>дараах байдлаар магадлана. Үүнд:</w:t>
      </w:r>
    </w:p>
    <w:p w14:paraId="08FEDBCA" w14:textId="77777777" w:rsidR="00077E5B" w:rsidRPr="00332747" w:rsidRDefault="00077E5B" w:rsidP="00077E5B">
      <w:pPr>
        <w:pStyle w:val="ListParagraph"/>
        <w:numPr>
          <w:ilvl w:val="2"/>
          <w:numId w:val="40"/>
        </w:numPr>
        <w:pBdr>
          <w:top w:val="nil"/>
          <w:left w:val="nil"/>
          <w:bottom w:val="nil"/>
          <w:right w:val="nil"/>
          <w:between w:val="nil"/>
        </w:pBdr>
        <w:tabs>
          <w:tab w:val="left" w:pos="900"/>
          <w:tab w:val="left" w:pos="990"/>
          <w:tab w:val="left" w:pos="1560"/>
        </w:tabs>
        <w:ind w:firstLine="414"/>
        <w:jc w:val="both"/>
        <w:rPr>
          <w:rFonts w:ascii="Arial" w:eastAsia="Arial" w:hAnsi="Arial" w:cs="Arial"/>
          <w:color w:val="000000"/>
          <w:sz w:val="24"/>
          <w:szCs w:val="24"/>
        </w:rPr>
      </w:pPr>
      <w:r w:rsidRPr="00332747">
        <w:rPr>
          <w:rFonts w:ascii="Arial" w:eastAsia="Arial" w:hAnsi="Arial" w:cs="Arial"/>
          <w:sz w:val="24"/>
          <w:szCs w:val="24"/>
        </w:rPr>
        <w:t>Аман хэлбэрээр тодруулга хийх</w:t>
      </w:r>
    </w:p>
    <w:p w14:paraId="3442974B" w14:textId="44B17C61" w:rsidR="00077E5B" w:rsidRPr="00332747" w:rsidRDefault="00077E5B" w:rsidP="00077E5B">
      <w:pPr>
        <w:pStyle w:val="ListParagraph"/>
        <w:numPr>
          <w:ilvl w:val="2"/>
          <w:numId w:val="40"/>
        </w:numPr>
        <w:pBdr>
          <w:top w:val="nil"/>
          <w:left w:val="nil"/>
          <w:bottom w:val="nil"/>
          <w:right w:val="nil"/>
          <w:between w:val="nil"/>
        </w:pBdr>
        <w:tabs>
          <w:tab w:val="left" w:pos="900"/>
          <w:tab w:val="left" w:pos="990"/>
          <w:tab w:val="left" w:pos="1560"/>
        </w:tabs>
        <w:ind w:firstLine="414"/>
        <w:jc w:val="both"/>
        <w:rPr>
          <w:rFonts w:ascii="Arial" w:eastAsia="Arial" w:hAnsi="Arial" w:cs="Arial"/>
          <w:color w:val="000000"/>
          <w:sz w:val="24"/>
          <w:szCs w:val="24"/>
        </w:rPr>
      </w:pPr>
      <w:r w:rsidRPr="00332747">
        <w:rPr>
          <w:rFonts w:ascii="Arial" w:eastAsia="Arial" w:hAnsi="Arial" w:cs="Arial"/>
          <w:sz w:val="24"/>
          <w:szCs w:val="24"/>
        </w:rPr>
        <w:t>Мэс заслын хуваарьтай тулган үзэх</w:t>
      </w:r>
    </w:p>
    <w:p w14:paraId="79B2F9F3" w14:textId="6B3130F2" w:rsidR="00077E5B" w:rsidRPr="00332747" w:rsidRDefault="00077E5B" w:rsidP="00077E5B">
      <w:pPr>
        <w:pStyle w:val="ListParagraph"/>
        <w:numPr>
          <w:ilvl w:val="2"/>
          <w:numId w:val="40"/>
        </w:numPr>
        <w:pBdr>
          <w:top w:val="nil"/>
          <w:left w:val="nil"/>
          <w:bottom w:val="nil"/>
          <w:right w:val="nil"/>
          <w:between w:val="nil"/>
        </w:pBdr>
        <w:tabs>
          <w:tab w:val="left" w:pos="900"/>
          <w:tab w:val="left" w:pos="990"/>
          <w:tab w:val="left" w:pos="1560"/>
        </w:tabs>
        <w:ind w:firstLine="414"/>
        <w:jc w:val="both"/>
        <w:rPr>
          <w:rFonts w:ascii="Arial" w:eastAsia="Arial" w:hAnsi="Arial" w:cs="Arial"/>
          <w:color w:val="000000"/>
          <w:sz w:val="24"/>
          <w:szCs w:val="24"/>
        </w:rPr>
      </w:pPr>
      <w:r w:rsidRPr="00332747">
        <w:rPr>
          <w:rFonts w:ascii="Arial" w:eastAsia="Arial" w:hAnsi="Arial" w:cs="Arial"/>
          <w:sz w:val="24"/>
          <w:szCs w:val="24"/>
        </w:rPr>
        <w:t xml:space="preserve">Мэс заслын </w:t>
      </w:r>
      <w:r w:rsidRPr="00077E5B">
        <w:rPr>
          <w:rFonts w:ascii="Arial" w:eastAsia="Arial" w:hAnsi="Arial" w:cs="Arial"/>
          <w:sz w:val="24"/>
          <w:szCs w:val="24"/>
        </w:rPr>
        <w:t>зөвшөөрлийн хуудас, өвчний</w:t>
      </w:r>
      <w:r w:rsidRPr="00332747">
        <w:rPr>
          <w:rFonts w:ascii="Arial" w:eastAsia="Arial" w:hAnsi="Arial" w:cs="Arial"/>
          <w:sz w:val="24"/>
          <w:szCs w:val="24"/>
        </w:rPr>
        <w:t xml:space="preserve"> </w:t>
      </w:r>
      <w:r w:rsidRPr="00332747">
        <w:rPr>
          <w:rFonts w:ascii="Arial" w:eastAsia="Arial" w:hAnsi="Arial" w:cs="Arial" w:hint="eastAsia"/>
          <w:sz w:val="24"/>
          <w:szCs w:val="24"/>
        </w:rPr>
        <w:t>т</w:t>
      </w:r>
      <w:r w:rsidRPr="00332747">
        <w:rPr>
          <w:rFonts w:ascii="Arial" w:eastAsia="Arial" w:hAnsi="Arial" w:cs="Arial"/>
          <w:sz w:val="24"/>
          <w:szCs w:val="24"/>
        </w:rPr>
        <w:t>үү</w:t>
      </w:r>
      <w:r w:rsidRPr="00332747">
        <w:rPr>
          <w:rFonts w:ascii="Arial" w:eastAsia="Arial" w:hAnsi="Arial" w:cs="Arial" w:hint="eastAsia"/>
          <w:sz w:val="24"/>
          <w:szCs w:val="24"/>
        </w:rPr>
        <w:t>х</w:t>
      </w:r>
      <w:r w:rsidR="00DD07AE">
        <w:rPr>
          <w:rFonts w:ascii="Arial" w:eastAsia="Arial" w:hAnsi="Arial" w:cs="Arial"/>
          <w:sz w:val="24"/>
          <w:szCs w:val="24"/>
        </w:rPr>
        <w:t>ийг шалгана</w:t>
      </w:r>
    </w:p>
    <w:p w14:paraId="76BB91F0" w14:textId="0C3AB984" w:rsidR="00077E5B" w:rsidRPr="00DD07AE" w:rsidRDefault="00DD07AE" w:rsidP="00DD07AE">
      <w:pPr>
        <w:pStyle w:val="ListParagraph"/>
        <w:pBdr>
          <w:top w:val="nil"/>
          <w:left w:val="nil"/>
          <w:bottom w:val="nil"/>
          <w:right w:val="nil"/>
          <w:between w:val="nil"/>
        </w:pBdr>
        <w:tabs>
          <w:tab w:val="left" w:pos="709"/>
          <w:tab w:val="left" w:pos="900"/>
          <w:tab w:val="left" w:pos="990"/>
        </w:tabs>
        <w:jc w:val="both"/>
        <w:rPr>
          <w:rFonts w:ascii="Arial" w:eastAsia="Arial" w:hAnsi="Arial" w:cs="Arial"/>
          <w:color w:val="000000"/>
          <w:szCs w:val="24"/>
        </w:rPr>
      </w:pPr>
      <w:r>
        <w:rPr>
          <w:rFonts w:ascii="Arial" w:eastAsia="Arial" w:hAnsi="Arial" w:cs="Arial"/>
          <w:sz w:val="24"/>
          <w:szCs w:val="24"/>
        </w:rPr>
        <w:t xml:space="preserve"> </w:t>
      </w:r>
      <w:r w:rsidRPr="00332747">
        <w:rPr>
          <w:rFonts w:ascii="Arial" w:eastAsia="Arial" w:hAnsi="Arial" w:cs="Arial"/>
          <w:sz w:val="24"/>
          <w:szCs w:val="24"/>
        </w:rPr>
        <w:t xml:space="preserve">Мэс заслын талбайн тэмдэглэгээг </w:t>
      </w:r>
    </w:p>
    <w:p w14:paraId="7AE16C08" w14:textId="05A27F6D" w:rsidR="00077E5B" w:rsidRPr="00332747" w:rsidRDefault="00077E5B" w:rsidP="00077E5B">
      <w:pPr>
        <w:pStyle w:val="ListParagraph"/>
        <w:numPr>
          <w:ilvl w:val="2"/>
          <w:numId w:val="40"/>
        </w:numPr>
        <w:pBdr>
          <w:top w:val="nil"/>
          <w:left w:val="nil"/>
          <w:bottom w:val="nil"/>
          <w:right w:val="nil"/>
          <w:between w:val="nil"/>
        </w:pBdr>
        <w:tabs>
          <w:tab w:val="left" w:pos="900"/>
          <w:tab w:val="left" w:pos="990"/>
        </w:tabs>
        <w:ind w:left="1985" w:hanging="851"/>
        <w:jc w:val="both"/>
        <w:rPr>
          <w:rFonts w:ascii="Arial" w:eastAsia="Arial" w:hAnsi="Arial" w:cs="Arial"/>
          <w:color w:val="000000"/>
          <w:szCs w:val="24"/>
        </w:rPr>
      </w:pPr>
      <w:r>
        <w:rPr>
          <w:rFonts w:ascii="Arial" w:eastAsia="Arial" w:hAnsi="Arial" w:cs="Arial"/>
          <w:color w:val="000000"/>
          <w:sz w:val="24"/>
          <w:szCs w:val="24"/>
        </w:rPr>
        <w:t>Ү</w:t>
      </w:r>
      <w:r w:rsidRPr="007A19C9">
        <w:rPr>
          <w:rFonts w:ascii="Arial" w:eastAsia="Arial" w:hAnsi="Arial" w:cs="Arial"/>
          <w:color w:val="000000"/>
          <w:sz w:val="24"/>
          <w:szCs w:val="24"/>
        </w:rPr>
        <w:t>йлчлүүлэгчийн ухаан санааны байдал хэвийн байхад буюу унтуулга, мэдээ алдуулалт хийхээс өмнө хийнэ.</w:t>
      </w:r>
    </w:p>
    <w:p w14:paraId="30E55CD2" w14:textId="761A950A" w:rsidR="0082525D" w:rsidRPr="007A19C9" w:rsidRDefault="00077E5B" w:rsidP="00077E5B">
      <w:pPr>
        <w:pStyle w:val="ListParagraph"/>
        <w:numPr>
          <w:ilvl w:val="2"/>
          <w:numId w:val="40"/>
        </w:numPr>
        <w:pBdr>
          <w:top w:val="nil"/>
          <w:left w:val="nil"/>
          <w:bottom w:val="nil"/>
          <w:right w:val="nil"/>
          <w:between w:val="nil"/>
        </w:pBdr>
        <w:tabs>
          <w:tab w:val="left" w:pos="900"/>
          <w:tab w:val="left" w:pos="990"/>
        </w:tabs>
        <w:ind w:left="1985" w:hanging="851"/>
        <w:jc w:val="both"/>
        <w:rPr>
          <w:rFonts w:ascii="Arial" w:eastAsia="Arial" w:hAnsi="Arial" w:cs="Arial"/>
          <w:color w:val="000000"/>
          <w:szCs w:val="24"/>
        </w:rPr>
      </w:pPr>
      <w:r>
        <w:rPr>
          <w:rFonts w:ascii="Arial" w:eastAsia="Arial" w:hAnsi="Arial" w:cs="Arial"/>
          <w:sz w:val="24"/>
          <w:szCs w:val="24"/>
        </w:rPr>
        <w:t>Х</w:t>
      </w:r>
      <w:r w:rsidR="00AD1CCC" w:rsidRPr="007A19C9">
        <w:rPr>
          <w:rFonts w:ascii="Arial" w:eastAsia="Arial" w:hAnsi="Arial" w:cs="Arial"/>
          <w:sz w:val="24"/>
          <w:szCs w:val="24"/>
          <w:lang w:val="en-US"/>
        </w:rPr>
        <w:t>ос эрхтэн, олон мөчид ба нуруу нугалмын мэс заслын үед заавал хийнэ.</w:t>
      </w:r>
    </w:p>
    <w:p w14:paraId="5E65A8F4" w14:textId="4C535852" w:rsidR="00CE478A" w:rsidRPr="00DD07AE" w:rsidRDefault="00DD07AE" w:rsidP="00DD07AE">
      <w:pPr>
        <w:pStyle w:val="ListParagraph"/>
        <w:numPr>
          <w:ilvl w:val="2"/>
          <w:numId w:val="40"/>
        </w:numPr>
        <w:pBdr>
          <w:top w:val="nil"/>
          <w:left w:val="nil"/>
          <w:bottom w:val="nil"/>
          <w:right w:val="nil"/>
          <w:between w:val="nil"/>
        </w:pBdr>
        <w:tabs>
          <w:tab w:val="left" w:pos="900"/>
          <w:tab w:val="left" w:pos="990"/>
          <w:tab w:val="left" w:pos="1701"/>
        </w:tabs>
        <w:ind w:firstLine="131"/>
        <w:jc w:val="both"/>
        <w:rPr>
          <w:rFonts w:ascii="Arial" w:eastAsia="Arial" w:hAnsi="Arial" w:cs="Arial"/>
          <w:color w:val="000000"/>
          <w:sz w:val="24"/>
          <w:szCs w:val="24"/>
        </w:rPr>
      </w:pPr>
      <w:r>
        <w:rPr>
          <w:rFonts w:ascii="Arial" w:eastAsia="Arial" w:hAnsi="Arial" w:cs="Arial"/>
          <w:sz w:val="24"/>
          <w:szCs w:val="24"/>
        </w:rPr>
        <w:t xml:space="preserve">   </w:t>
      </w:r>
      <w:r w:rsidR="00CE478A" w:rsidRPr="00DD07AE">
        <w:rPr>
          <w:rFonts w:ascii="Arial" w:eastAsia="Arial" w:hAnsi="Arial" w:cs="Arial"/>
          <w:sz w:val="24"/>
          <w:szCs w:val="24"/>
        </w:rPr>
        <w:t xml:space="preserve">Мэс заслын </w:t>
      </w:r>
      <w:r w:rsidR="00984E9A" w:rsidRPr="00DD07AE">
        <w:rPr>
          <w:rFonts w:ascii="Arial" w:eastAsia="Arial" w:hAnsi="Arial" w:cs="Arial"/>
          <w:sz w:val="24"/>
          <w:szCs w:val="24"/>
        </w:rPr>
        <w:t xml:space="preserve">талбайн </w:t>
      </w:r>
      <w:r w:rsidR="002E4ECF" w:rsidRPr="00DD07AE">
        <w:rPr>
          <w:rFonts w:ascii="Arial" w:eastAsia="Arial" w:hAnsi="Arial" w:cs="Arial"/>
          <w:sz w:val="24"/>
          <w:szCs w:val="24"/>
        </w:rPr>
        <w:t>тэмдэглэгээ хийхдээ дараах зарчмийг баримтлана. Үүнд:</w:t>
      </w:r>
    </w:p>
    <w:p w14:paraId="6EEB0CAF" w14:textId="5C6CF413" w:rsidR="00DD07AE" w:rsidRPr="00DD07AE" w:rsidRDefault="00AD1CCC" w:rsidP="00DD07AE">
      <w:pPr>
        <w:pStyle w:val="ListParagraph"/>
        <w:numPr>
          <w:ilvl w:val="3"/>
          <w:numId w:val="40"/>
        </w:numPr>
        <w:pBdr>
          <w:top w:val="nil"/>
          <w:left w:val="nil"/>
          <w:bottom w:val="nil"/>
          <w:right w:val="nil"/>
          <w:between w:val="nil"/>
        </w:pBdr>
        <w:tabs>
          <w:tab w:val="left" w:pos="709"/>
          <w:tab w:val="left" w:pos="900"/>
          <w:tab w:val="left" w:pos="990"/>
          <w:tab w:val="left" w:pos="1701"/>
        </w:tabs>
        <w:ind w:left="2694" w:hanging="993"/>
        <w:jc w:val="both"/>
        <w:rPr>
          <w:rFonts w:ascii="Arial" w:eastAsia="Arial" w:hAnsi="Arial" w:cs="Arial"/>
          <w:sz w:val="24"/>
          <w:szCs w:val="24"/>
        </w:rPr>
      </w:pPr>
      <w:r w:rsidRPr="00DD07AE">
        <w:rPr>
          <w:rFonts w:ascii="Arial" w:eastAsia="Arial" w:hAnsi="Arial" w:cs="Arial"/>
          <w:sz w:val="24"/>
          <w:szCs w:val="24"/>
        </w:rPr>
        <w:t>Мэ</w:t>
      </w:r>
      <w:r w:rsidR="00DD07AE" w:rsidRPr="00DD07AE">
        <w:rPr>
          <w:rFonts w:ascii="Arial" w:eastAsia="Arial" w:hAnsi="Arial" w:cs="Arial"/>
          <w:sz w:val="24"/>
          <w:szCs w:val="24"/>
        </w:rPr>
        <w:t xml:space="preserve">с засал хийх эмч арьсны </w:t>
      </w:r>
      <w:r w:rsidRPr="00DD07AE">
        <w:rPr>
          <w:rFonts w:ascii="Arial" w:eastAsia="Arial" w:hAnsi="Arial" w:cs="Arial"/>
          <w:sz w:val="24"/>
          <w:szCs w:val="24"/>
        </w:rPr>
        <w:t>маркер ашиглан</w:t>
      </w:r>
      <w:r w:rsidR="00A33742">
        <w:rPr>
          <w:rFonts w:ascii="Arial" w:eastAsia="Arial" w:hAnsi="Arial" w:cs="Arial"/>
          <w:sz w:val="24"/>
          <w:szCs w:val="24"/>
        </w:rPr>
        <w:t xml:space="preserve"> тэмдэглэгээг хийнэ.</w:t>
      </w:r>
    </w:p>
    <w:p w14:paraId="09B0BCF3" w14:textId="1400B32E" w:rsidR="00AD1CCC" w:rsidRPr="00DD07AE" w:rsidRDefault="00DD07AE" w:rsidP="00DD07AE">
      <w:pPr>
        <w:pStyle w:val="ListParagraph"/>
        <w:numPr>
          <w:ilvl w:val="3"/>
          <w:numId w:val="40"/>
        </w:numPr>
        <w:pBdr>
          <w:top w:val="nil"/>
          <w:left w:val="nil"/>
          <w:bottom w:val="nil"/>
          <w:right w:val="nil"/>
          <w:between w:val="nil"/>
        </w:pBdr>
        <w:tabs>
          <w:tab w:val="left" w:pos="709"/>
          <w:tab w:val="left" w:pos="900"/>
          <w:tab w:val="left" w:pos="990"/>
          <w:tab w:val="left" w:pos="1701"/>
        </w:tabs>
        <w:ind w:left="2694" w:hanging="993"/>
        <w:jc w:val="both"/>
        <w:rPr>
          <w:rFonts w:ascii="Arial" w:eastAsia="Arial" w:hAnsi="Arial" w:cs="Arial"/>
          <w:sz w:val="24"/>
          <w:szCs w:val="24"/>
        </w:rPr>
      </w:pPr>
      <w:r w:rsidRPr="00DD07AE">
        <w:rPr>
          <w:rFonts w:ascii="Arial" w:eastAsia="Arial" w:hAnsi="Arial" w:cs="Arial"/>
          <w:sz w:val="24"/>
          <w:szCs w:val="24"/>
        </w:rPr>
        <w:t xml:space="preserve"> Мэс засал хийх талбайд </w:t>
      </w:r>
      <w:r w:rsidR="00BA48DC">
        <w:rPr>
          <w:rFonts w:ascii="Arial" w:eastAsia="Arial" w:hAnsi="Arial" w:cs="Arial"/>
          <w:sz w:val="24"/>
          <w:szCs w:val="24"/>
        </w:rPr>
        <w:t xml:space="preserve">тухайн </w:t>
      </w:r>
      <w:r w:rsidR="00A208CD">
        <w:rPr>
          <w:rFonts w:ascii="Arial" w:eastAsia="Arial" w:hAnsi="Arial" w:cs="Arial"/>
          <w:sz w:val="24"/>
          <w:szCs w:val="24"/>
        </w:rPr>
        <w:t>мэс заслын онцлогоос хамааран тохирох</w:t>
      </w:r>
      <w:r w:rsidR="00AD1CCC" w:rsidRPr="00DD07AE">
        <w:rPr>
          <w:rFonts w:ascii="Arial" w:eastAsia="Arial" w:hAnsi="Arial" w:cs="Arial"/>
          <w:sz w:val="24"/>
          <w:szCs w:val="24"/>
        </w:rPr>
        <w:t xml:space="preserve"> тэмдэглэгээ</w:t>
      </w:r>
      <w:r w:rsidR="00A208CD">
        <w:rPr>
          <w:rFonts w:ascii="Arial" w:eastAsia="Arial" w:hAnsi="Arial" w:cs="Arial"/>
          <w:sz w:val="24"/>
          <w:szCs w:val="24"/>
        </w:rPr>
        <w:t>г</w:t>
      </w:r>
      <w:r w:rsidR="00AD1CCC" w:rsidRPr="00DD07AE">
        <w:rPr>
          <w:rFonts w:ascii="Arial" w:eastAsia="Arial" w:hAnsi="Arial" w:cs="Arial"/>
          <w:sz w:val="24"/>
          <w:szCs w:val="24"/>
        </w:rPr>
        <w:t xml:space="preserve"> хийнэ. </w:t>
      </w:r>
    </w:p>
    <w:p w14:paraId="2266BE2B" w14:textId="21D19794" w:rsidR="006732BF" w:rsidRPr="00E00C48" w:rsidRDefault="006732BF" w:rsidP="00DD07AE">
      <w:pPr>
        <w:pStyle w:val="ListParagraph"/>
        <w:numPr>
          <w:ilvl w:val="3"/>
          <w:numId w:val="40"/>
        </w:numPr>
        <w:pBdr>
          <w:top w:val="nil"/>
          <w:left w:val="nil"/>
          <w:bottom w:val="nil"/>
          <w:right w:val="nil"/>
          <w:between w:val="nil"/>
        </w:pBdr>
        <w:tabs>
          <w:tab w:val="left" w:pos="709"/>
          <w:tab w:val="left" w:pos="900"/>
          <w:tab w:val="left" w:pos="990"/>
          <w:tab w:val="left" w:pos="1701"/>
        </w:tabs>
        <w:ind w:left="2694" w:hanging="993"/>
        <w:jc w:val="both"/>
        <w:rPr>
          <w:rFonts w:ascii="Arial" w:eastAsia="Arial" w:hAnsi="Arial" w:cs="Arial"/>
          <w:color w:val="000000"/>
          <w:sz w:val="24"/>
          <w:szCs w:val="24"/>
        </w:rPr>
      </w:pPr>
      <w:r w:rsidRPr="00E00C48">
        <w:rPr>
          <w:rFonts w:ascii="Arial" w:eastAsia="Arial" w:hAnsi="Arial" w:cs="Arial"/>
          <w:sz w:val="24"/>
          <w:szCs w:val="24"/>
        </w:rPr>
        <w:t xml:space="preserve">Талбайн тэмдэглэгээг хийхдээ Х тэмдэг тавихыг хориглоно. </w:t>
      </w:r>
    </w:p>
    <w:p w14:paraId="6062373B" w14:textId="6687E0DE" w:rsidR="00B430ED" w:rsidRPr="00E00C48" w:rsidRDefault="00664D40" w:rsidP="00DD07AE">
      <w:pPr>
        <w:pStyle w:val="ListParagraph"/>
        <w:numPr>
          <w:ilvl w:val="3"/>
          <w:numId w:val="40"/>
        </w:numPr>
        <w:pBdr>
          <w:top w:val="nil"/>
          <w:left w:val="nil"/>
          <w:bottom w:val="nil"/>
          <w:right w:val="nil"/>
          <w:between w:val="nil"/>
        </w:pBdr>
        <w:tabs>
          <w:tab w:val="left" w:pos="709"/>
          <w:tab w:val="left" w:pos="900"/>
          <w:tab w:val="left" w:pos="990"/>
          <w:tab w:val="left" w:pos="1701"/>
        </w:tabs>
        <w:ind w:left="2694" w:hanging="993"/>
        <w:jc w:val="both"/>
        <w:rPr>
          <w:rFonts w:ascii="Arial" w:eastAsia="Arial" w:hAnsi="Arial" w:cs="Arial"/>
          <w:color w:val="000000"/>
          <w:sz w:val="24"/>
          <w:szCs w:val="24"/>
        </w:rPr>
      </w:pPr>
      <w:r>
        <w:rPr>
          <w:rFonts w:ascii="Arial" w:eastAsia="Arial" w:hAnsi="Arial" w:cs="Arial"/>
          <w:color w:val="000000"/>
          <w:sz w:val="24"/>
          <w:szCs w:val="24"/>
        </w:rPr>
        <w:t>Мэс заслын талбайн т</w:t>
      </w:r>
      <w:r w:rsidR="007A19C9">
        <w:rPr>
          <w:rFonts w:ascii="Arial" w:eastAsia="Arial" w:hAnsi="Arial" w:cs="Arial"/>
          <w:color w:val="000000"/>
          <w:sz w:val="24"/>
          <w:szCs w:val="24"/>
        </w:rPr>
        <w:t>эмдэглэгээ нь</w:t>
      </w:r>
      <w:r w:rsidR="00CE478A" w:rsidRPr="00E00C48">
        <w:rPr>
          <w:rFonts w:ascii="Arial" w:eastAsia="Arial" w:hAnsi="Arial" w:cs="Arial"/>
          <w:color w:val="000000"/>
          <w:sz w:val="24"/>
          <w:szCs w:val="24"/>
        </w:rPr>
        <w:t xml:space="preserve"> </w:t>
      </w:r>
      <w:r w:rsidR="007A19C9">
        <w:rPr>
          <w:rFonts w:ascii="Arial" w:eastAsia="Arial" w:hAnsi="Arial" w:cs="Arial"/>
          <w:color w:val="000000"/>
          <w:sz w:val="24"/>
          <w:szCs w:val="24"/>
        </w:rPr>
        <w:t xml:space="preserve">талбайг ариутгаж, </w:t>
      </w:r>
      <w:r w:rsidR="006732BF" w:rsidRPr="00E00C48">
        <w:rPr>
          <w:rFonts w:ascii="Arial" w:eastAsia="Arial" w:hAnsi="Arial" w:cs="Arial"/>
          <w:color w:val="000000"/>
          <w:sz w:val="24"/>
          <w:szCs w:val="24"/>
        </w:rPr>
        <w:t xml:space="preserve">тусгаарласны дараа </w:t>
      </w:r>
      <w:r w:rsidR="00B56354">
        <w:rPr>
          <w:rFonts w:ascii="Arial" w:eastAsia="Arial" w:hAnsi="Arial" w:cs="Arial"/>
          <w:color w:val="000000"/>
          <w:sz w:val="24"/>
          <w:szCs w:val="24"/>
        </w:rPr>
        <w:t>/тусгаарлах даавуу тавьсны дараа/</w:t>
      </w:r>
      <w:r w:rsidR="00DD07AE">
        <w:rPr>
          <w:rFonts w:ascii="Arial" w:eastAsia="Arial" w:hAnsi="Arial" w:cs="Arial"/>
          <w:color w:val="000000"/>
          <w:sz w:val="24"/>
          <w:szCs w:val="24"/>
        </w:rPr>
        <w:t xml:space="preserve"> </w:t>
      </w:r>
      <w:r w:rsidR="006732BF" w:rsidRPr="00E00C48">
        <w:rPr>
          <w:rFonts w:ascii="Arial" w:eastAsia="Arial" w:hAnsi="Arial" w:cs="Arial"/>
          <w:color w:val="000000"/>
          <w:sz w:val="24"/>
          <w:szCs w:val="24"/>
        </w:rPr>
        <w:t>харагдахуйц байна</w:t>
      </w:r>
      <w:r w:rsidR="00DD07AE">
        <w:rPr>
          <w:rFonts w:ascii="Arial" w:eastAsia="Arial" w:hAnsi="Arial" w:cs="Arial"/>
          <w:color w:val="000000"/>
          <w:sz w:val="24"/>
          <w:szCs w:val="24"/>
        </w:rPr>
        <w:t>.</w:t>
      </w:r>
    </w:p>
    <w:p w14:paraId="31AC2937" w14:textId="0E8BBF3A" w:rsidR="00746D42" w:rsidRDefault="004269A9" w:rsidP="00DD07AE">
      <w:pPr>
        <w:jc w:val="both"/>
        <w:rPr>
          <w:rFonts w:ascii="Arial" w:eastAsia="Arial" w:hAnsi="Arial" w:cs="Arial"/>
          <w:b/>
          <w:szCs w:val="24"/>
        </w:rPr>
      </w:pPr>
      <w:r>
        <w:rPr>
          <w:rFonts w:ascii="Arial" w:eastAsia="Arial" w:hAnsi="Arial" w:cs="Arial"/>
          <w:b/>
          <w:szCs w:val="24"/>
        </w:rPr>
        <w:t>Долоо</w:t>
      </w:r>
      <w:r w:rsidR="006732BF" w:rsidRPr="00E00C48">
        <w:rPr>
          <w:rFonts w:ascii="Arial" w:eastAsia="Arial" w:hAnsi="Arial" w:cs="Arial"/>
          <w:b/>
          <w:szCs w:val="24"/>
        </w:rPr>
        <w:t xml:space="preserve">. </w:t>
      </w:r>
      <w:r w:rsidR="00BA48DC">
        <w:rPr>
          <w:rFonts w:ascii="Arial" w:eastAsia="Arial" w:hAnsi="Arial" w:cs="Arial"/>
          <w:b/>
          <w:szCs w:val="24"/>
        </w:rPr>
        <w:t>Б</w:t>
      </w:r>
      <w:r w:rsidR="00BA48DC" w:rsidRPr="00E00C48">
        <w:rPr>
          <w:rFonts w:ascii="Arial" w:eastAsia="Arial" w:hAnsi="Arial" w:cs="Arial"/>
          <w:b/>
          <w:szCs w:val="24"/>
        </w:rPr>
        <w:t>угуйн з</w:t>
      </w:r>
      <w:r w:rsidR="00BA48DC" w:rsidRPr="00E00C48">
        <w:rPr>
          <w:rFonts w:ascii="Arial" w:eastAsia="MS Gothic" w:hAnsi="Arial" w:cs="Arial"/>
          <w:b/>
          <w:szCs w:val="24"/>
        </w:rPr>
        <w:t>үү</w:t>
      </w:r>
      <w:r w:rsidR="00BA48DC">
        <w:rPr>
          <w:rFonts w:ascii="Arial" w:eastAsia="Microsoft YaHei" w:hAnsi="Arial" w:cs="Arial"/>
          <w:b/>
          <w:szCs w:val="24"/>
        </w:rPr>
        <w:t>лтээр ү</w:t>
      </w:r>
      <w:r w:rsidR="00B430ED" w:rsidRPr="00E00C48">
        <w:rPr>
          <w:rFonts w:ascii="Arial" w:eastAsia="Arial" w:hAnsi="Arial" w:cs="Arial"/>
          <w:b/>
          <w:szCs w:val="24"/>
        </w:rPr>
        <w:t>йлчлүүлэгчийг танин тодруулах</w:t>
      </w:r>
      <w:r w:rsidR="00BA48DC">
        <w:rPr>
          <w:rFonts w:ascii="Arial" w:eastAsia="Arial" w:hAnsi="Arial" w:cs="Arial"/>
          <w:b/>
          <w:szCs w:val="24"/>
        </w:rPr>
        <w:t xml:space="preserve"> үед </w:t>
      </w:r>
      <w:r w:rsidR="00B430ED" w:rsidRPr="00E00C48">
        <w:rPr>
          <w:rFonts w:ascii="Arial" w:eastAsia="Microsoft YaHei" w:hAnsi="Arial" w:cs="Arial"/>
          <w:b/>
          <w:szCs w:val="24"/>
        </w:rPr>
        <w:t>гарч</w:t>
      </w:r>
      <w:r w:rsidR="00B430ED" w:rsidRPr="00E00C48">
        <w:rPr>
          <w:rFonts w:ascii="Arial" w:eastAsia="Arial" w:hAnsi="Arial" w:cs="Arial"/>
          <w:b/>
          <w:szCs w:val="24"/>
        </w:rPr>
        <w:t xml:space="preserve"> </w:t>
      </w:r>
      <w:r w:rsidR="00B430ED" w:rsidRPr="00E00C48">
        <w:rPr>
          <w:rFonts w:ascii="Arial" w:eastAsia="Microsoft YaHei" w:hAnsi="Arial" w:cs="Arial"/>
          <w:b/>
          <w:szCs w:val="24"/>
        </w:rPr>
        <w:t>болох</w:t>
      </w:r>
      <w:r w:rsidR="00B430ED" w:rsidRPr="00E00C48">
        <w:rPr>
          <w:rFonts w:ascii="Arial" w:eastAsia="Arial" w:hAnsi="Arial" w:cs="Arial"/>
          <w:b/>
          <w:szCs w:val="24"/>
        </w:rPr>
        <w:t xml:space="preserve"> </w:t>
      </w:r>
      <w:r w:rsidR="00B430ED" w:rsidRPr="00561C9B">
        <w:rPr>
          <w:rFonts w:ascii="Arial" w:eastAsia="Arial" w:hAnsi="Arial" w:cs="Arial"/>
          <w:b/>
          <w:szCs w:val="24"/>
        </w:rPr>
        <w:t>алдаа</w:t>
      </w:r>
      <w:r w:rsidR="00603948">
        <w:rPr>
          <w:rFonts w:ascii="Arial" w:eastAsia="Arial" w:hAnsi="Arial" w:cs="Arial"/>
          <w:b/>
          <w:szCs w:val="24"/>
        </w:rPr>
        <w:t>наас сэргийлэх</w:t>
      </w:r>
    </w:p>
    <w:p w14:paraId="575FCB69" w14:textId="4C7B4FAB" w:rsidR="0082525D" w:rsidRDefault="00B430ED" w:rsidP="006732BF">
      <w:pPr>
        <w:rPr>
          <w:rFonts w:ascii="Arial" w:eastAsia="Arial" w:hAnsi="Arial" w:cs="Arial"/>
          <w:b/>
          <w:szCs w:val="24"/>
        </w:rPr>
      </w:pPr>
      <w:r w:rsidRPr="00561C9B">
        <w:rPr>
          <w:rFonts w:ascii="Arial" w:eastAsia="Arial" w:hAnsi="Arial" w:cs="Arial"/>
          <w:b/>
          <w:szCs w:val="24"/>
        </w:rPr>
        <w:t xml:space="preserve"> </w:t>
      </w:r>
    </w:p>
    <w:p w14:paraId="4BB80913" w14:textId="34F50EDA" w:rsidR="004269A9" w:rsidRPr="00DD07AE" w:rsidRDefault="00DD07AE" w:rsidP="00DD07AE">
      <w:pPr>
        <w:pStyle w:val="ListParagraph"/>
        <w:numPr>
          <w:ilvl w:val="0"/>
          <w:numId w:val="41"/>
        </w:numPr>
        <w:rPr>
          <w:rFonts w:ascii="Arial" w:eastAsia="Arial" w:hAnsi="Arial" w:cs="Arial"/>
          <w:sz w:val="24"/>
          <w:szCs w:val="24"/>
        </w:rPr>
      </w:pPr>
      <w:r w:rsidRPr="00DD07AE">
        <w:rPr>
          <w:rFonts w:ascii="Arial" w:eastAsia="Arial" w:hAnsi="Arial" w:cs="Arial"/>
          <w:sz w:val="24"/>
          <w:szCs w:val="24"/>
        </w:rPr>
        <w:t>Дараах тохиолдолд үйлчлүүлэгчийн мэдээллийг нягтлан</w:t>
      </w:r>
      <w:r w:rsidR="00206577">
        <w:rPr>
          <w:rFonts w:ascii="Arial" w:eastAsia="Arial" w:hAnsi="Arial" w:cs="Arial"/>
          <w:sz w:val="24"/>
          <w:szCs w:val="24"/>
        </w:rPr>
        <w:t>а. Үүнд:</w:t>
      </w:r>
    </w:p>
    <w:p w14:paraId="5286F0D3" w14:textId="61256787" w:rsidR="004269A9" w:rsidRDefault="004269A9" w:rsidP="004269A9">
      <w:pPr>
        <w:pStyle w:val="ListParagraph"/>
        <w:numPr>
          <w:ilvl w:val="1"/>
          <w:numId w:val="41"/>
        </w:numPr>
        <w:pBdr>
          <w:top w:val="nil"/>
          <w:left w:val="nil"/>
          <w:bottom w:val="nil"/>
          <w:right w:val="nil"/>
          <w:between w:val="nil"/>
        </w:pBdr>
        <w:tabs>
          <w:tab w:val="left" w:pos="709"/>
          <w:tab w:val="left" w:pos="900"/>
          <w:tab w:val="left" w:pos="990"/>
        </w:tabs>
        <w:jc w:val="both"/>
        <w:rPr>
          <w:rFonts w:ascii="Arial" w:eastAsia="Arial" w:hAnsi="Arial" w:cs="Arial"/>
          <w:color w:val="000000"/>
          <w:sz w:val="24"/>
          <w:szCs w:val="24"/>
        </w:rPr>
      </w:pPr>
      <w:r w:rsidRPr="004269A9">
        <w:rPr>
          <w:rFonts w:ascii="Arial" w:eastAsia="Arial" w:hAnsi="Arial" w:cs="Arial"/>
          <w:color w:val="000000"/>
          <w:sz w:val="24"/>
          <w:szCs w:val="24"/>
        </w:rPr>
        <w:t>Бугуйн зүүлт харагдахгүй байх</w:t>
      </w:r>
    </w:p>
    <w:p w14:paraId="38181A89" w14:textId="49BAEBB7" w:rsidR="00B430ED" w:rsidRPr="004269A9" w:rsidRDefault="00206577" w:rsidP="004269A9">
      <w:pPr>
        <w:pStyle w:val="ListParagraph"/>
        <w:numPr>
          <w:ilvl w:val="1"/>
          <w:numId w:val="41"/>
        </w:numPr>
        <w:pBdr>
          <w:top w:val="nil"/>
          <w:left w:val="nil"/>
          <w:bottom w:val="nil"/>
          <w:right w:val="nil"/>
          <w:between w:val="nil"/>
        </w:pBdr>
        <w:tabs>
          <w:tab w:val="left" w:pos="709"/>
          <w:tab w:val="left" w:pos="900"/>
          <w:tab w:val="left" w:pos="990"/>
        </w:tabs>
        <w:jc w:val="both"/>
        <w:rPr>
          <w:rFonts w:ascii="Arial" w:eastAsia="Arial" w:hAnsi="Arial" w:cs="Arial"/>
          <w:color w:val="000000"/>
          <w:sz w:val="24"/>
          <w:szCs w:val="24"/>
        </w:rPr>
      </w:pPr>
      <w:r>
        <w:rPr>
          <w:rFonts w:ascii="Arial" w:eastAsia="Arial" w:hAnsi="Arial" w:cs="Arial"/>
          <w:color w:val="000000"/>
          <w:sz w:val="24"/>
          <w:szCs w:val="24"/>
        </w:rPr>
        <w:t>Б</w:t>
      </w:r>
      <w:r w:rsidR="00B430ED" w:rsidRPr="004269A9">
        <w:rPr>
          <w:rFonts w:ascii="Arial" w:eastAsia="Arial" w:hAnsi="Arial" w:cs="Arial"/>
          <w:color w:val="000000"/>
          <w:sz w:val="24"/>
          <w:szCs w:val="24"/>
        </w:rPr>
        <w:t>угуйн зүүлт</w:t>
      </w:r>
      <w:r>
        <w:rPr>
          <w:rFonts w:ascii="Arial" w:eastAsia="Arial" w:hAnsi="Arial" w:cs="Arial"/>
          <w:color w:val="000000"/>
          <w:sz w:val="24"/>
          <w:szCs w:val="24"/>
        </w:rPr>
        <w:t xml:space="preserve"> </w:t>
      </w:r>
      <w:r w:rsidR="00984E9A" w:rsidRPr="004269A9">
        <w:rPr>
          <w:rFonts w:ascii="Arial" w:eastAsia="Arial" w:hAnsi="Arial" w:cs="Arial"/>
          <w:color w:val="000000"/>
          <w:sz w:val="24"/>
          <w:szCs w:val="24"/>
        </w:rPr>
        <w:t>солигдсон байх</w:t>
      </w:r>
    </w:p>
    <w:p w14:paraId="5D807B56" w14:textId="42E097C9" w:rsidR="00B430ED" w:rsidRPr="004269A9" w:rsidRDefault="00B430ED" w:rsidP="004269A9">
      <w:pPr>
        <w:pStyle w:val="ListParagraph"/>
        <w:numPr>
          <w:ilvl w:val="1"/>
          <w:numId w:val="41"/>
        </w:numPr>
        <w:pBdr>
          <w:top w:val="nil"/>
          <w:left w:val="nil"/>
          <w:bottom w:val="nil"/>
          <w:right w:val="nil"/>
          <w:between w:val="nil"/>
        </w:pBdr>
        <w:tabs>
          <w:tab w:val="left" w:pos="709"/>
          <w:tab w:val="left" w:pos="900"/>
          <w:tab w:val="left" w:pos="990"/>
        </w:tabs>
        <w:jc w:val="both"/>
        <w:rPr>
          <w:rFonts w:ascii="Arial" w:eastAsia="Arial" w:hAnsi="Arial" w:cs="Arial"/>
          <w:color w:val="000000"/>
          <w:sz w:val="24"/>
          <w:szCs w:val="24"/>
        </w:rPr>
      </w:pPr>
      <w:r w:rsidRPr="004269A9">
        <w:rPr>
          <w:rFonts w:ascii="Arial" w:eastAsia="Arial" w:hAnsi="Arial" w:cs="Arial"/>
          <w:color w:val="000000"/>
          <w:sz w:val="24"/>
          <w:szCs w:val="24"/>
        </w:rPr>
        <w:t>Нэгээс олон бугуйн зүүлттэй байх</w:t>
      </w:r>
      <w:r w:rsidR="00206577">
        <w:rPr>
          <w:rFonts w:ascii="Arial" w:eastAsia="Arial" w:hAnsi="Arial" w:cs="Arial"/>
          <w:color w:val="000000"/>
          <w:sz w:val="24"/>
          <w:szCs w:val="24"/>
        </w:rPr>
        <w:t xml:space="preserve">ад зүүлт </w:t>
      </w:r>
      <w:r w:rsidRPr="004269A9">
        <w:rPr>
          <w:rFonts w:ascii="Arial" w:eastAsia="Arial" w:hAnsi="Arial" w:cs="Arial"/>
          <w:color w:val="000000"/>
          <w:sz w:val="24"/>
          <w:szCs w:val="24"/>
        </w:rPr>
        <w:t>дээрх мэдээллүүд зөрүүтэй байх</w:t>
      </w:r>
    </w:p>
    <w:p w14:paraId="12B88C0A" w14:textId="6CBCCA32" w:rsidR="00B430ED" w:rsidRPr="004269A9" w:rsidRDefault="00B430ED" w:rsidP="004269A9">
      <w:pPr>
        <w:pStyle w:val="ListParagraph"/>
        <w:numPr>
          <w:ilvl w:val="1"/>
          <w:numId w:val="41"/>
        </w:numPr>
        <w:pBdr>
          <w:top w:val="nil"/>
          <w:left w:val="nil"/>
          <w:bottom w:val="nil"/>
          <w:right w:val="nil"/>
          <w:between w:val="nil"/>
        </w:pBdr>
        <w:tabs>
          <w:tab w:val="left" w:pos="709"/>
          <w:tab w:val="left" w:pos="900"/>
          <w:tab w:val="left" w:pos="990"/>
        </w:tabs>
        <w:jc w:val="both"/>
        <w:rPr>
          <w:rFonts w:ascii="Arial" w:eastAsia="Arial" w:hAnsi="Arial" w:cs="Arial"/>
          <w:color w:val="000000"/>
          <w:sz w:val="24"/>
          <w:szCs w:val="24"/>
        </w:rPr>
      </w:pPr>
      <w:r w:rsidRPr="004269A9">
        <w:rPr>
          <w:rFonts w:ascii="Arial" w:eastAsia="Arial" w:hAnsi="Arial" w:cs="Arial"/>
          <w:color w:val="000000"/>
          <w:sz w:val="24"/>
          <w:szCs w:val="24"/>
        </w:rPr>
        <w:t>Бугуйн зүүлт дээрх мэдээлэл дутуу байх</w:t>
      </w:r>
    </w:p>
    <w:p w14:paraId="7388BA43" w14:textId="7E61442F" w:rsidR="00B430ED" w:rsidRPr="004269A9" w:rsidRDefault="00B430ED" w:rsidP="004269A9">
      <w:pPr>
        <w:pStyle w:val="ListParagraph"/>
        <w:numPr>
          <w:ilvl w:val="1"/>
          <w:numId w:val="41"/>
        </w:numPr>
        <w:pBdr>
          <w:top w:val="nil"/>
          <w:left w:val="nil"/>
          <w:bottom w:val="nil"/>
          <w:right w:val="nil"/>
          <w:between w:val="nil"/>
        </w:pBdr>
        <w:tabs>
          <w:tab w:val="left" w:pos="709"/>
          <w:tab w:val="left" w:pos="900"/>
          <w:tab w:val="left" w:pos="990"/>
        </w:tabs>
        <w:jc w:val="both"/>
        <w:rPr>
          <w:rFonts w:ascii="Arial" w:eastAsia="Arial" w:hAnsi="Arial" w:cs="Arial"/>
          <w:color w:val="000000"/>
          <w:sz w:val="24"/>
          <w:szCs w:val="24"/>
        </w:rPr>
      </w:pPr>
      <w:r w:rsidRPr="004269A9">
        <w:rPr>
          <w:rFonts w:ascii="Arial" w:eastAsia="Arial" w:hAnsi="Arial" w:cs="Arial"/>
          <w:color w:val="000000"/>
          <w:sz w:val="24"/>
          <w:szCs w:val="24"/>
        </w:rPr>
        <w:t>Бугуйн зүүлт дээрх мэдээлэл буруу байх</w:t>
      </w:r>
    </w:p>
    <w:p w14:paraId="7B22C484" w14:textId="568AE3A9" w:rsidR="00B430ED" w:rsidRDefault="00B430ED" w:rsidP="004269A9">
      <w:pPr>
        <w:pStyle w:val="ListParagraph"/>
        <w:numPr>
          <w:ilvl w:val="1"/>
          <w:numId w:val="41"/>
        </w:numPr>
        <w:pBdr>
          <w:top w:val="nil"/>
          <w:left w:val="nil"/>
          <w:bottom w:val="nil"/>
          <w:right w:val="nil"/>
          <w:between w:val="nil"/>
        </w:pBdr>
        <w:tabs>
          <w:tab w:val="left" w:pos="709"/>
          <w:tab w:val="left" w:pos="900"/>
          <w:tab w:val="left" w:pos="990"/>
        </w:tabs>
        <w:jc w:val="both"/>
        <w:rPr>
          <w:rFonts w:ascii="Arial" w:eastAsia="Arial" w:hAnsi="Arial" w:cs="Arial"/>
          <w:color w:val="000000"/>
          <w:sz w:val="24"/>
          <w:szCs w:val="24"/>
        </w:rPr>
      </w:pPr>
      <w:r w:rsidRPr="004269A9">
        <w:rPr>
          <w:rFonts w:ascii="Arial" w:eastAsia="Arial" w:hAnsi="Arial" w:cs="Arial"/>
          <w:color w:val="000000"/>
          <w:sz w:val="24"/>
          <w:szCs w:val="24"/>
        </w:rPr>
        <w:t>Бугуйн зүүлт дээрх мэдээлэл гаргацгүй байх</w:t>
      </w:r>
    </w:p>
    <w:p w14:paraId="294CADAD" w14:textId="03235059" w:rsidR="00206577" w:rsidRPr="00206577" w:rsidRDefault="00206577" w:rsidP="00206577">
      <w:pPr>
        <w:pStyle w:val="ListParagraph"/>
        <w:numPr>
          <w:ilvl w:val="1"/>
          <w:numId w:val="41"/>
        </w:numPr>
        <w:pBdr>
          <w:top w:val="nil"/>
          <w:left w:val="nil"/>
          <w:bottom w:val="nil"/>
          <w:right w:val="nil"/>
          <w:between w:val="nil"/>
        </w:pBdr>
        <w:tabs>
          <w:tab w:val="left" w:pos="709"/>
          <w:tab w:val="left" w:pos="900"/>
          <w:tab w:val="left" w:pos="990"/>
        </w:tabs>
        <w:jc w:val="both"/>
        <w:rPr>
          <w:rFonts w:ascii="Arial" w:eastAsia="Arial" w:hAnsi="Arial" w:cs="Arial"/>
          <w:color w:val="000000"/>
          <w:sz w:val="24"/>
          <w:szCs w:val="24"/>
        </w:rPr>
      </w:pPr>
      <w:r w:rsidRPr="004269A9">
        <w:rPr>
          <w:rFonts w:ascii="Arial" w:eastAsia="Arial" w:hAnsi="Arial" w:cs="Arial"/>
          <w:color w:val="000000"/>
          <w:sz w:val="24"/>
          <w:szCs w:val="24"/>
        </w:rPr>
        <w:t xml:space="preserve">Бугуйн зүүлт дээрх мэдээлэл </w:t>
      </w:r>
      <w:r>
        <w:rPr>
          <w:rFonts w:ascii="Arial" w:eastAsia="Arial" w:hAnsi="Arial" w:cs="Arial"/>
          <w:color w:val="000000"/>
          <w:sz w:val="24"/>
          <w:szCs w:val="24"/>
        </w:rPr>
        <w:t>арилсан</w:t>
      </w:r>
      <w:r w:rsidRPr="004269A9">
        <w:rPr>
          <w:rFonts w:ascii="Arial" w:eastAsia="Arial" w:hAnsi="Arial" w:cs="Arial"/>
          <w:color w:val="000000"/>
          <w:sz w:val="24"/>
          <w:szCs w:val="24"/>
        </w:rPr>
        <w:t xml:space="preserve"> байх</w:t>
      </w:r>
    </w:p>
    <w:p w14:paraId="13B3B934" w14:textId="192587DC" w:rsidR="00206577" w:rsidRPr="00206577" w:rsidRDefault="00206577" w:rsidP="004269A9">
      <w:pPr>
        <w:pStyle w:val="ListParagraph"/>
        <w:numPr>
          <w:ilvl w:val="1"/>
          <w:numId w:val="41"/>
        </w:numPr>
        <w:pBdr>
          <w:top w:val="nil"/>
          <w:left w:val="nil"/>
          <w:bottom w:val="nil"/>
          <w:right w:val="nil"/>
          <w:between w:val="nil"/>
        </w:pBdr>
        <w:tabs>
          <w:tab w:val="left" w:pos="709"/>
          <w:tab w:val="left" w:pos="900"/>
          <w:tab w:val="left" w:pos="990"/>
        </w:tabs>
        <w:jc w:val="both"/>
        <w:rPr>
          <w:rFonts w:ascii="Arial" w:eastAsia="Arial" w:hAnsi="Arial" w:cs="Arial"/>
          <w:color w:val="000000"/>
          <w:sz w:val="24"/>
          <w:szCs w:val="24"/>
        </w:rPr>
      </w:pPr>
      <w:r>
        <w:rPr>
          <w:rFonts w:ascii="Arial" w:eastAsia="Arial" w:hAnsi="Arial" w:cs="Arial"/>
          <w:sz w:val="24"/>
          <w:szCs w:val="24"/>
        </w:rPr>
        <w:t>Эцэг/эх/-ийн нэр болон</w:t>
      </w:r>
      <w:r w:rsidR="002E3A2E" w:rsidRPr="004269A9">
        <w:rPr>
          <w:rFonts w:ascii="Arial" w:eastAsia="Arial" w:hAnsi="Arial" w:cs="Arial"/>
          <w:sz w:val="24"/>
          <w:szCs w:val="24"/>
        </w:rPr>
        <w:t xml:space="preserve"> </w:t>
      </w:r>
      <w:r>
        <w:rPr>
          <w:rFonts w:ascii="Arial" w:eastAsia="Arial" w:hAnsi="Arial" w:cs="Arial"/>
          <w:sz w:val="24"/>
          <w:szCs w:val="24"/>
        </w:rPr>
        <w:t xml:space="preserve">өөрийн нэр </w:t>
      </w:r>
      <w:r w:rsidR="002E3A2E" w:rsidRPr="004269A9">
        <w:rPr>
          <w:rFonts w:ascii="Arial" w:eastAsia="Arial" w:hAnsi="Arial" w:cs="Arial"/>
          <w:sz w:val="24"/>
          <w:szCs w:val="24"/>
        </w:rPr>
        <w:t>ижил</w:t>
      </w:r>
      <w:r>
        <w:rPr>
          <w:rFonts w:ascii="Arial" w:eastAsia="Arial" w:hAnsi="Arial" w:cs="Arial"/>
          <w:sz w:val="24"/>
          <w:szCs w:val="24"/>
        </w:rPr>
        <w:t xml:space="preserve"> байх</w:t>
      </w:r>
      <w:r w:rsidR="002E3A2E" w:rsidRPr="004269A9">
        <w:rPr>
          <w:rFonts w:ascii="Arial" w:eastAsia="Arial" w:hAnsi="Arial" w:cs="Arial"/>
          <w:sz w:val="24"/>
          <w:szCs w:val="24"/>
        </w:rPr>
        <w:t xml:space="preserve"> </w:t>
      </w:r>
    </w:p>
    <w:p w14:paraId="7E56F81E" w14:textId="721E0966" w:rsidR="002E3A2E" w:rsidRPr="00206577" w:rsidRDefault="00206577" w:rsidP="004269A9">
      <w:pPr>
        <w:pStyle w:val="ListParagraph"/>
        <w:numPr>
          <w:ilvl w:val="1"/>
          <w:numId w:val="41"/>
        </w:numPr>
        <w:pBdr>
          <w:top w:val="nil"/>
          <w:left w:val="nil"/>
          <w:bottom w:val="nil"/>
          <w:right w:val="nil"/>
          <w:between w:val="nil"/>
        </w:pBdr>
        <w:tabs>
          <w:tab w:val="left" w:pos="709"/>
          <w:tab w:val="left" w:pos="900"/>
          <w:tab w:val="left" w:pos="990"/>
        </w:tabs>
        <w:jc w:val="both"/>
        <w:rPr>
          <w:rFonts w:ascii="Arial" w:eastAsia="Arial" w:hAnsi="Arial" w:cs="Arial"/>
          <w:color w:val="000000"/>
          <w:sz w:val="24"/>
          <w:szCs w:val="24"/>
        </w:rPr>
      </w:pPr>
      <w:r>
        <w:rPr>
          <w:rFonts w:ascii="Arial" w:eastAsia="Arial" w:hAnsi="Arial" w:cs="Arial"/>
          <w:sz w:val="24"/>
          <w:szCs w:val="24"/>
        </w:rPr>
        <w:t>Т</w:t>
      </w:r>
      <w:r w:rsidR="002E3A2E" w:rsidRPr="004269A9">
        <w:rPr>
          <w:rFonts w:ascii="Arial" w:eastAsia="Arial" w:hAnsi="Arial" w:cs="Arial"/>
          <w:sz w:val="24"/>
          <w:szCs w:val="24"/>
        </w:rPr>
        <w:t>өрсөн он</w:t>
      </w:r>
      <w:r>
        <w:rPr>
          <w:rFonts w:ascii="Arial" w:eastAsia="Arial" w:hAnsi="Arial" w:cs="Arial"/>
          <w:sz w:val="24"/>
          <w:szCs w:val="24"/>
        </w:rPr>
        <w:t>,</w:t>
      </w:r>
      <w:r w:rsidR="002E3A2E" w:rsidRPr="004269A9">
        <w:rPr>
          <w:rFonts w:ascii="Arial" w:eastAsia="Arial" w:hAnsi="Arial" w:cs="Arial"/>
          <w:sz w:val="24"/>
          <w:szCs w:val="24"/>
        </w:rPr>
        <w:t xml:space="preserve"> сар</w:t>
      </w:r>
      <w:r>
        <w:rPr>
          <w:rFonts w:ascii="Arial" w:eastAsia="Arial" w:hAnsi="Arial" w:cs="Arial"/>
          <w:sz w:val="24"/>
          <w:szCs w:val="24"/>
        </w:rPr>
        <w:t xml:space="preserve">, өдөр ижил </w:t>
      </w:r>
      <w:r w:rsidR="002E3A2E" w:rsidRPr="004269A9">
        <w:rPr>
          <w:rFonts w:ascii="Arial" w:eastAsia="Arial" w:hAnsi="Arial" w:cs="Arial"/>
          <w:sz w:val="24"/>
          <w:szCs w:val="24"/>
        </w:rPr>
        <w:t>үйлчлүүлэгч</w:t>
      </w:r>
    </w:p>
    <w:p w14:paraId="055B9215" w14:textId="5ADECCEC" w:rsidR="00206577" w:rsidRPr="004269A9" w:rsidRDefault="00206577" w:rsidP="004269A9">
      <w:pPr>
        <w:pStyle w:val="ListParagraph"/>
        <w:numPr>
          <w:ilvl w:val="1"/>
          <w:numId w:val="41"/>
        </w:numPr>
        <w:pBdr>
          <w:top w:val="nil"/>
          <w:left w:val="nil"/>
          <w:bottom w:val="nil"/>
          <w:right w:val="nil"/>
          <w:between w:val="nil"/>
        </w:pBdr>
        <w:tabs>
          <w:tab w:val="left" w:pos="709"/>
          <w:tab w:val="left" w:pos="900"/>
          <w:tab w:val="left" w:pos="990"/>
        </w:tabs>
        <w:jc w:val="both"/>
        <w:rPr>
          <w:rFonts w:ascii="Arial" w:eastAsia="Arial" w:hAnsi="Arial" w:cs="Arial"/>
          <w:color w:val="000000"/>
          <w:sz w:val="24"/>
          <w:szCs w:val="24"/>
        </w:rPr>
      </w:pPr>
      <w:r>
        <w:rPr>
          <w:rFonts w:ascii="Arial" w:eastAsia="Arial" w:hAnsi="Arial" w:cs="Arial"/>
          <w:sz w:val="24"/>
          <w:szCs w:val="24"/>
        </w:rPr>
        <w:t>Бичиглэл өөр ч ижил дуудагддаг нэртэй үйлчлүүлэгч</w:t>
      </w:r>
    </w:p>
    <w:p w14:paraId="5662A4C7" w14:textId="77777777" w:rsidR="002F1E67" w:rsidRPr="00FE2FFC" w:rsidRDefault="002F1E67" w:rsidP="006732BF">
      <w:pPr>
        <w:pStyle w:val="ListParagraph"/>
        <w:pBdr>
          <w:top w:val="nil"/>
          <w:left w:val="nil"/>
          <w:bottom w:val="nil"/>
          <w:right w:val="nil"/>
          <w:between w:val="nil"/>
        </w:pBdr>
        <w:tabs>
          <w:tab w:val="left" w:pos="709"/>
          <w:tab w:val="left" w:pos="900"/>
          <w:tab w:val="left" w:pos="990"/>
        </w:tabs>
        <w:ind w:left="360"/>
        <w:jc w:val="both"/>
        <w:rPr>
          <w:rFonts w:ascii="Arial" w:eastAsia="Arial" w:hAnsi="Arial" w:cs="Arial"/>
          <w:b/>
          <w:color w:val="0070C0"/>
          <w:sz w:val="24"/>
          <w:szCs w:val="24"/>
        </w:rPr>
      </w:pPr>
    </w:p>
    <w:p w14:paraId="3B9B6584" w14:textId="2B67F341" w:rsidR="002F1E67" w:rsidRPr="00D048BB" w:rsidRDefault="004269A9" w:rsidP="00D048BB">
      <w:pPr>
        <w:pStyle w:val="ListParagraph"/>
        <w:pBdr>
          <w:top w:val="nil"/>
          <w:left w:val="nil"/>
          <w:bottom w:val="nil"/>
          <w:right w:val="nil"/>
          <w:between w:val="nil"/>
        </w:pBdr>
        <w:tabs>
          <w:tab w:val="left" w:pos="709"/>
          <w:tab w:val="left" w:pos="900"/>
          <w:tab w:val="left" w:pos="990"/>
        </w:tabs>
        <w:ind w:left="360"/>
        <w:jc w:val="both"/>
        <w:rPr>
          <w:rFonts w:ascii="Arial" w:eastAsia="Arial" w:hAnsi="Arial" w:cs="Arial"/>
          <w:b/>
          <w:sz w:val="24"/>
          <w:szCs w:val="24"/>
        </w:rPr>
      </w:pPr>
      <w:r w:rsidRPr="00561C9B">
        <w:rPr>
          <w:rFonts w:ascii="Arial" w:eastAsia="Arial" w:hAnsi="Arial" w:cs="Arial"/>
          <w:b/>
          <w:sz w:val="24"/>
          <w:szCs w:val="24"/>
        </w:rPr>
        <w:t>Найм</w:t>
      </w:r>
      <w:r w:rsidR="00392731">
        <w:rPr>
          <w:rFonts w:ascii="Arial" w:eastAsia="Arial" w:hAnsi="Arial" w:cs="Arial"/>
          <w:b/>
          <w:sz w:val="24"/>
          <w:szCs w:val="24"/>
        </w:rPr>
        <w:t>. Х</w:t>
      </w:r>
      <w:r w:rsidR="002F1E67" w:rsidRPr="00D048BB">
        <w:rPr>
          <w:rFonts w:ascii="Arial" w:eastAsia="Arial" w:hAnsi="Arial" w:cs="Arial"/>
          <w:b/>
          <w:sz w:val="24"/>
          <w:szCs w:val="24"/>
        </w:rPr>
        <w:t xml:space="preserve">яналт, үнэлгээ </w:t>
      </w:r>
    </w:p>
    <w:p w14:paraId="2E31966C" w14:textId="77777777" w:rsidR="002F1E67" w:rsidRPr="00561C9B" w:rsidRDefault="002F1E67" w:rsidP="002F1E67">
      <w:pPr>
        <w:pStyle w:val="ListParagraph"/>
        <w:pBdr>
          <w:top w:val="nil"/>
          <w:left w:val="nil"/>
          <w:bottom w:val="nil"/>
          <w:right w:val="nil"/>
          <w:between w:val="nil"/>
        </w:pBdr>
        <w:tabs>
          <w:tab w:val="left" w:pos="709"/>
          <w:tab w:val="left" w:pos="900"/>
          <w:tab w:val="left" w:pos="990"/>
        </w:tabs>
        <w:ind w:left="360"/>
        <w:jc w:val="both"/>
        <w:rPr>
          <w:rFonts w:ascii="Arial" w:eastAsia="Arial" w:hAnsi="Arial" w:cs="Arial"/>
          <w:b/>
          <w:sz w:val="24"/>
          <w:szCs w:val="24"/>
        </w:rPr>
      </w:pPr>
    </w:p>
    <w:p w14:paraId="042D9E9E" w14:textId="1A1D0C6E" w:rsidR="002F1E67" w:rsidRPr="004269A9" w:rsidRDefault="00206577" w:rsidP="004269A9">
      <w:pPr>
        <w:pStyle w:val="ListParagraph"/>
        <w:numPr>
          <w:ilvl w:val="1"/>
          <w:numId w:val="44"/>
        </w:numPr>
        <w:jc w:val="both"/>
        <w:rPr>
          <w:rFonts w:ascii="Arial" w:eastAsia="Arial" w:hAnsi="Arial" w:cs="Arial"/>
          <w:sz w:val="24"/>
          <w:szCs w:val="24"/>
        </w:rPr>
      </w:pPr>
      <w:r>
        <w:rPr>
          <w:rFonts w:ascii="Arial" w:eastAsia="Arial" w:hAnsi="Arial" w:cs="Arial"/>
          <w:sz w:val="24"/>
          <w:szCs w:val="24"/>
        </w:rPr>
        <w:t>Эрүүл мэндийн байгууллагын</w:t>
      </w:r>
      <w:r w:rsidR="002F1E67" w:rsidRPr="004269A9">
        <w:rPr>
          <w:rFonts w:ascii="Arial" w:eastAsia="Arial" w:hAnsi="Arial" w:cs="Arial"/>
          <w:sz w:val="24"/>
          <w:szCs w:val="24"/>
        </w:rPr>
        <w:t xml:space="preserve"> ажилтан ү</w:t>
      </w:r>
      <w:r w:rsidR="002F1E67" w:rsidRPr="004269A9">
        <w:rPr>
          <w:rFonts w:ascii="Arial" w:eastAsia="Microsoft YaHei" w:hAnsi="Arial" w:cs="Arial"/>
          <w:sz w:val="24"/>
          <w:szCs w:val="24"/>
        </w:rPr>
        <w:t>йлчл</w:t>
      </w:r>
      <w:r w:rsidR="002F1E67" w:rsidRPr="004269A9">
        <w:rPr>
          <w:rFonts w:ascii="Arial" w:eastAsia="Arial" w:hAnsi="Arial" w:cs="Arial"/>
          <w:sz w:val="24"/>
          <w:szCs w:val="24"/>
        </w:rPr>
        <w:t>үү</w:t>
      </w:r>
      <w:r w:rsidR="002F1E67" w:rsidRPr="004269A9">
        <w:rPr>
          <w:rFonts w:ascii="Arial" w:eastAsia="Microsoft YaHei" w:hAnsi="Arial" w:cs="Arial"/>
          <w:sz w:val="24"/>
          <w:szCs w:val="24"/>
        </w:rPr>
        <w:t>лэгчийг</w:t>
      </w:r>
      <w:r w:rsidR="002F1E67" w:rsidRPr="004269A9">
        <w:rPr>
          <w:rFonts w:ascii="Arial" w:eastAsia="Arial" w:hAnsi="Arial" w:cs="Arial"/>
          <w:sz w:val="24"/>
          <w:szCs w:val="24"/>
        </w:rPr>
        <w:t xml:space="preserve"> </w:t>
      </w:r>
      <w:r w:rsidR="002F1E67" w:rsidRPr="004269A9">
        <w:rPr>
          <w:rFonts w:ascii="Arial" w:eastAsia="Microsoft YaHei" w:hAnsi="Arial" w:cs="Arial"/>
          <w:sz w:val="24"/>
          <w:szCs w:val="24"/>
        </w:rPr>
        <w:t>танин</w:t>
      </w:r>
      <w:r w:rsidR="002F1E67" w:rsidRPr="004269A9">
        <w:rPr>
          <w:rFonts w:ascii="Arial" w:eastAsia="Arial" w:hAnsi="Arial" w:cs="Arial"/>
          <w:sz w:val="24"/>
          <w:szCs w:val="24"/>
        </w:rPr>
        <w:t xml:space="preserve"> </w:t>
      </w:r>
      <w:r w:rsidR="002F1E67" w:rsidRPr="004269A9">
        <w:rPr>
          <w:rFonts w:ascii="Arial" w:eastAsia="Microsoft YaHei" w:hAnsi="Arial" w:cs="Arial"/>
          <w:sz w:val="24"/>
          <w:szCs w:val="24"/>
        </w:rPr>
        <w:t>тодруулах</w:t>
      </w:r>
      <w:r w:rsidR="002F1E67" w:rsidRPr="004269A9">
        <w:rPr>
          <w:rFonts w:ascii="Arial" w:eastAsia="Arial" w:hAnsi="Arial" w:cs="Arial"/>
          <w:sz w:val="24"/>
          <w:szCs w:val="24"/>
        </w:rPr>
        <w:t xml:space="preserve"> </w:t>
      </w:r>
      <w:r w:rsidR="00FA6B34">
        <w:rPr>
          <w:rFonts w:ascii="Arial" w:eastAsia="Microsoft YaHei" w:hAnsi="Arial" w:cs="Arial"/>
          <w:sz w:val="24"/>
          <w:szCs w:val="24"/>
        </w:rPr>
        <w:t>журм</w:t>
      </w:r>
      <w:r w:rsidR="002F1E67" w:rsidRPr="004269A9">
        <w:rPr>
          <w:rFonts w:ascii="Arial" w:eastAsia="Microsoft YaHei" w:hAnsi="Arial" w:cs="Arial"/>
          <w:sz w:val="24"/>
          <w:szCs w:val="24"/>
        </w:rPr>
        <w:t>ыг</w:t>
      </w:r>
      <w:r w:rsidR="002F1E67" w:rsidRPr="004269A9">
        <w:rPr>
          <w:rFonts w:ascii="Arial" w:eastAsia="Arial" w:hAnsi="Arial" w:cs="Arial"/>
          <w:sz w:val="24"/>
          <w:szCs w:val="24"/>
        </w:rPr>
        <w:t xml:space="preserve"> баримтлаагү</w:t>
      </w:r>
      <w:r w:rsidR="002F1E67" w:rsidRPr="004269A9">
        <w:rPr>
          <w:rFonts w:ascii="Arial" w:eastAsia="Microsoft YaHei" w:hAnsi="Arial" w:cs="Arial"/>
          <w:sz w:val="24"/>
          <w:szCs w:val="24"/>
        </w:rPr>
        <w:t>й</w:t>
      </w:r>
      <w:r w:rsidR="00DF6D23" w:rsidRPr="004269A9">
        <w:rPr>
          <w:rFonts w:ascii="Arial" w:eastAsia="Arial" w:hAnsi="Arial" w:cs="Arial"/>
          <w:sz w:val="24"/>
          <w:szCs w:val="24"/>
        </w:rPr>
        <w:t xml:space="preserve"> </w:t>
      </w:r>
      <w:r w:rsidR="002F1E67" w:rsidRPr="004269A9">
        <w:rPr>
          <w:rFonts w:ascii="Arial" w:eastAsia="Arial" w:hAnsi="Arial" w:cs="Arial"/>
          <w:sz w:val="24"/>
          <w:szCs w:val="24"/>
        </w:rPr>
        <w:t xml:space="preserve">тохиолдолд </w:t>
      </w:r>
      <w:r>
        <w:rPr>
          <w:rFonts w:ascii="Arial" w:eastAsia="Arial" w:hAnsi="Arial" w:cs="Arial"/>
          <w:sz w:val="24"/>
          <w:szCs w:val="24"/>
        </w:rPr>
        <w:t xml:space="preserve">эрүүл мэндийн асуудал эрхэлсэн төрийн захиргааны байгууллагаас баталсан </w:t>
      </w:r>
      <w:r w:rsidR="002F1E67" w:rsidRPr="004269A9">
        <w:rPr>
          <w:rFonts w:ascii="Arial" w:eastAsia="Arial" w:hAnsi="Arial" w:cs="Arial"/>
          <w:sz w:val="24"/>
          <w:szCs w:val="24"/>
        </w:rPr>
        <w:t>журмын дагуу мэдээлэх хуудас бө</w:t>
      </w:r>
      <w:r w:rsidR="002F1E67" w:rsidRPr="004269A9">
        <w:rPr>
          <w:rFonts w:ascii="Arial" w:eastAsia="Microsoft YaHei" w:hAnsi="Arial" w:cs="Arial"/>
          <w:sz w:val="24"/>
          <w:szCs w:val="24"/>
        </w:rPr>
        <w:t>гл</w:t>
      </w:r>
      <w:r w:rsidR="002F1E67" w:rsidRPr="004269A9">
        <w:rPr>
          <w:rFonts w:ascii="Arial" w:eastAsia="Arial" w:hAnsi="Arial" w:cs="Arial"/>
          <w:sz w:val="24"/>
          <w:szCs w:val="24"/>
        </w:rPr>
        <w:t>ө</w:t>
      </w:r>
      <w:r w:rsidR="002F1E67" w:rsidRPr="004269A9">
        <w:rPr>
          <w:rFonts w:ascii="Arial" w:eastAsia="Microsoft YaHei" w:hAnsi="Arial" w:cs="Arial"/>
          <w:sz w:val="24"/>
          <w:szCs w:val="24"/>
        </w:rPr>
        <w:t>ж</w:t>
      </w:r>
      <w:r w:rsidR="002F1E67" w:rsidRPr="004269A9">
        <w:rPr>
          <w:rFonts w:ascii="Arial" w:eastAsia="Arial" w:hAnsi="Arial" w:cs="Arial"/>
          <w:sz w:val="24"/>
          <w:szCs w:val="24"/>
        </w:rPr>
        <w:t xml:space="preserve">, </w:t>
      </w:r>
      <w:r w:rsidR="007A19C9" w:rsidRPr="004269A9">
        <w:rPr>
          <w:rFonts w:ascii="Arial" w:eastAsia="Arial" w:hAnsi="Arial" w:cs="Arial"/>
          <w:sz w:val="24"/>
          <w:szCs w:val="24"/>
        </w:rPr>
        <w:t>ЭМТҮ</w:t>
      </w:r>
      <w:r w:rsidR="007A19C9" w:rsidRPr="004269A9">
        <w:rPr>
          <w:rFonts w:ascii="Arial" w:eastAsia="Microsoft YaHei" w:hAnsi="Arial" w:cs="Arial"/>
          <w:sz w:val="24"/>
          <w:szCs w:val="24"/>
        </w:rPr>
        <w:t>ЧАБ</w:t>
      </w:r>
      <w:r w:rsidR="007A19C9" w:rsidRPr="004269A9">
        <w:rPr>
          <w:rFonts w:ascii="Arial" w:eastAsia="Arial" w:hAnsi="Arial" w:cs="Arial"/>
          <w:sz w:val="24"/>
          <w:szCs w:val="24"/>
        </w:rPr>
        <w:t>-</w:t>
      </w:r>
      <w:r w:rsidR="007A19C9" w:rsidRPr="004269A9">
        <w:rPr>
          <w:rFonts w:ascii="Arial" w:eastAsia="Microsoft YaHei" w:hAnsi="Arial" w:cs="Arial"/>
          <w:sz w:val="24"/>
          <w:szCs w:val="24"/>
        </w:rPr>
        <w:t>ын</w:t>
      </w:r>
      <w:r w:rsidR="007A19C9" w:rsidRPr="004269A9">
        <w:rPr>
          <w:rFonts w:ascii="Arial" w:eastAsia="Arial" w:hAnsi="Arial" w:cs="Arial"/>
          <w:sz w:val="24"/>
          <w:szCs w:val="24"/>
        </w:rPr>
        <w:t xml:space="preserve"> </w:t>
      </w:r>
      <w:r w:rsidR="007A19C9" w:rsidRPr="004269A9">
        <w:rPr>
          <w:rFonts w:ascii="Arial" w:eastAsia="Microsoft YaHei" w:hAnsi="Arial" w:cs="Arial"/>
          <w:sz w:val="24"/>
          <w:szCs w:val="24"/>
        </w:rPr>
        <w:t>албанд</w:t>
      </w:r>
      <w:r w:rsidR="007A19C9" w:rsidRPr="004269A9">
        <w:rPr>
          <w:rFonts w:ascii="Arial" w:eastAsia="Arial" w:hAnsi="Arial" w:cs="Arial"/>
          <w:sz w:val="24"/>
          <w:szCs w:val="24"/>
        </w:rPr>
        <w:t xml:space="preserve"> </w:t>
      </w:r>
      <w:r w:rsidR="007A19C9" w:rsidRPr="004269A9">
        <w:rPr>
          <w:rFonts w:ascii="Arial" w:eastAsia="Microsoft YaHei" w:hAnsi="Arial" w:cs="Arial"/>
          <w:sz w:val="24"/>
          <w:szCs w:val="24"/>
        </w:rPr>
        <w:t>мэдээлн</w:t>
      </w:r>
      <w:r w:rsidR="002F1E67" w:rsidRPr="004269A9">
        <w:rPr>
          <w:rFonts w:ascii="Arial" w:eastAsia="Arial" w:hAnsi="Arial" w:cs="Arial"/>
          <w:sz w:val="24"/>
          <w:szCs w:val="24"/>
        </w:rPr>
        <w:t>э</w:t>
      </w:r>
      <w:r w:rsidR="007A19C9" w:rsidRPr="004269A9">
        <w:rPr>
          <w:rFonts w:ascii="Arial" w:eastAsia="Arial" w:hAnsi="Arial" w:cs="Arial"/>
          <w:sz w:val="24"/>
          <w:szCs w:val="24"/>
        </w:rPr>
        <w:t>.</w:t>
      </w:r>
    </w:p>
    <w:p w14:paraId="59EE7634" w14:textId="4EC5E0A9" w:rsidR="00002E9D" w:rsidRPr="00206577" w:rsidRDefault="00B333FE" w:rsidP="00206577">
      <w:pPr>
        <w:pStyle w:val="ListParagraph"/>
        <w:numPr>
          <w:ilvl w:val="1"/>
          <w:numId w:val="44"/>
        </w:numPr>
        <w:jc w:val="both"/>
        <w:rPr>
          <w:rFonts w:ascii="Arial" w:eastAsia="Arial" w:hAnsi="Arial" w:cs="Arial"/>
          <w:szCs w:val="24"/>
        </w:rPr>
      </w:pPr>
      <w:r w:rsidRPr="004269A9">
        <w:rPr>
          <w:rFonts w:ascii="Arial" w:eastAsia="Arial" w:hAnsi="Arial" w:cs="Arial"/>
          <w:sz w:val="24"/>
          <w:szCs w:val="24"/>
        </w:rPr>
        <w:t>Энэхүү журмын дагуу</w:t>
      </w:r>
      <w:r w:rsidR="004269A9" w:rsidRPr="004269A9">
        <w:rPr>
          <w:rFonts w:ascii="Arial" w:eastAsia="Arial" w:hAnsi="Arial" w:cs="Arial"/>
          <w:sz w:val="24"/>
          <w:szCs w:val="24"/>
        </w:rPr>
        <w:t xml:space="preserve"> эрүү</w:t>
      </w:r>
      <w:r w:rsidR="004269A9" w:rsidRPr="004269A9">
        <w:rPr>
          <w:rFonts w:ascii="Arial" w:eastAsia="Microsoft YaHei" w:hAnsi="Arial" w:cs="Arial"/>
          <w:sz w:val="24"/>
          <w:szCs w:val="24"/>
        </w:rPr>
        <w:t>л</w:t>
      </w:r>
      <w:r w:rsidR="004269A9" w:rsidRPr="004269A9">
        <w:rPr>
          <w:rFonts w:ascii="Arial" w:eastAsia="Arial" w:hAnsi="Arial" w:cs="Arial"/>
          <w:sz w:val="24"/>
          <w:szCs w:val="24"/>
        </w:rPr>
        <w:t xml:space="preserve"> </w:t>
      </w:r>
      <w:r w:rsidR="004269A9" w:rsidRPr="004269A9">
        <w:rPr>
          <w:rFonts w:ascii="Arial" w:eastAsia="Microsoft YaHei" w:hAnsi="Arial" w:cs="Arial"/>
          <w:sz w:val="24"/>
          <w:szCs w:val="24"/>
        </w:rPr>
        <w:t>мэндийн</w:t>
      </w:r>
      <w:r w:rsidR="004269A9" w:rsidRPr="004269A9">
        <w:rPr>
          <w:rFonts w:ascii="Arial" w:eastAsia="Arial" w:hAnsi="Arial" w:cs="Arial"/>
          <w:sz w:val="24"/>
          <w:szCs w:val="24"/>
        </w:rPr>
        <w:t xml:space="preserve"> </w:t>
      </w:r>
      <w:r w:rsidR="004269A9" w:rsidRPr="004269A9">
        <w:rPr>
          <w:rFonts w:ascii="Arial" w:eastAsia="Microsoft YaHei" w:hAnsi="Arial" w:cs="Arial"/>
          <w:sz w:val="24"/>
          <w:szCs w:val="24"/>
        </w:rPr>
        <w:t>байгууллага</w:t>
      </w:r>
      <w:r w:rsidR="004269A9" w:rsidRPr="004269A9">
        <w:rPr>
          <w:rFonts w:ascii="Arial" w:eastAsia="Arial" w:hAnsi="Arial" w:cs="Arial"/>
          <w:sz w:val="24"/>
          <w:szCs w:val="24"/>
        </w:rPr>
        <w:t xml:space="preserve"> </w:t>
      </w:r>
      <w:r w:rsidR="004269A9" w:rsidRPr="004269A9">
        <w:rPr>
          <w:rFonts w:ascii="Arial" w:eastAsia="Microsoft YaHei" w:hAnsi="Arial" w:cs="Arial"/>
          <w:sz w:val="24"/>
          <w:szCs w:val="24"/>
        </w:rPr>
        <w:t>б</w:t>
      </w:r>
      <w:r w:rsidR="004269A9" w:rsidRPr="004269A9">
        <w:rPr>
          <w:rFonts w:ascii="Arial" w:eastAsia="Arial" w:hAnsi="Arial" w:cs="Arial"/>
          <w:sz w:val="24"/>
          <w:szCs w:val="24"/>
        </w:rPr>
        <w:t>ү</w:t>
      </w:r>
      <w:r w:rsidR="004269A9" w:rsidRPr="004269A9">
        <w:rPr>
          <w:rFonts w:ascii="Arial" w:eastAsia="Microsoft YaHei" w:hAnsi="Arial" w:cs="Arial"/>
          <w:sz w:val="24"/>
          <w:szCs w:val="24"/>
        </w:rPr>
        <w:t>р</w:t>
      </w:r>
      <w:r w:rsidRPr="004269A9">
        <w:rPr>
          <w:rFonts w:ascii="Arial" w:eastAsia="Arial" w:hAnsi="Arial" w:cs="Arial"/>
          <w:sz w:val="24"/>
          <w:szCs w:val="24"/>
        </w:rPr>
        <w:t xml:space="preserve"> </w:t>
      </w:r>
      <w:r w:rsidRPr="004269A9">
        <w:rPr>
          <w:rFonts w:ascii="Arial" w:eastAsia="Microsoft YaHei" w:hAnsi="Arial" w:cs="Arial"/>
          <w:sz w:val="24"/>
          <w:szCs w:val="24"/>
        </w:rPr>
        <w:t>дотоод</w:t>
      </w:r>
      <w:r w:rsidRPr="004269A9">
        <w:rPr>
          <w:rFonts w:ascii="Arial" w:eastAsia="Arial" w:hAnsi="Arial" w:cs="Arial"/>
          <w:sz w:val="24"/>
          <w:szCs w:val="24"/>
        </w:rPr>
        <w:t xml:space="preserve"> </w:t>
      </w:r>
      <w:r w:rsidRPr="004269A9">
        <w:rPr>
          <w:rFonts w:ascii="Arial" w:eastAsia="Microsoft YaHei" w:hAnsi="Arial" w:cs="Arial"/>
          <w:sz w:val="24"/>
          <w:szCs w:val="24"/>
        </w:rPr>
        <w:t>хяналт</w:t>
      </w:r>
      <w:r w:rsidR="00206577">
        <w:rPr>
          <w:rFonts w:ascii="Arial" w:eastAsia="Microsoft YaHei" w:hAnsi="Arial" w:cs="Arial"/>
          <w:sz w:val="24"/>
          <w:szCs w:val="24"/>
        </w:rPr>
        <w:t>,</w:t>
      </w:r>
      <w:r w:rsidRPr="004269A9">
        <w:rPr>
          <w:rFonts w:ascii="Arial" w:eastAsia="Arial" w:hAnsi="Arial" w:cs="Arial"/>
          <w:sz w:val="24"/>
          <w:szCs w:val="24"/>
        </w:rPr>
        <w:t xml:space="preserve"> ү</w:t>
      </w:r>
      <w:r w:rsidRPr="004269A9">
        <w:rPr>
          <w:rFonts w:ascii="Arial" w:eastAsia="Microsoft YaHei" w:hAnsi="Arial" w:cs="Arial"/>
          <w:sz w:val="24"/>
          <w:szCs w:val="24"/>
        </w:rPr>
        <w:t>нэлгээг</w:t>
      </w:r>
      <w:r w:rsidRPr="004269A9">
        <w:rPr>
          <w:rFonts w:ascii="Arial" w:eastAsia="Arial" w:hAnsi="Arial" w:cs="Arial"/>
          <w:sz w:val="24"/>
          <w:szCs w:val="24"/>
        </w:rPr>
        <w:t xml:space="preserve"> </w:t>
      </w:r>
      <w:r w:rsidR="004269A9">
        <w:rPr>
          <w:rFonts w:ascii="Arial" w:eastAsia="Microsoft YaHei" w:hAnsi="Arial" w:cs="Arial"/>
          <w:sz w:val="24"/>
          <w:szCs w:val="24"/>
        </w:rPr>
        <w:t>хийнэ.</w:t>
      </w:r>
      <w:r w:rsidRPr="004269A9">
        <w:rPr>
          <w:rFonts w:ascii="Arial" w:eastAsia="Arial" w:hAnsi="Arial" w:cs="Arial"/>
          <w:sz w:val="24"/>
          <w:szCs w:val="24"/>
        </w:rPr>
        <w:t xml:space="preserve"> </w:t>
      </w:r>
    </w:p>
    <w:sectPr w:rsidR="00002E9D" w:rsidRPr="00206577" w:rsidSect="00197D71">
      <w:headerReference w:type="first" r:id="rId9"/>
      <w:footerReference w:type="first" r:id="rId10"/>
      <w:pgSz w:w="11907" w:h="16840"/>
      <w:pgMar w:top="1134" w:right="851" w:bottom="1134" w:left="1701" w:header="1140" w:footer="1140" w:gutter="0"/>
      <w:pgNumType w:start="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183D3" w14:textId="77777777" w:rsidR="001A0509" w:rsidRDefault="001A0509">
      <w:r>
        <w:separator/>
      </w:r>
    </w:p>
  </w:endnote>
  <w:endnote w:type="continuationSeparator" w:id="0">
    <w:p w14:paraId="73E8C1F9" w14:textId="77777777" w:rsidR="001A0509" w:rsidRDefault="001A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on">
    <w:altName w:val="Microsoft YaHei"/>
    <w:charset w:val="00"/>
    <w:family w:val="swiss"/>
    <w:pitch w:val="variable"/>
    <w:sig w:usb0="00000203" w:usb1="00000000" w:usb2="00000000" w:usb3="00000000" w:csb0="00000005" w:csb1="00000000"/>
  </w:font>
  <w:font w:name="Times New Roman M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B201" w14:textId="30BBF74B" w:rsidR="006937A3" w:rsidRPr="006937A3" w:rsidRDefault="006937A3" w:rsidP="006937A3">
    <w:pPr>
      <w:pBdr>
        <w:top w:val="nil"/>
        <w:left w:val="nil"/>
        <w:bottom w:val="nil"/>
        <w:right w:val="nil"/>
        <w:between w:val="nil"/>
      </w:pBdr>
      <w:tabs>
        <w:tab w:val="center" w:pos="4320"/>
        <w:tab w:val="right" w:pos="8640"/>
      </w:tabs>
      <w:jc w:val="right"/>
      <w:rPr>
        <w:rFonts w:asciiTheme="minorHAnsi" w:eastAsia="Times" w:hAnsiTheme="minorHAnsi" w:cs="Times"/>
        <w:color w:val="000000"/>
        <w:lang w:val="en-US"/>
      </w:rPr>
    </w:pPr>
    <w:r>
      <w:rPr>
        <w:rFonts w:ascii="Times" w:eastAsia="Times" w:hAnsi="Times" w:cs="Times"/>
        <w:noProof/>
        <w:color w:val="000000"/>
        <w:lang w:val="en-US"/>
      </w:rPr>
      <mc:AlternateContent>
        <mc:Choice Requires="wps">
          <w:drawing>
            <wp:anchor distT="0" distB="0" distL="114300" distR="114300" simplePos="0" relativeHeight="251669504" behindDoc="0" locked="0" layoutInCell="1" allowOverlap="1" wp14:anchorId="73B41F53" wp14:editId="1036207A">
              <wp:simplePos x="0" y="0"/>
              <wp:positionH relativeFrom="column">
                <wp:posOffset>756416</wp:posOffset>
              </wp:positionH>
              <wp:positionV relativeFrom="paragraph">
                <wp:posOffset>3262411</wp:posOffset>
              </wp:positionV>
              <wp:extent cx="8510095" cy="0"/>
              <wp:effectExtent l="0" t="19050" r="24765" b="19050"/>
              <wp:wrapNone/>
              <wp:docPr id="26" name="Straight Connector 26"/>
              <wp:cNvGraphicFramePr/>
              <a:graphic xmlns:a="http://schemas.openxmlformats.org/drawingml/2006/main">
                <a:graphicData uri="http://schemas.microsoft.com/office/word/2010/wordprocessingShape">
                  <wps:wsp>
                    <wps:cNvCnPr/>
                    <wps:spPr>
                      <a:xfrm flipV="1">
                        <a:off x="0" y="0"/>
                        <a:ext cx="851009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ECF52" id="Straight Connector 2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5pt,256.9pt" to="729.65pt,2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" strokecolor="black [3200]" strokeweight="2.2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2D1AD" w14:textId="77777777" w:rsidR="001A0509" w:rsidRDefault="001A0509">
      <w:r>
        <w:separator/>
      </w:r>
    </w:p>
  </w:footnote>
  <w:footnote w:type="continuationSeparator" w:id="0">
    <w:p w14:paraId="634737B0" w14:textId="77777777" w:rsidR="001A0509" w:rsidRDefault="001A0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5966" w14:textId="77777777" w:rsidR="006937A3" w:rsidRDefault="006937A3" w:rsidP="006937A3">
    <w:pPr>
      <w:tabs>
        <w:tab w:val="right" w:pos="9072"/>
      </w:tabs>
      <w:rPr>
        <w:rFonts w:ascii="Arial" w:eastAsia="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3BFD"/>
    <w:multiLevelType w:val="hybridMultilevel"/>
    <w:tmpl w:val="22FA4B78"/>
    <w:lvl w:ilvl="0" w:tplc="1F882D16">
      <w:start w:val="1"/>
      <w:numFmt w:val="decimal"/>
      <w:lvlText w:val="7.3.%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731EB"/>
    <w:multiLevelType w:val="multilevel"/>
    <w:tmpl w:val="922C4324"/>
    <w:lvl w:ilvl="0">
      <w:start w:val="1"/>
      <w:numFmt w:val="decimal"/>
      <w:lvlText w:val="8.1.%1"/>
      <w:lvlJc w:val="right"/>
      <w:pPr>
        <w:ind w:left="1260" w:hanging="360"/>
      </w:pPr>
      <w:rPr>
        <w:b w:val="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15:restartNumberingAfterBreak="0">
    <w:nsid w:val="05F12816"/>
    <w:multiLevelType w:val="multilevel"/>
    <w:tmpl w:val="22BC0F20"/>
    <w:lvl w:ilvl="0">
      <w:start w:val="5"/>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 w15:restartNumberingAfterBreak="0">
    <w:nsid w:val="0F9918CE"/>
    <w:multiLevelType w:val="multilevel"/>
    <w:tmpl w:val="872AD5E6"/>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3ED2EE3"/>
    <w:multiLevelType w:val="hybridMultilevel"/>
    <w:tmpl w:val="4E4ABC38"/>
    <w:lvl w:ilvl="0" w:tplc="5B846E0C">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10904"/>
    <w:multiLevelType w:val="hybridMultilevel"/>
    <w:tmpl w:val="786643EE"/>
    <w:lvl w:ilvl="0" w:tplc="019ABD7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757232"/>
    <w:multiLevelType w:val="multilevel"/>
    <w:tmpl w:val="98521560"/>
    <w:lvl w:ilvl="0">
      <w:start w:val="1"/>
      <w:numFmt w:val="decimal"/>
      <w:lvlText w:val="%1."/>
      <w:lvlJc w:val="left"/>
      <w:pPr>
        <w:ind w:left="720" w:hanging="360"/>
      </w:pPr>
    </w:lvl>
    <w:lvl w:ilvl="1">
      <w:start w:val="1"/>
      <w:numFmt w:val="decimal"/>
      <w:isLgl/>
      <w:lvlText w:val="%1.%2"/>
      <w:lvlJc w:val="left"/>
      <w:pPr>
        <w:ind w:left="1005" w:hanging="64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DD1C47"/>
    <w:multiLevelType w:val="multilevel"/>
    <w:tmpl w:val="ED765A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9A038AA"/>
    <w:multiLevelType w:val="multilevel"/>
    <w:tmpl w:val="0F94EE70"/>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F095BB6"/>
    <w:multiLevelType w:val="hybridMultilevel"/>
    <w:tmpl w:val="491C31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4267CD6"/>
    <w:multiLevelType w:val="multilevel"/>
    <w:tmpl w:val="98521560"/>
    <w:lvl w:ilvl="0">
      <w:start w:val="1"/>
      <w:numFmt w:val="decimal"/>
      <w:lvlText w:val="%1."/>
      <w:lvlJc w:val="left"/>
      <w:pPr>
        <w:ind w:left="360" w:hanging="360"/>
      </w:pPr>
    </w:lvl>
    <w:lvl w:ilvl="1">
      <w:start w:val="1"/>
      <w:numFmt w:val="decimal"/>
      <w:isLgl/>
      <w:lvlText w:val="%1.%2"/>
      <w:lvlJc w:val="left"/>
      <w:pPr>
        <w:ind w:left="645" w:hanging="645"/>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8655DC4"/>
    <w:multiLevelType w:val="multilevel"/>
    <w:tmpl w:val="E410ED7E"/>
    <w:lvl w:ilvl="0">
      <w:start w:val="1"/>
      <w:numFmt w:val="decimal"/>
      <w:lvlText w:val="9.%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240097"/>
    <w:multiLevelType w:val="hybridMultilevel"/>
    <w:tmpl w:val="A182A57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2E873C95"/>
    <w:multiLevelType w:val="multilevel"/>
    <w:tmpl w:val="DB6A32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EAE7EFE"/>
    <w:multiLevelType w:val="multilevel"/>
    <w:tmpl w:val="9E1866D8"/>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sz w:val="24"/>
      </w:rPr>
    </w:lvl>
    <w:lvl w:ilvl="2">
      <w:start w:val="1"/>
      <w:numFmt w:val="decimal"/>
      <w:lvlText w:val="%1.%2.%3."/>
      <w:lvlJc w:val="left"/>
      <w:pPr>
        <w:ind w:left="143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378E7D7A"/>
    <w:multiLevelType w:val="multilevel"/>
    <w:tmpl w:val="F60E1834"/>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sz w:val="24"/>
      </w:rPr>
    </w:lvl>
    <w:lvl w:ilvl="2">
      <w:start w:val="1"/>
      <w:numFmt w:val="decimal"/>
      <w:lvlText w:val="%1.%2.%3."/>
      <w:lvlJc w:val="left"/>
      <w:pPr>
        <w:ind w:left="1430" w:hanging="720"/>
      </w:pPr>
      <w:rPr>
        <w:rFonts w:hint="default"/>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3A9A52E9"/>
    <w:multiLevelType w:val="multilevel"/>
    <w:tmpl w:val="0C569B82"/>
    <w:lvl w:ilvl="0">
      <w:start w:val="8"/>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7" w15:restartNumberingAfterBreak="0">
    <w:nsid w:val="3DE82931"/>
    <w:multiLevelType w:val="multilevel"/>
    <w:tmpl w:val="7D64CD4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0B15AB"/>
    <w:multiLevelType w:val="multilevel"/>
    <w:tmpl w:val="6742DFA0"/>
    <w:lvl w:ilvl="0">
      <w:start w:val="3"/>
      <w:numFmt w:val="decimal"/>
      <w:lvlText w:val="%1."/>
      <w:lvlJc w:val="left"/>
      <w:pPr>
        <w:ind w:left="360" w:hanging="360"/>
      </w:pPr>
      <w:rPr>
        <w:rFonts w:hint="default"/>
      </w:rPr>
    </w:lvl>
    <w:lvl w:ilvl="1">
      <w:start w:val="1"/>
      <w:numFmt w:val="decimal"/>
      <w:lvlText w:val="%1.%2."/>
      <w:lvlJc w:val="left"/>
      <w:pPr>
        <w:ind w:left="1288"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F7135B"/>
    <w:multiLevelType w:val="multilevel"/>
    <w:tmpl w:val="5A24A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5855230"/>
    <w:multiLevelType w:val="multilevel"/>
    <w:tmpl w:val="57B2DE3C"/>
    <w:lvl w:ilvl="0">
      <w:start w:val="7"/>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1" w15:restartNumberingAfterBreak="0">
    <w:nsid w:val="473170FA"/>
    <w:multiLevelType w:val="multilevel"/>
    <w:tmpl w:val="DD689C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4CA3470D"/>
    <w:multiLevelType w:val="multilevel"/>
    <w:tmpl w:val="22BC0F20"/>
    <w:lvl w:ilvl="0">
      <w:start w:val="5"/>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4DE45E03"/>
    <w:multiLevelType w:val="multilevel"/>
    <w:tmpl w:val="22BC0F20"/>
    <w:lvl w:ilvl="0">
      <w:start w:val="6"/>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4" w15:restartNumberingAfterBreak="0">
    <w:nsid w:val="4F5826DE"/>
    <w:multiLevelType w:val="multilevel"/>
    <w:tmpl w:val="8FCE3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2611C1D"/>
    <w:multiLevelType w:val="multilevel"/>
    <w:tmpl w:val="8C424E1A"/>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535F3B58"/>
    <w:multiLevelType w:val="multilevel"/>
    <w:tmpl w:val="CFE2B5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2064F5"/>
    <w:multiLevelType w:val="multilevel"/>
    <w:tmpl w:val="369C56B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6890422"/>
    <w:multiLevelType w:val="multilevel"/>
    <w:tmpl w:val="5888E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695613A"/>
    <w:multiLevelType w:val="multilevel"/>
    <w:tmpl w:val="6102F3F0"/>
    <w:lvl w:ilvl="0">
      <w:start w:val="1"/>
      <w:numFmt w:val="upperRoman"/>
      <w:lvlText w:val="%1."/>
      <w:lvlJc w:val="right"/>
      <w:pPr>
        <w:ind w:left="1080" w:hanging="720"/>
      </w:pPr>
    </w:lvl>
    <w:lvl w:ilvl="1">
      <w:start w:val="1"/>
      <w:numFmt w:val="decimal"/>
      <w:lvlText w:val="%2."/>
      <w:lvlJc w:val="left"/>
      <w:pPr>
        <w:ind w:left="810" w:hanging="360"/>
      </w:pPr>
      <w:rPr>
        <w:b w:val="0"/>
      </w:rPr>
    </w:lvl>
    <w:lvl w:ilvl="2">
      <w:start w:val="6"/>
      <w:numFmt w:val="decimal"/>
      <w:lvlText w:val="%3"/>
      <w:lvlJc w:val="left"/>
      <w:pPr>
        <w:ind w:left="2340" w:hanging="360"/>
      </w:pPr>
      <w:rPr>
        <w:rFonts w:ascii="Arial" w:eastAsia="Arial" w:hAnsi="Arial" w:cs="Arial"/>
      </w:rPr>
    </w:lvl>
    <w:lvl w:ilvl="3">
      <w:start w:val="7"/>
      <w:numFmt w:val="decimal"/>
      <w:lvlText w:val="%4"/>
      <w:lvlJc w:val="left"/>
      <w:pPr>
        <w:ind w:left="2880" w:hanging="360"/>
      </w:pPr>
      <w:rPr>
        <w:rFonts w:ascii="Arial" w:eastAsia="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FEF26A0"/>
    <w:multiLevelType w:val="multilevel"/>
    <w:tmpl w:val="CC8EE26C"/>
    <w:lvl w:ilvl="0">
      <w:start w:val="7"/>
      <w:numFmt w:val="decimal"/>
      <w:lvlText w:val="%1."/>
      <w:lvlJc w:val="left"/>
      <w:pPr>
        <w:ind w:left="390" w:hanging="390"/>
      </w:pPr>
      <w:rPr>
        <w:rFonts w:hint="default"/>
        <w:b w:val="0"/>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31" w15:restartNumberingAfterBreak="0">
    <w:nsid w:val="625D4BB3"/>
    <w:multiLevelType w:val="multilevel"/>
    <w:tmpl w:val="ADAE99B8"/>
    <w:lvl w:ilvl="0">
      <w:start w:val="4"/>
      <w:numFmt w:val="decimal"/>
      <w:lvlText w:val="%1."/>
      <w:lvlJc w:val="left"/>
      <w:pPr>
        <w:ind w:left="360" w:hanging="360"/>
      </w:pPr>
      <w:rPr>
        <w:rFonts w:hint="default"/>
      </w:rPr>
    </w:lvl>
    <w:lvl w:ilvl="1">
      <w:start w:val="1"/>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32" w15:restartNumberingAfterBreak="0">
    <w:nsid w:val="65234921"/>
    <w:multiLevelType w:val="multilevel"/>
    <w:tmpl w:val="5A201424"/>
    <w:lvl w:ilvl="0">
      <w:start w:val="1"/>
      <w:numFmt w:val="decimal"/>
      <w:lvlText w:val="8.%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BF4254"/>
    <w:multiLevelType w:val="multilevel"/>
    <w:tmpl w:val="8FC025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8D1B70"/>
    <w:multiLevelType w:val="multilevel"/>
    <w:tmpl w:val="A170E0F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F810697"/>
    <w:multiLevelType w:val="multilevel"/>
    <w:tmpl w:val="ED7097BA"/>
    <w:lvl w:ilvl="0">
      <w:start w:val="5"/>
      <w:numFmt w:val="decimal"/>
      <w:lvlText w:val="%1."/>
      <w:lvlJc w:val="left"/>
      <w:pPr>
        <w:ind w:left="585" w:hanging="58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6" w15:restartNumberingAfterBreak="0">
    <w:nsid w:val="75C72C95"/>
    <w:multiLevelType w:val="hybridMultilevel"/>
    <w:tmpl w:val="273483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F16D80"/>
    <w:multiLevelType w:val="multilevel"/>
    <w:tmpl w:val="206A0430"/>
    <w:lvl w:ilvl="0">
      <w:start w:val="6"/>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6C77B23"/>
    <w:multiLevelType w:val="multilevel"/>
    <w:tmpl w:val="A63845B4"/>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9" w15:restartNumberingAfterBreak="0">
    <w:nsid w:val="789C42F1"/>
    <w:multiLevelType w:val="multilevel"/>
    <w:tmpl w:val="BDB0ABB4"/>
    <w:lvl w:ilvl="0">
      <w:start w:val="1"/>
      <w:numFmt w:val="decimal"/>
      <w:lvlText w:val="6.%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A0552E7"/>
    <w:multiLevelType w:val="multilevel"/>
    <w:tmpl w:val="E6BC7698"/>
    <w:lvl w:ilvl="0">
      <w:start w:val="7"/>
      <w:numFmt w:val="decimal"/>
      <w:lvlText w:val="%1."/>
      <w:lvlJc w:val="left"/>
      <w:pPr>
        <w:ind w:left="390" w:hanging="39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41" w15:restartNumberingAfterBreak="0">
    <w:nsid w:val="7A1C6685"/>
    <w:multiLevelType w:val="hybridMultilevel"/>
    <w:tmpl w:val="A21C8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600198"/>
    <w:multiLevelType w:val="multilevel"/>
    <w:tmpl w:val="B6D0D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BBF32FD"/>
    <w:multiLevelType w:val="hybridMultilevel"/>
    <w:tmpl w:val="D40675EC"/>
    <w:lvl w:ilvl="0" w:tplc="8D7C3566">
      <w:numFmt w:val="bullet"/>
      <w:lvlText w:val="•"/>
      <w:lvlJc w:val="left"/>
      <w:pPr>
        <w:ind w:left="1260" w:hanging="90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8F43AA"/>
    <w:multiLevelType w:val="hybridMultilevel"/>
    <w:tmpl w:val="011C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2C201B"/>
    <w:multiLevelType w:val="multilevel"/>
    <w:tmpl w:val="CA86E9E6"/>
    <w:lvl w:ilvl="0">
      <w:start w:val="6"/>
      <w:numFmt w:val="decimal"/>
      <w:lvlText w:val="%1."/>
      <w:lvlJc w:val="left"/>
      <w:pPr>
        <w:ind w:left="390" w:hanging="390"/>
      </w:pPr>
      <w:rPr>
        <w:rFonts w:hint="default"/>
      </w:rPr>
    </w:lvl>
    <w:lvl w:ilvl="1">
      <w:start w:val="2"/>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num w:numId="1" w16cid:durableId="1102142382">
    <w:abstractNumId w:val="11"/>
  </w:num>
  <w:num w:numId="2" w16cid:durableId="165291822">
    <w:abstractNumId w:val="28"/>
  </w:num>
  <w:num w:numId="3" w16cid:durableId="20134434">
    <w:abstractNumId w:val="21"/>
  </w:num>
  <w:num w:numId="4" w16cid:durableId="9988957">
    <w:abstractNumId w:val="39"/>
  </w:num>
  <w:num w:numId="5" w16cid:durableId="1252474848">
    <w:abstractNumId w:val="24"/>
  </w:num>
  <w:num w:numId="6" w16cid:durableId="1055005609">
    <w:abstractNumId w:val="32"/>
  </w:num>
  <w:num w:numId="7" w16cid:durableId="1260328879">
    <w:abstractNumId w:val="1"/>
  </w:num>
  <w:num w:numId="8" w16cid:durableId="1494645448">
    <w:abstractNumId w:val="7"/>
  </w:num>
  <w:num w:numId="9" w16cid:durableId="433064310">
    <w:abstractNumId w:val="42"/>
  </w:num>
  <w:num w:numId="10" w16cid:durableId="559291831">
    <w:abstractNumId w:val="19"/>
  </w:num>
  <w:num w:numId="11" w16cid:durableId="127549393">
    <w:abstractNumId w:val="29"/>
  </w:num>
  <w:num w:numId="12" w16cid:durableId="925109992">
    <w:abstractNumId w:val="38"/>
  </w:num>
  <w:num w:numId="13" w16cid:durableId="1249466292">
    <w:abstractNumId w:val="13"/>
  </w:num>
  <w:num w:numId="14" w16cid:durableId="537397702">
    <w:abstractNumId w:val="0"/>
  </w:num>
  <w:num w:numId="15" w16cid:durableId="471943441">
    <w:abstractNumId w:val="17"/>
  </w:num>
  <w:num w:numId="16" w16cid:durableId="305860816">
    <w:abstractNumId w:val="5"/>
  </w:num>
  <w:num w:numId="17" w16cid:durableId="989216788">
    <w:abstractNumId w:val="26"/>
  </w:num>
  <w:num w:numId="18" w16cid:durableId="1999962223">
    <w:abstractNumId w:val="8"/>
  </w:num>
  <w:num w:numId="19" w16cid:durableId="600189576">
    <w:abstractNumId w:val="18"/>
  </w:num>
  <w:num w:numId="20" w16cid:durableId="338048741">
    <w:abstractNumId w:val="15"/>
  </w:num>
  <w:num w:numId="21" w16cid:durableId="1704475999">
    <w:abstractNumId w:val="31"/>
  </w:num>
  <w:num w:numId="22" w16cid:durableId="1914510036">
    <w:abstractNumId w:val="14"/>
  </w:num>
  <w:num w:numId="23" w16cid:durableId="289438193">
    <w:abstractNumId w:val="37"/>
  </w:num>
  <w:num w:numId="24" w16cid:durableId="786043279">
    <w:abstractNumId w:val="27"/>
  </w:num>
  <w:num w:numId="25" w16cid:durableId="821041154">
    <w:abstractNumId w:val="40"/>
  </w:num>
  <w:num w:numId="26" w16cid:durableId="442499780">
    <w:abstractNumId w:val="4"/>
  </w:num>
  <w:num w:numId="27" w16cid:durableId="128137039">
    <w:abstractNumId w:val="41"/>
  </w:num>
  <w:num w:numId="28" w16cid:durableId="1995838792">
    <w:abstractNumId w:val="9"/>
  </w:num>
  <w:num w:numId="29" w16cid:durableId="1950047763">
    <w:abstractNumId w:val="20"/>
  </w:num>
  <w:num w:numId="30" w16cid:durableId="233979557">
    <w:abstractNumId w:val="33"/>
  </w:num>
  <w:num w:numId="31" w16cid:durableId="2092656843">
    <w:abstractNumId w:val="25"/>
  </w:num>
  <w:num w:numId="32" w16cid:durableId="67728639">
    <w:abstractNumId w:val="12"/>
  </w:num>
  <w:num w:numId="33" w16cid:durableId="3823551">
    <w:abstractNumId w:val="10"/>
  </w:num>
  <w:num w:numId="34" w16cid:durableId="1124695789">
    <w:abstractNumId w:val="36"/>
  </w:num>
  <w:num w:numId="35" w16cid:durableId="876743324">
    <w:abstractNumId w:val="16"/>
  </w:num>
  <w:num w:numId="36" w16cid:durableId="1497184047">
    <w:abstractNumId w:val="22"/>
  </w:num>
  <w:num w:numId="37" w16cid:durableId="1644307762">
    <w:abstractNumId w:val="2"/>
  </w:num>
  <w:num w:numId="38" w16cid:durableId="683823670">
    <w:abstractNumId w:val="45"/>
  </w:num>
  <w:num w:numId="39" w16cid:durableId="312829433">
    <w:abstractNumId w:val="35"/>
  </w:num>
  <w:num w:numId="40" w16cid:durableId="1769696128">
    <w:abstractNumId w:val="23"/>
  </w:num>
  <w:num w:numId="41" w16cid:durableId="170074098">
    <w:abstractNumId w:val="30"/>
  </w:num>
  <w:num w:numId="42" w16cid:durableId="1485320419">
    <w:abstractNumId w:val="3"/>
  </w:num>
  <w:num w:numId="43" w16cid:durableId="168296694">
    <w:abstractNumId w:val="6"/>
  </w:num>
  <w:num w:numId="44" w16cid:durableId="139612800">
    <w:abstractNumId w:val="34"/>
  </w:num>
  <w:num w:numId="45" w16cid:durableId="372076820">
    <w:abstractNumId w:val="44"/>
  </w:num>
  <w:num w:numId="46" w16cid:durableId="97506600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E9D"/>
    <w:rsid w:val="00002E9D"/>
    <w:rsid w:val="000043EB"/>
    <w:rsid w:val="00013C47"/>
    <w:rsid w:val="00037C69"/>
    <w:rsid w:val="00040765"/>
    <w:rsid w:val="0007007A"/>
    <w:rsid w:val="00077E5B"/>
    <w:rsid w:val="00084620"/>
    <w:rsid w:val="00090FA3"/>
    <w:rsid w:val="000E0D2F"/>
    <w:rsid w:val="001305AE"/>
    <w:rsid w:val="00140928"/>
    <w:rsid w:val="001464D9"/>
    <w:rsid w:val="00165F04"/>
    <w:rsid w:val="00180F50"/>
    <w:rsid w:val="00183C7F"/>
    <w:rsid w:val="00197D71"/>
    <w:rsid w:val="001A0509"/>
    <w:rsid w:val="001A51A6"/>
    <w:rsid w:val="001F2AFB"/>
    <w:rsid w:val="001F2C71"/>
    <w:rsid w:val="00201430"/>
    <w:rsid w:val="00206577"/>
    <w:rsid w:val="00207387"/>
    <w:rsid w:val="002130C1"/>
    <w:rsid w:val="00217E62"/>
    <w:rsid w:val="002213F8"/>
    <w:rsid w:val="002D3233"/>
    <w:rsid w:val="002E3A2E"/>
    <w:rsid w:val="002E4ECF"/>
    <w:rsid w:val="002F1E67"/>
    <w:rsid w:val="002F7E6B"/>
    <w:rsid w:val="00332747"/>
    <w:rsid w:val="00342612"/>
    <w:rsid w:val="00356993"/>
    <w:rsid w:val="003646E4"/>
    <w:rsid w:val="00376957"/>
    <w:rsid w:val="003822DF"/>
    <w:rsid w:val="00387303"/>
    <w:rsid w:val="00392731"/>
    <w:rsid w:val="00397D3B"/>
    <w:rsid w:val="003A5047"/>
    <w:rsid w:val="003B5825"/>
    <w:rsid w:val="003C2883"/>
    <w:rsid w:val="003E31DE"/>
    <w:rsid w:val="004123B7"/>
    <w:rsid w:val="004241A1"/>
    <w:rsid w:val="004269A9"/>
    <w:rsid w:val="00442CD3"/>
    <w:rsid w:val="004441A4"/>
    <w:rsid w:val="00444B53"/>
    <w:rsid w:val="00456074"/>
    <w:rsid w:val="00466BC9"/>
    <w:rsid w:val="00470698"/>
    <w:rsid w:val="00475E63"/>
    <w:rsid w:val="00487927"/>
    <w:rsid w:val="004C1714"/>
    <w:rsid w:val="004C3F0C"/>
    <w:rsid w:val="004D4F1D"/>
    <w:rsid w:val="004F3A61"/>
    <w:rsid w:val="004F3E3B"/>
    <w:rsid w:val="00531649"/>
    <w:rsid w:val="00535536"/>
    <w:rsid w:val="00561C9B"/>
    <w:rsid w:val="005E1CE0"/>
    <w:rsid w:val="005E7882"/>
    <w:rsid w:val="005F7652"/>
    <w:rsid w:val="00603948"/>
    <w:rsid w:val="00604758"/>
    <w:rsid w:val="00621B69"/>
    <w:rsid w:val="0062220C"/>
    <w:rsid w:val="00624779"/>
    <w:rsid w:val="00636E23"/>
    <w:rsid w:val="00653ECF"/>
    <w:rsid w:val="00664882"/>
    <w:rsid w:val="00664D40"/>
    <w:rsid w:val="0066640D"/>
    <w:rsid w:val="006732BF"/>
    <w:rsid w:val="006937A3"/>
    <w:rsid w:val="0069436E"/>
    <w:rsid w:val="006B4E96"/>
    <w:rsid w:val="006C05A8"/>
    <w:rsid w:val="00734138"/>
    <w:rsid w:val="00746D42"/>
    <w:rsid w:val="00753497"/>
    <w:rsid w:val="00755245"/>
    <w:rsid w:val="00757A05"/>
    <w:rsid w:val="00782BAA"/>
    <w:rsid w:val="00793D93"/>
    <w:rsid w:val="007A162D"/>
    <w:rsid w:val="007A19C9"/>
    <w:rsid w:val="007A7045"/>
    <w:rsid w:val="007B6E39"/>
    <w:rsid w:val="007D16F8"/>
    <w:rsid w:val="007E7808"/>
    <w:rsid w:val="0081704D"/>
    <w:rsid w:val="0082525D"/>
    <w:rsid w:val="00836F8E"/>
    <w:rsid w:val="00841C2F"/>
    <w:rsid w:val="008642D3"/>
    <w:rsid w:val="00897955"/>
    <w:rsid w:val="008A113F"/>
    <w:rsid w:val="008B6B2B"/>
    <w:rsid w:val="008C798B"/>
    <w:rsid w:val="009005BE"/>
    <w:rsid w:val="00903F00"/>
    <w:rsid w:val="00924E40"/>
    <w:rsid w:val="00925D58"/>
    <w:rsid w:val="00957569"/>
    <w:rsid w:val="00967D33"/>
    <w:rsid w:val="009705D3"/>
    <w:rsid w:val="00980931"/>
    <w:rsid w:val="00984E9A"/>
    <w:rsid w:val="00991D86"/>
    <w:rsid w:val="009B7343"/>
    <w:rsid w:val="009B7864"/>
    <w:rsid w:val="009D583C"/>
    <w:rsid w:val="009D64E5"/>
    <w:rsid w:val="009E340C"/>
    <w:rsid w:val="00A1713A"/>
    <w:rsid w:val="00A208CD"/>
    <w:rsid w:val="00A25890"/>
    <w:rsid w:val="00A33742"/>
    <w:rsid w:val="00A37E66"/>
    <w:rsid w:val="00A6156A"/>
    <w:rsid w:val="00A77EA5"/>
    <w:rsid w:val="00AA1BC6"/>
    <w:rsid w:val="00AA7ED2"/>
    <w:rsid w:val="00AB0E7D"/>
    <w:rsid w:val="00AD16E5"/>
    <w:rsid w:val="00AD1CCC"/>
    <w:rsid w:val="00B1336B"/>
    <w:rsid w:val="00B30462"/>
    <w:rsid w:val="00B333FE"/>
    <w:rsid w:val="00B430ED"/>
    <w:rsid w:val="00B46142"/>
    <w:rsid w:val="00B51DB6"/>
    <w:rsid w:val="00B56354"/>
    <w:rsid w:val="00B71DB6"/>
    <w:rsid w:val="00B8286A"/>
    <w:rsid w:val="00B84261"/>
    <w:rsid w:val="00B84852"/>
    <w:rsid w:val="00B93BB1"/>
    <w:rsid w:val="00B97104"/>
    <w:rsid w:val="00BA48DC"/>
    <w:rsid w:val="00BB48C6"/>
    <w:rsid w:val="00C04CAB"/>
    <w:rsid w:val="00C15EE1"/>
    <w:rsid w:val="00C267D3"/>
    <w:rsid w:val="00C72AA7"/>
    <w:rsid w:val="00C73251"/>
    <w:rsid w:val="00C84CA7"/>
    <w:rsid w:val="00CA1D01"/>
    <w:rsid w:val="00CA6C57"/>
    <w:rsid w:val="00CA7AFA"/>
    <w:rsid w:val="00CB3F5B"/>
    <w:rsid w:val="00CC2AF6"/>
    <w:rsid w:val="00CE478A"/>
    <w:rsid w:val="00CE6359"/>
    <w:rsid w:val="00D048BB"/>
    <w:rsid w:val="00D26720"/>
    <w:rsid w:val="00D27D56"/>
    <w:rsid w:val="00D302D5"/>
    <w:rsid w:val="00D752D1"/>
    <w:rsid w:val="00DC3759"/>
    <w:rsid w:val="00DD07AE"/>
    <w:rsid w:val="00DE2EA5"/>
    <w:rsid w:val="00DF6D23"/>
    <w:rsid w:val="00E00C48"/>
    <w:rsid w:val="00E02E83"/>
    <w:rsid w:val="00E2532C"/>
    <w:rsid w:val="00E37175"/>
    <w:rsid w:val="00E90C28"/>
    <w:rsid w:val="00E93A7A"/>
    <w:rsid w:val="00EC5113"/>
    <w:rsid w:val="00EF19E0"/>
    <w:rsid w:val="00F109B3"/>
    <w:rsid w:val="00F264AC"/>
    <w:rsid w:val="00F33F83"/>
    <w:rsid w:val="00F40DB6"/>
    <w:rsid w:val="00F41A01"/>
    <w:rsid w:val="00F51B18"/>
    <w:rsid w:val="00FA6B34"/>
    <w:rsid w:val="00FE2FFC"/>
    <w:rsid w:val="00FF13D4"/>
    <w:rsid w:val="00FF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3E001"/>
  <w15:docId w15:val="{A89D348C-D61B-4B04-BF46-4320F42B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on" w:eastAsia="Arial Mon" w:hAnsi="Arial Mon" w:cs="Arial Mon"/>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7C8"/>
    <w:rPr>
      <w:rFonts w:eastAsia="Times New Roman" w:cs="Times New Roman"/>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86E8D"/>
    <w:pPr>
      <w:keepNext/>
      <w:keepLines/>
      <w:spacing w:before="480" w:after="120" w:line="360" w:lineRule="auto"/>
      <w:contextualSpacing/>
      <w:jc w:val="both"/>
    </w:pPr>
    <w:rPr>
      <w:rFonts w:ascii="Arial" w:hAnsi="Arial" w:cs="Arial"/>
      <w:b/>
      <w:sz w:val="72"/>
      <w:szCs w:val="72"/>
    </w:rPr>
  </w:style>
  <w:style w:type="paragraph" w:styleId="BodyText">
    <w:name w:val="Body Text"/>
    <w:basedOn w:val="Normal"/>
    <w:link w:val="BodyTextChar"/>
    <w:semiHidden/>
    <w:rsid w:val="003317C8"/>
    <w:pPr>
      <w:autoSpaceDE w:val="0"/>
      <w:autoSpaceDN w:val="0"/>
      <w:jc w:val="both"/>
    </w:pPr>
    <w:rPr>
      <w:sz w:val="20"/>
    </w:rPr>
  </w:style>
  <w:style w:type="character" w:customStyle="1" w:styleId="BodyTextChar">
    <w:name w:val="Body Text Char"/>
    <w:basedOn w:val="DefaultParagraphFont"/>
    <w:link w:val="BodyText"/>
    <w:semiHidden/>
    <w:rsid w:val="003317C8"/>
    <w:rPr>
      <w:rFonts w:ascii="Arial Mon" w:eastAsia="Times New Roman" w:hAnsi="Arial Mon" w:cs="Times New Roman"/>
      <w:sz w:val="20"/>
      <w:szCs w:val="20"/>
      <w:lang w:eastAsia="en-US"/>
    </w:rPr>
  </w:style>
  <w:style w:type="paragraph" w:styleId="BodyText3">
    <w:name w:val="Body Text 3"/>
    <w:basedOn w:val="Normal"/>
    <w:link w:val="BodyText3Char"/>
    <w:semiHidden/>
    <w:rsid w:val="003317C8"/>
    <w:pPr>
      <w:jc w:val="both"/>
    </w:pPr>
    <w:rPr>
      <w:b/>
    </w:rPr>
  </w:style>
  <w:style w:type="character" w:customStyle="1" w:styleId="BodyText3Char">
    <w:name w:val="Body Text 3 Char"/>
    <w:basedOn w:val="DefaultParagraphFont"/>
    <w:link w:val="BodyText3"/>
    <w:semiHidden/>
    <w:rsid w:val="003317C8"/>
    <w:rPr>
      <w:rFonts w:ascii="Arial Mon" w:eastAsia="Times New Roman" w:hAnsi="Arial Mon" w:cs="Times New Roman"/>
      <w:b/>
      <w:sz w:val="24"/>
      <w:szCs w:val="20"/>
      <w:lang w:eastAsia="en-US"/>
    </w:rPr>
  </w:style>
  <w:style w:type="paragraph" w:styleId="Header">
    <w:name w:val="header"/>
    <w:basedOn w:val="Normal"/>
    <w:link w:val="HeaderChar"/>
    <w:uiPriority w:val="99"/>
    <w:rsid w:val="003317C8"/>
    <w:pPr>
      <w:tabs>
        <w:tab w:val="center" w:pos="4320"/>
        <w:tab w:val="right" w:pos="8640"/>
      </w:tabs>
    </w:pPr>
    <w:rPr>
      <w:rFonts w:ascii="Times New Roman MCS" w:hAnsi="Times New Roman MCS"/>
    </w:rPr>
  </w:style>
  <w:style w:type="character" w:customStyle="1" w:styleId="HeaderChar">
    <w:name w:val="Header Char"/>
    <w:basedOn w:val="DefaultParagraphFont"/>
    <w:link w:val="Header"/>
    <w:uiPriority w:val="99"/>
    <w:rsid w:val="003317C8"/>
    <w:rPr>
      <w:rFonts w:ascii="Times New Roman MCS" w:eastAsia="Times New Roman" w:hAnsi="Times New Roman MCS" w:cs="Times New Roman"/>
      <w:sz w:val="24"/>
      <w:szCs w:val="20"/>
      <w:lang w:eastAsia="en-US"/>
    </w:rPr>
  </w:style>
  <w:style w:type="character" w:styleId="PageNumber">
    <w:name w:val="page number"/>
    <w:basedOn w:val="DefaultParagraphFont"/>
    <w:semiHidden/>
    <w:rsid w:val="003317C8"/>
  </w:style>
  <w:style w:type="paragraph" w:styleId="Footer">
    <w:name w:val="footer"/>
    <w:basedOn w:val="Normal"/>
    <w:link w:val="FooterChar"/>
    <w:uiPriority w:val="99"/>
    <w:rsid w:val="003317C8"/>
    <w:pPr>
      <w:tabs>
        <w:tab w:val="center" w:pos="4320"/>
        <w:tab w:val="right" w:pos="8640"/>
      </w:tabs>
    </w:pPr>
    <w:rPr>
      <w:rFonts w:ascii="Times New Roman MCS" w:hAnsi="Times New Roman MCS"/>
    </w:rPr>
  </w:style>
  <w:style w:type="character" w:customStyle="1" w:styleId="FooterChar">
    <w:name w:val="Footer Char"/>
    <w:basedOn w:val="DefaultParagraphFont"/>
    <w:link w:val="Footer"/>
    <w:uiPriority w:val="99"/>
    <w:rsid w:val="003317C8"/>
    <w:rPr>
      <w:rFonts w:ascii="Times New Roman MCS" w:eastAsia="Times New Roman" w:hAnsi="Times New Roman MCS" w:cs="Times New Roman"/>
      <w:sz w:val="24"/>
      <w:szCs w:val="20"/>
      <w:lang w:eastAsia="en-US"/>
    </w:rPr>
  </w:style>
  <w:style w:type="paragraph" w:styleId="ListParagraph">
    <w:name w:val="List Paragraph"/>
    <w:basedOn w:val="Normal"/>
    <w:uiPriority w:val="34"/>
    <w:qFormat/>
    <w:rsid w:val="003317C8"/>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3317C8"/>
    <w:pPr>
      <w:spacing w:before="100" w:beforeAutospacing="1" w:after="100" w:afterAutospacing="1"/>
    </w:pPr>
    <w:rPr>
      <w:rFonts w:ascii="Times New Roman" w:hAnsi="Times New Roman"/>
      <w:szCs w:val="24"/>
    </w:rPr>
  </w:style>
  <w:style w:type="table" w:styleId="TableGrid">
    <w:name w:val="Table Grid"/>
    <w:basedOn w:val="TableNormal"/>
    <w:uiPriority w:val="59"/>
    <w:rsid w:val="00331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ormal"/>
    <w:uiPriority w:val="99"/>
    <w:rsid w:val="003317C8"/>
    <w:pPr>
      <w:widowControl w:val="0"/>
      <w:autoSpaceDE w:val="0"/>
      <w:autoSpaceDN w:val="0"/>
      <w:adjustRightInd w:val="0"/>
      <w:spacing w:line="257" w:lineRule="exact"/>
      <w:jc w:val="both"/>
    </w:pPr>
    <w:rPr>
      <w:rFonts w:ascii="Arial" w:hAnsi="Arial" w:cs="Arial"/>
      <w:szCs w:val="24"/>
    </w:rPr>
  </w:style>
  <w:style w:type="character" w:customStyle="1" w:styleId="FontStyle81">
    <w:name w:val="Font Style81"/>
    <w:basedOn w:val="DefaultParagraphFont"/>
    <w:uiPriority w:val="99"/>
    <w:rsid w:val="003317C8"/>
    <w:rPr>
      <w:rFonts w:ascii="Arial" w:hAnsi="Arial" w:cs="Arial"/>
      <w:sz w:val="18"/>
      <w:szCs w:val="18"/>
    </w:rPr>
  </w:style>
  <w:style w:type="paragraph" w:customStyle="1" w:styleId="Style5">
    <w:name w:val="Style5"/>
    <w:basedOn w:val="Normal"/>
    <w:uiPriority w:val="99"/>
    <w:rsid w:val="003317C8"/>
    <w:pPr>
      <w:widowControl w:val="0"/>
      <w:autoSpaceDE w:val="0"/>
      <w:autoSpaceDN w:val="0"/>
      <w:adjustRightInd w:val="0"/>
      <w:spacing w:line="235" w:lineRule="exact"/>
      <w:ind w:hanging="715"/>
    </w:pPr>
    <w:rPr>
      <w:rFonts w:ascii="Arial" w:hAnsi="Arial" w:cs="Arial"/>
      <w:szCs w:val="24"/>
    </w:rPr>
  </w:style>
  <w:style w:type="paragraph" w:customStyle="1" w:styleId="Style33">
    <w:name w:val="Style33"/>
    <w:basedOn w:val="Normal"/>
    <w:uiPriority w:val="99"/>
    <w:rsid w:val="003317C8"/>
    <w:pPr>
      <w:widowControl w:val="0"/>
      <w:autoSpaceDE w:val="0"/>
      <w:autoSpaceDN w:val="0"/>
      <w:adjustRightInd w:val="0"/>
      <w:spacing w:line="226" w:lineRule="exact"/>
      <w:ind w:hanging="629"/>
    </w:pPr>
    <w:rPr>
      <w:rFonts w:ascii="Arial" w:hAnsi="Arial" w:cs="Arial"/>
      <w:szCs w:val="24"/>
    </w:rPr>
  </w:style>
  <w:style w:type="paragraph" w:customStyle="1" w:styleId="Style18">
    <w:name w:val="Style18"/>
    <w:basedOn w:val="Normal"/>
    <w:uiPriority w:val="99"/>
    <w:rsid w:val="003317C8"/>
    <w:pPr>
      <w:widowControl w:val="0"/>
      <w:autoSpaceDE w:val="0"/>
      <w:autoSpaceDN w:val="0"/>
      <w:adjustRightInd w:val="0"/>
      <w:spacing w:line="259" w:lineRule="exact"/>
      <w:ind w:hanging="730"/>
    </w:pPr>
    <w:rPr>
      <w:rFonts w:ascii="Arial" w:hAnsi="Arial" w:cs="Arial"/>
      <w:szCs w:val="24"/>
    </w:rPr>
  </w:style>
  <w:style w:type="paragraph" w:customStyle="1" w:styleId="Style34">
    <w:name w:val="Style34"/>
    <w:basedOn w:val="Normal"/>
    <w:uiPriority w:val="99"/>
    <w:rsid w:val="003317C8"/>
    <w:pPr>
      <w:widowControl w:val="0"/>
      <w:autoSpaceDE w:val="0"/>
      <w:autoSpaceDN w:val="0"/>
      <w:adjustRightInd w:val="0"/>
      <w:spacing w:line="221" w:lineRule="exact"/>
      <w:ind w:hanging="518"/>
    </w:pPr>
    <w:rPr>
      <w:rFonts w:ascii="Arial" w:hAnsi="Arial" w:cs="Arial"/>
      <w:szCs w:val="24"/>
    </w:rPr>
  </w:style>
  <w:style w:type="paragraph" w:styleId="NoSpacing">
    <w:name w:val="No Spacing"/>
    <w:uiPriority w:val="1"/>
    <w:qFormat/>
    <w:rsid w:val="003317C8"/>
    <w:rPr>
      <w:rFonts w:eastAsia="Times New Roman" w:cs="Times New Roman"/>
      <w:szCs w:val="20"/>
    </w:rPr>
  </w:style>
  <w:style w:type="paragraph" w:styleId="BalloonText">
    <w:name w:val="Balloon Text"/>
    <w:basedOn w:val="Normal"/>
    <w:link w:val="BalloonTextChar"/>
    <w:uiPriority w:val="99"/>
    <w:semiHidden/>
    <w:unhideWhenUsed/>
    <w:rsid w:val="007E02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22D"/>
    <w:rPr>
      <w:rFonts w:ascii="Segoe UI" w:eastAsia="Times New Roman" w:hAnsi="Segoe UI" w:cs="Segoe UI"/>
      <w:sz w:val="18"/>
      <w:szCs w:val="18"/>
      <w:lang w:eastAsia="en-US"/>
    </w:rPr>
  </w:style>
  <w:style w:type="character" w:customStyle="1" w:styleId="TitleChar">
    <w:name w:val="Title Char"/>
    <w:basedOn w:val="DefaultParagraphFont"/>
    <w:link w:val="Title"/>
    <w:rsid w:val="00E86E8D"/>
    <w:rPr>
      <w:rFonts w:ascii="Arial" w:eastAsia="Times New Roman" w:hAnsi="Arial" w:cs="Arial"/>
      <w:b/>
      <w:sz w:val="72"/>
      <w:szCs w:val="72"/>
      <w:lang w:val="mn-MN"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TableGrid1">
    <w:name w:val="Table Grid1"/>
    <w:basedOn w:val="TableNormal"/>
    <w:next w:val="TableGrid"/>
    <w:uiPriority w:val="39"/>
    <w:rsid w:val="00CC2AF6"/>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664882"/>
    <w:pPr>
      <w:spacing w:after="160"/>
    </w:pPr>
    <w:rPr>
      <w:rFonts w:asciiTheme="minorHAnsi" w:eastAsiaTheme="minorEastAsia" w:hAnsiTheme="minorHAnsi" w:cstheme="minorBidi"/>
      <w:sz w:val="20"/>
      <w:lang w:val="en-US"/>
    </w:rPr>
  </w:style>
  <w:style w:type="character" w:customStyle="1" w:styleId="CommentTextChar">
    <w:name w:val="Comment Text Char"/>
    <w:basedOn w:val="DefaultParagraphFont"/>
    <w:link w:val="CommentText"/>
    <w:uiPriority w:val="99"/>
    <w:rsid w:val="00664882"/>
    <w:rPr>
      <w:rFonts w:asciiTheme="minorHAnsi" w:eastAsiaTheme="minorEastAsia" w:hAnsiTheme="minorHAnsi" w:cstheme="minorBid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9jj6f8yfGiissvVooxHU3wNiDug==">AMUW2mXoJk15DuAbA5tTLXPWgD35PACtZiRULqp47bEFRBenFebu64o4xckj1fR+PhxRUlx6dMp+kDJ4SmzTffxtk0+yXTSkr3RX9mBz9Nrc9ULwdOCRIXI=</go:docsCustomData>
</go:gDocsCustomXmlDataStorage>
</file>

<file path=customXml/itemProps1.xml><?xml version="1.0" encoding="utf-8"?>
<ds:datastoreItem xmlns:ds="http://schemas.openxmlformats.org/officeDocument/2006/customXml" ds:itemID="{61A2DE0A-3EFE-49CE-8EFE-175385266C6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Nyamdavaa Shomboo</cp:lastModifiedBy>
  <cp:revision>2</cp:revision>
  <cp:lastPrinted>2022-03-17T04:58:00Z</cp:lastPrinted>
  <dcterms:created xsi:type="dcterms:W3CDTF">2022-04-20T09:41:00Z</dcterms:created>
  <dcterms:modified xsi:type="dcterms:W3CDTF">2022-04-20T09:41:00Z</dcterms:modified>
</cp:coreProperties>
</file>